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5B4C7D" w14:textId="77777777" w:rsidR="006900F5" w:rsidRPr="00B90404" w:rsidRDefault="006900F5">
      <w:pPr>
        <w:rPr>
          <w:rFonts w:ascii="ＭＳ Ｐ明朝" w:eastAsia="ＭＳ Ｐ明朝" w:hAnsi="ＭＳ Ｐ明朝"/>
        </w:rPr>
      </w:pPr>
    </w:p>
    <w:p w14:paraId="14923346" w14:textId="77777777" w:rsidR="006900F5" w:rsidRPr="00B90404" w:rsidRDefault="006900F5">
      <w:pPr>
        <w:rPr>
          <w:rFonts w:ascii="ＭＳ Ｐ明朝" w:eastAsia="ＭＳ Ｐ明朝" w:hAnsi="ＭＳ Ｐ明朝"/>
        </w:rPr>
      </w:pPr>
    </w:p>
    <w:p w14:paraId="47C5D26E" w14:textId="77777777" w:rsidR="006900F5" w:rsidRPr="00B90404" w:rsidRDefault="006900F5">
      <w:pPr>
        <w:rPr>
          <w:rFonts w:ascii="ＭＳ Ｐ明朝" w:eastAsia="ＭＳ Ｐ明朝" w:hAnsi="ＭＳ Ｐ明朝"/>
        </w:rPr>
      </w:pPr>
    </w:p>
    <w:p w14:paraId="0B26A32D" w14:textId="77777777" w:rsidR="006900F5" w:rsidRPr="00B90404" w:rsidRDefault="006900F5">
      <w:pPr>
        <w:rPr>
          <w:rFonts w:ascii="ＭＳ Ｐ明朝" w:eastAsia="ＭＳ Ｐ明朝" w:hAnsi="ＭＳ Ｐ明朝"/>
        </w:rPr>
      </w:pPr>
    </w:p>
    <w:p w14:paraId="644EA753" w14:textId="77777777" w:rsidR="006900F5" w:rsidRPr="00B90404" w:rsidRDefault="006900F5">
      <w:pPr>
        <w:rPr>
          <w:rFonts w:ascii="ＭＳ Ｐ明朝" w:eastAsia="ＭＳ Ｐ明朝" w:hAnsi="ＭＳ Ｐ明朝"/>
        </w:rPr>
      </w:pPr>
    </w:p>
    <w:p w14:paraId="3875FAE9" w14:textId="77777777" w:rsidR="006900F5" w:rsidRPr="00B90404" w:rsidRDefault="006900F5">
      <w:pPr>
        <w:rPr>
          <w:rFonts w:ascii="ＭＳ Ｐ明朝" w:eastAsia="ＭＳ Ｐ明朝" w:hAnsi="ＭＳ Ｐ明朝"/>
        </w:rPr>
      </w:pPr>
    </w:p>
    <w:p w14:paraId="21279BBB" w14:textId="77777777" w:rsidR="006900F5" w:rsidRPr="00B90404" w:rsidRDefault="006900F5">
      <w:pPr>
        <w:ind w:firstLine="840"/>
        <w:rPr>
          <w:rFonts w:ascii="ＭＳ Ｐ明朝" w:eastAsia="ＭＳ Ｐ明朝" w:hAnsi="ＭＳ Ｐ明朝"/>
          <w:w w:val="80"/>
          <w:sz w:val="38"/>
        </w:rPr>
      </w:pPr>
    </w:p>
    <w:p w14:paraId="492DDC65" w14:textId="6B8772DD" w:rsidR="00064467" w:rsidRDefault="00FB6D35">
      <w:pPr>
        <w:jc w:val="center"/>
        <w:rPr>
          <w:rFonts w:ascii="ＭＳ Ｐ明朝" w:eastAsia="ＭＳ Ｐ明朝" w:hAnsi="ＭＳ Ｐ明朝"/>
          <w:b/>
          <w:w w:val="80"/>
          <w:sz w:val="40"/>
          <w:szCs w:val="40"/>
        </w:rPr>
      </w:pPr>
      <w:r>
        <w:rPr>
          <w:rFonts w:ascii="ＭＳ Ｐ明朝" w:eastAsia="ＭＳ Ｐ明朝" w:hAnsi="ＭＳ Ｐ明朝" w:hint="eastAsia"/>
          <w:b/>
          <w:w w:val="80"/>
          <w:sz w:val="40"/>
          <w:szCs w:val="40"/>
        </w:rPr>
        <w:t>令和</w:t>
      </w:r>
      <w:r w:rsidR="00484895">
        <w:rPr>
          <w:rFonts w:ascii="ＭＳ Ｐ明朝" w:eastAsia="ＭＳ Ｐ明朝" w:hAnsi="ＭＳ Ｐ明朝" w:hint="eastAsia"/>
          <w:b/>
          <w:w w:val="80"/>
          <w:sz w:val="40"/>
          <w:szCs w:val="40"/>
        </w:rPr>
        <w:t>8</w:t>
      </w:r>
      <w:r w:rsidR="00815199">
        <w:rPr>
          <w:rFonts w:ascii="ＭＳ Ｐ明朝" w:eastAsia="ＭＳ Ｐ明朝" w:hAnsi="ＭＳ Ｐ明朝" w:hint="eastAsia"/>
          <w:b/>
          <w:w w:val="80"/>
          <w:sz w:val="40"/>
          <w:szCs w:val="40"/>
        </w:rPr>
        <w:t>年度</w:t>
      </w:r>
      <w:r w:rsidR="00C45A93">
        <w:rPr>
          <w:rFonts w:ascii="ＭＳ Ｐ明朝" w:eastAsia="ＭＳ Ｐ明朝" w:hAnsi="ＭＳ Ｐ明朝" w:hint="eastAsia"/>
          <w:b/>
          <w:w w:val="80"/>
          <w:sz w:val="40"/>
          <w:szCs w:val="40"/>
        </w:rPr>
        <w:t>（202</w:t>
      </w:r>
      <w:r w:rsidR="00484895">
        <w:rPr>
          <w:rFonts w:ascii="ＭＳ Ｐ明朝" w:eastAsia="ＭＳ Ｐ明朝" w:hAnsi="ＭＳ Ｐ明朝" w:hint="eastAsia"/>
          <w:b/>
          <w:w w:val="80"/>
          <w:sz w:val="40"/>
          <w:szCs w:val="40"/>
        </w:rPr>
        <w:t>6</w:t>
      </w:r>
      <w:r w:rsidR="00C45A93">
        <w:rPr>
          <w:rFonts w:ascii="ＭＳ Ｐ明朝" w:eastAsia="ＭＳ Ｐ明朝" w:hAnsi="ＭＳ Ｐ明朝" w:hint="eastAsia"/>
          <w:b/>
          <w:w w:val="80"/>
          <w:sz w:val="40"/>
          <w:szCs w:val="40"/>
        </w:rPr>
        <w:t>年度）</w:t>
      </w:r>
      <w:r w:rsidR="00815199">
        <w:rPr>
          <w:rFonts w:ascii="ＭＳ Ｐ明朝" w:eastAsia="ＭＳ Ｐ明朝" w:hAnsi="ＭＳ Ｐ明朝" w:hint="eastAsia"/>
          <w:b/>
          <w:w w:val="80"/>
          <w:sz w:val="40"/>
          <w:szCs w:val="40"/>
        </w:rPr>
        <w:t>熊本市総合行政情報システム</w:t>
      </w:r>
    </w:p>
    <w:p w14:paraId="078E1BAB" w14:textId="464E7F0C" w:rsidR="00BE46E4" w:rsidRDefault="001C3843">
      <w:pPr>
        <w:jc w:val="center"/>
        <w:rPr>
          <w:rFonts w:ascii="ＭＳ Ｐ明朝" w:eastAsia="ＭＳ Ｐ明朝" w:hAnsi="ＭＳ Ｐ明朝"/>
          <w:b/>
          <w:w w:val="80"/>
          <w:sz w:val="40"/>
          <w:szCs w:val="40"/>
        </w:rPr>
      </w:pPr>
      <w:r>
        <w:rPr>
          <w:rFonts w:ascii="ＭＳ Ｐ明朝" w:eastAsia="ＭＳ Ｐ明朝" w:hAnsi="ＭＳ Ｐ明朝" w:hint="eastAsia"/>
          <w:b/>
          <w:w w:val="80"/>
          <w:sz w:val="40"/>
          <w:szCs w:val="40"/>
        </w:rPr>
        <w:t>住民情報系システム</w:t>
      </w:r>
      <w:r w:rsidR="00BE46E4" w:rsidRPr="00BE46E4">
        <w:rPr>
          <w:rFonts w:ascii="ＭＳ Ｐ明朝" w:eastAsia="ＭＳ Ｐ明朝" w:hAnsi="ＭＳ Ｐ明朝" w:hint="eastAsia"/>
          <w:b/>
          <w:w w:val="80"/>
          <w:sz w:val="40"/>
          <w:szCs w:val="40"/>
        </w:rPr>
        <w:t>機器</w:t>
      </w:r>
      <w:r w:rsidR="000D3908">
        <w:rPr>
          <w:rFonts w:ascii="ＭＳ Ｐ明朝" w:eastAsia="ＭＳ Ｐ明朝" w:hAnsi="ＭＳ Ｐ明朝" w:hint="eastAsia"/>
          <w:b/>
          <w:w w:val="80"/>
          <w:sz w:val="40"/>
          <w:szCs w:val="40"/>
        </w:rPr>
        <w:t>（統合端末</w:t>
      </w:r>
      <w:r w:rsidR="00484895">
        <w:rPr>
          <w:rFonts w:ascii="ＭＳ Ｐ明朝" w:eastAsia="ＭＳ Ｐ明朝" w:hAnsi="ＭＳ Ｐ明朝" w:hint="eastAsia"/>
          <w:b/>
          <w:w w:val="80"/>
          <w:sz w:val="40"/>
          <w:szCs w:val="40"/>
        </w:rPr>
        <w:t>タッチパネル</w:t>
      </w:r>
      <w:r w:rsidR="000D3908">
        <w:rPr>
          <w:rFonts w:ascii="ＭＳ Ｐ明朝" w:eastAsia="ＭＳ Ｐ明朝" w:hAnsi="ＭＳ Ｐ明朝" w:hint="eastAsia"/>
          <w:b/>
          <w:w w:val="80"/>
          <w:sz w:val="40"/>
          <w:szCs w:val="40"/>
        </w:rPr>
        <w:t>）</w:t>
      </w:r>
      <w:r w:rsidR="00BE46E4" w:rsidRPr="00BE46E4">
        <w:rPr>
          <w:rFonts w:ascii="ＭＳ Ｐ明朝" w:eastAsia="ＭＳ Ｐ明朝" w:hAnsi="ＭＳ Ｐ明朝" w:hint="eastAsia"/>
          <w:b/>
          <w:w w:val="80"/>
          <w:sz w:val="40"/>
          <w:szCs w:val="40"/>
        </w:rPr>
        <w:t>賃貸借</w:t>
      </w:r>
    </w:p>
    <w:p w14:paraId="2895FA38" w14:textId="77777777" w:rsidR="006900F5" w:rsidRPr="00B90404" w:rsidRDefault="006900F5">
      <w:pPr>
        <w:jc w:val="center"/>
        <w:rPr>
          <w:rFonts w:ascii="ＭＳ Ｐ明朝" w:eastAsia="ＭＳ Ｐ明朝" w:hAnsi="ＭＳ Ｐ明朝"/>
          <w:b/>
          <w:sz w:val="40"/>
          <w:szCs w:val="40"/>
        </w:rPr>
      </w:pPr>
      <w:r w:rsidRPr="00B90404">
        <w:rPr>
          <w:rFonts w:ascii="ＭＳ Ｐ明朝" w:eastAsia="ＭＳ Ｐ明朝" w:hAnsi="ＭＳ Ｐ明朝" w:hint="eastAsia"/>
          <w:b/>
          <w:w w:val="80"/>
          <w:sz w:val="40"/>
          <w:szCs w:val="40"/>
          <w:lang w:eastAsia="zh-TW"/>
        </w:rPr>
        <w:t>仕様書</w:t>
      </w:r>
    </w:p>
    <w:p w14:paraId="1CACF1EA" w14:textId="77777777" w:rsidR="006900F5" w:rsidRPr="00B90404" w:rsidRDefault="006900F5">
      <w:pPr>
        <w:rPr>
          <w:rFonts w:ascii="ＭＳ Ｐ明朝" w:eastAsia="ＭＳ Ｐ明朝" w:hAnsi="ＭＳ Ｐ明朝"/>
          <w:lang w:eastAsia="zh-TW"/>
        </w:rPr>
      </w:pPr>
    </w:p>
    <w:p w14:paraId="31C960FF" w14:textId="77777777" w:rsidR="006900F5" w:rsidRPr="00B90404" w:rsidRDefault="006900F5">
      <w:pPr>
        <w:pStyle w:val="a3"/>
        <w:tabs>
          <w:tab w:val="clear" w:pos="4252"/>
          <w:tab w:val="clear" w:pos="8504"/>
        </w:tabs>
        <w:snapToGrid/>
        <w:rPr>
          <w:rFonts w:ascii="ＭＳ Ｐ明朝" w:eastAsia="ＭＳ Ｐ明朝" w:hAnsi="ＭＳ Ｐ明朝"/>
          <w:lang w:eastAsia="zh-TW"/>
        </w:rPr>
      </w:pPr>
    </w:p>
    <w:p w14:paraId="159AD8F4" w14:textId="77777777" w:rsidR="006900F5" w:rsidRPr="00B90404" w:rsidRDefault="006900F5">
      <w:pPr>
        <w:rPr>
          <w:rFonts w:ascii="ＭＳ Ｐ明朝" w:eastAsia="ＭＳ Ｐ明朝" w:hAnsi="ＭＳ Ｐ明朝"/>
          <w:lang w:eastAsia="zh-TW"/>
        </w:rPr>
      </w:pPr>
    </w:p>
    <w:p w14:paraId="7081B299" w14:textId="77777777" w:rsidR="006900F5" w:rsidRPr="00B90404" w:rsidRDefault="006900F5">
      <w:pPr>
        <w:rPr>
          <w:rFonts w:ascii="ＭＳ Ｐ明朝" w:eastAsia="ＭＳ Ｐ明朝" w:hAnsi="ＭＳ Ｐ明朝"/>
        </w:rPr>
      </w:pPr>
    </w:p>
    <w:p w14:paraId="3AAD8CFF" w14:textId="77777777" w:rsidR="006900F5" w:rsidRPr="00B90404" w:rsidRDefault="006900F5">
      <w:pPr>
        <w:rPr>
          <w:rFonts w:ascii="ＭＳ Ｐ明朝" w:eastAsia="ＭＳ Ｐ明朝" w:hAnsi="ＭＳ Ｐ明朝"/>
          <w:lang w:eastAsia="zh-TW"/>
        </w:rPr>
      </w:pPr>
    </w:p>
    <w:p w14:paraId="2F06DE64" w14:textId="77777777" w:rsidR="006900F5" w:rsidRPr="00B90404" w:rsidRDefault="006900F5">
      <w:pPr>
        <w:rPr>
          <w:rFonts w:ascii="ＭＳ Ｐ明朝" w:eastAsia="ＭＳ Ｐ明朝" w:hAnsi="ＭＳ Ｐ明朝"/>
          <w:lang w:eastAsia="zh-TW"/>
        </w:rPr>
      </w:pPr>
    </w:p>
    <w:p w14:paraId="358E6E4E" w14:textId="77777777" w:rsidR="006900F5" w:rsidRPr="00B90404" w:rsidRDefault="006900F5">
      <w:pPr>
        <w:rPr>
          <w:rFonts w:ascii="ＭＳ Ｐ明朝" w:eastAsia="ＭＳ Ｐ明朝" w:hAnsi="ＭＳ Ｐ明朝"/>
          <w:lang w:eastAsia="zh-TW"/>
        </w:rPr>
      </w:pPr>
    </w:p>
    <w:p w14:paraId="342A8738" w14:textId="77777777" w:rsidR="006900F5" w:rsidRPr="00B90404" w:rsidRDefault="006900F5">
      <w:pPr>
        <w:rPr>
          <w:rFonts w:ascii="ＭＳ Ｐ明朝" w:eastAsia="ＭＳ Ｐ明朝" w:hAnsi="ＭＳ Ｐ明朝"/>
          <w:lang w:eastAsia="zh-TW"/>
        </w:rPr>
      </w:pPr>
    </w:p>
    <w:p w14:paraId="5E9243DC" w14:textId="77777777" w:rsidR="006900F5" w:rsidRPr="00B90404" w:rsidRDefault="006900F5">
      <w:pPr>
        <w:rPr>
          <w:rFonts w:ascii="ＭＳ Ｐ明朝" w:eastAsia="ＭＳ Ｐ明朝" w:hAnsi="ＭＳ Ｐ明朝"/>
          <w:lang w:eastAsia="zh-TW"/>
        </w:rPr>
      </w:pPr>
    </w:p>
    <w:p w14:paraId="2C424AEE" w14:textId="77777777" w:rsidR="006900F5" w:rsidRPr="00B90404" w:rsidRDefault="006900F5">
      <w:pPr>
        <w:rPr>
          <w:rFonts w:ascii="ＭＳ Ｐ明朝" w:eastAsia="ＭＳ Ｐ明朝" w:hAnsi="ＭＳ Ｐ明朝"/>
          <w:lang w:eastAsia="zh-TW"/>
        </w:rPr>
      </w:pPr>
    </w:p>
    <w:p w14:paraId="0641578B" w14:textId="77777777" w:rsidR="006900F5" w:rsidRPr="00B90404" w:rsidRDefault="006900F5">
      <w:pPr>
        <w:rPr>
          <w:rFonts w:ascii="ＭＳ Ｐ明朝" w:eastAsia="ＭＳ Ｐ明朝" w:hAnsi="ＭＳ Ｐ明朝"/>
          <w:lang w:eastAsia="zh-TW"/>
        </w:rPr>
      </w:pPr>
    </w:p>
    <w:p w14:paraId="13C82320" w14:textId="77777777" w:rsidR="006900F5" w:rsidRPr="00B90404" w:rsidRDefault="006900F5">
      <w:pPr>
        <w:rPr>
          <w:rFonts w:ascii="ＭＳ Ｐ明朝" w:eastAsia="ＭＳ Ｐ明朝" w:hAnsi="ＭＳ Ｐ明朝"/>
          <w:lang w:eastAsia="zh-TW"/>
        </w:rPr>
      </w:pPr>
    </w:p>
    <w:p w14:paraId="7FF83BDE" w14:textId="77777777" w:rsidR="006900F5" w:rsidRPr="00B90404" w:rsidRDefault="006900F5">
      <w:pPr>
        <w:rPr>
          <w:rFonts w:ascii="ＭＳ Ｐ明朝" w:eastAsia="ＭＳ Ｐ明朝" w:hAnsi="ＭＳ Ｐ明朝"/>
          <w:lang w:eastAsia="zh-TW"/>
        </w:rPr>
      </w:pPr>
    </w:p>
    <w:p w14:paraId="711DAB28" w14:textId="77777777" w:rsidR="006900F5" w:rsidRPr="00B90404" w:rsidRDefault="006900F5">
      <w:pPr>
        <w:rPr>
          <w:rFonts w:ascii="ＭＳ Ｐ明朝" w:eastAsia="ＭＳ Ｐ明朝" w:hAnsi="ＭＳ Ｐ明朝"/>
          <w:lang w:eastAsia="zh-TW"/>
        </w:rPr>
      </w:pPr>
    </w:p>
    <w:p w14:paraId="1A3C12F2" w14:textId="77777777" w:rsidR="006900F5" w:rsidRPr="00B90404" w:rsidRDefault="006900F5">
      <w:pPr>
        <w:rPr>
          <w:rFonts w:ascii="ＭＳ Ｐ明朝" w:eastAsia="ＭＳ Ｐ明朝" w:hAnsi="ＭＳ Ｐ明朝"/>
          <w:lang w:eastAsia="zh-TW"/>
        </w:rPr>
      </w:pPr>
    </w:p>
    <w:p w14:paraId="0DAF99AC" w14:textId="77777777" w:rsidR="006900F5" w:rsidRPr="00B90404" w:rsidRDefault="006900F5">
      <w:pPr>
        <w:rPr>
          <w:rFonts w:ascii="ＭＳ Ｐ明朝" w:eastAsia="ＭＳ Ｐ明朝" w:hAnsi="ＭＳ Ｐ明朝"/>
          <w:lang w:eastAsia="zh-TW"/>
        </w:rPr>
      </w:pPr>
    </w:p>
    <w:p w14:paraId="24A7011A" w14:textId="77777777" w:rsidR="006900F5" w:rsidRPr="00B90404" w:rsidRDefault="006900F5">
      <w:pPr>
        <w:rPr>
          <w:rFonts w:ascii="ＭＳ Ｐ明朝" w:eastAsia="ＭＳ Ｐ明朝" w:hAnsi="ＭＳ Ｐ明朝"/>
          <w:lang w:eastAsia="zh-TW"/>
        </w:rPr>
      </w:pPr>
    </w:p>
    <w:p w14:paraId="35E1FCF7" w14:textId="77777777" w:rsidR="006900F5" w:rsidRPr="00B90404" w:rsidRDefault="006900F5">
      <w:pPr>
        <w:rPr>
          <w:rFonts w:ascii="ＭＳ Ｐ明朝" w:eastAsia="ＭＳ Ｐ明朝" w:hAnsi="ＭＳ Ｐ明朝"/>
          <w:lang w:eastAsia="zh-TW"/>
        </w:rPr>
      </w:pPr>
    </w:p>
    <w:p w14:paraId="39B26440" w14:textId="77777777" w:rsidR="006900F5" w:rsidRPr="00B90404" w:rsidRDefault="006900F5">
      <w:pPr>
        <w:rPr>
          <w:rFonts w:ascii="ＭＳ Ｐ明朝" w:eastAsia="ＭＳ Ｐ明朝" w:hAnsi="ＭＳ Ｐ明朝"/>
          <w:lang w:eastAsia="zh-TW"/>
        </w:rPr>
      </w:pPr>
    </w:p>
    <w:p w14:paraId="0BBCC0E6" w14:textId="77777777" w:rsidR="006900F5" w:rsidRPr="00B90404" w:rsidRDefault="006900F5">
      <w:pPr>
        <w:rPr>
          <w:rFonts w:ascii="ＭＳ Ｐ明朝" w:eastAsia="ＭＳ Ｐ明朝" w:hAnsi="ＭＳ Ｐ明朝"/>
          <w:lang w:eastAsia="zh-TW"/>
        </w:rPr>
      </w:pPr>
    </w:p>
    <w:p w14:paraId="6340DC45" w14:textId="77777777" w:rsidR="006900F5" w:rsidRPr="00B90404" w:rsidRDefault="006900F5">
      <w:pPr>
        <w:rPr>
          <w:rFonts w:ascii="ＭＳ Ｐ明朝" w:eastAsia="ＭＳ Ｐ明朝" w:hAnsi="ＭＳ Ｐ明朝"/>
          <w:lang w:eastAsia="zh-TW"/>
        </w:rPr>
      </w:pPr>
    </w:p>
    <w:p w14:paraId="4A4F1D0E" w14:textId="77777777" w:rsidR="006900F5" w:rsidRPr="00B90404" w:rsidRDefault="006900F5">
      <w:pPr>
        <w:rPr>
          <w:rFonts w:ascii="ＭＳ Ｐ明朝" w:eastAsia="ＭＳ Ｐ明朝" w:hAnsi="ＭＳ Ｐ明朝"/>
          <w:lang w:eastAsia="zh-TW"/>
        </w:rPr>
      </w:pPr>
    </w:p>
    <w:p w14:paraId="581A81B1" w14:textId="77777777" w:rsidR="006900F5" w:rsidRPr="00B90404" w:rsidRDefault="006900F5">
      <w:pPr>
        <w:jc w:val="center"/>
        <w:rPr>
          <w:rFonts w:ascii="ＭＳ Ｐ明朝" w:eastAsia="ＭＳ Ｐ明朝" w:hAnsi="ＭＳ Ｐ明朝"/>
          <w:sz w:val="30"/>
        </w:rPr>
      </w:pPr>
    </w:p>
    <w:p w14:paraId="521EAC89" w14:textId="7E757FCB" w:rsidR="004F02A3" w:rsidRPr="00B90404" w:rsidRDefault="006900F5">
      <w:pPr>
        <w:jc w:val="center"/>
        <w:rPr>
          <w:rFonts w:ascii="ＭＳ Ｐ明朝" w:eastAsia="ＭＳ Ｐ明朝" w:hAnsi="ＭＳ Ｐ明朝"/>
          <w:b/>
          <w:sz w:val="30"/>
        </w:rPr>
      </w:pPr>
      <w:r w:rsidRPr="00B90404">
        <w:rPr>
          <w:rFonts w:ascii="ＭＳ Ｐ明朝" w:eastAsia="ＭＳ Ｐ明朝" w:hAnsi="ＭＳ Ｐ明朝" w:hint="eastAsia"/>
          <w:b/>
          <w:sz w:val="30"/>
          <w:lang w:eastAsia="zh-TW"/>
        </w:rPr>
        <w:t>熊本市</w:t>
      </w:r>
      <w:bookmarkStart w:id="0" w:name="_Toc150689014"/>
      <w:r w:rsidR="00B90404" w:rsidRPr="00B90404">
        <w:rPr>
          <w:rFonts w:ascii="ＭＳ Ｐ明朝" w:eastAsia="ＭＳ Ｐ明朝" w:hAnsi="ＭＳ Ｐ明朝" w:hint="eastAsia"/>
          <w:b/>
          <w:sz w:val="30"/>
        </w:rPr>
        <w:t>総務局</w:t>
      </w:r>
      <w:r w:rsidR="00FB6D35">
        <w:rPr>
          <w:rFonts w:ascii="ＭＳ Ｐ明朝" w:eastAsia="ＭＳ Ｐ明朝" w:hAnsi="ＭＳ Ｐ明朝" w:hint="eastAsia"/>
          <w:b/>
          <w:sz w:val="30"/>
        </w:rPr>
        <w:t>デジタル部システム推進課</w:t>
      </w:r>
    </w:p>
    <w:p w14:paraId="7300A6A3" w14:textId="77777777" w:rsidR="00D70126" w:rsidRDefault="004F02A3">
      <w:pPr>
        <w:pStyle w:val="11"/>
        <w:rPr>
          <w:noProof/>
        </w:rPr>
      </w:pPr>
      <w:r w:rsidRPr="00B90404">
        <w:rPr>
          <w:rFonts w:ascii="ＭＳ Ｐ明朝" w:eastAsia="ＭＳ Ｐ明朝" w:hAnsi="ＭＳ Ｐ明朝" w:hint="eastAsia"/>
          <w:sz w:val="30"/>
          <w:lang w:eastAsia="zh-TW"/>
        </w:rPr>
        <w:br w:type="page"/>
      </w:r>
      <w:r w:rsidR="009E3536" w:rsidRPr="007E5E53">
        <w:rPr>
          <w:rFonts w:ascii="ＭＳ Ｐ明朝" w:eastAsia="ＭＳ Ｐ明朝" w:hAnsi="ＭＳ Ｐ明朝"/>
          <w:sz w:val="30"/>
          <w:lang w:eastAsia="zh-TW"/>
        </w:rPr>
        <w:fldChar w:fldCharType="begin"/>
      </w:r>
      <w:r w:rsidR="009E3536" w:rsidRPr="00D1216A">
        <w:rPr>
          <w:rFonts w:ascii="ＭＳ Ｐ明朝" w:eastAsia="ＭＳ Ｐ明朝" w:hAnsi="ＭＳ Ｐ明朝"/>
          <w:sz w:val="30"/>
          <w:lang w:eastAsia="zh-TW"/>
        </w:rPr>
        <w:instrText xml:space="preserve"> TOC \o "1-2" \h \z \u </w:instrText>
      </w:r>
      <w:r w:rsidR="009E3536" w:rsidRPr="007E5E53">
        <w:rPr>
          <w:rFonts w:ascii="ＭＳ Ｐ明朝" w:eastAsia="ＭＳ Ｐ明朝" w:hAnsi="ＭＳ Ｐ明朝"/>
          <w:sz w:val="30"/>
          <w:lang w:eastAsia="zh-TW"/>
        </w:rPr>
        <w:fldChar w:fldCharType="separate"/>
      </w:r>
    </w:p>
    <w:p w14:paraId="7B05B1AC" w14:textId="02C17B97" w:rsidR="00D70126" w:rsidRDefault="00D70126">
      <w:pPr>
        <w:pStyle w:val="11"/>
        <w:rPr>
          <w:rFonts w:asciiTheme="minorHAnsi" w:eastAsiaTheme="minorEastAsia" w:hAnsiTheme="minorHAnsi" w:cstheme="minorBidi"/>
          <w:noProof/>
          <w:sz w:val="21"/>
          <w14:ligatures w14:val="standardContextual"/>
        </w:rPr>
      </w:pPr>
      <w:hyperlink w:anchor="_Toc226731011" w:history="1">
        <w:r w:rsidRPr="008529F5">
          <w:rPr>
            <w:rStyle w:val="a6"/>
            <w:rFonts w:ascii="ＭＳ Ｐ明朝" w:eastAsia="ＭＳ Ｐ明朝" w:hAnsi="ＭＳ Ｐ明朝"/>
            <w:noProof/>
          </w:rPr>
          <w:t>０．</w:t>
        </w:r>
        <w:r>
          <w:rPr>
            <w:rFonts w:asciiTheme="minorHAnsi" w:eastAsiaTheme="minorEastAsia" w:hAnsiTheme="minorHAnsi" w:cstheme="minorBidi"/>
            <w:noProof/>
            <w:sz w:val="21"/>
            <w14:ligatures w14:val="standardContextual"/>
          </w:rPr>
          <w:tab/>
        </w:r>
        <w:r w:rsidRPr="008529F5">
          <w:rPr>
            <w:rStyle w:val="a6"/>
            <w:rFonts w:ascii="ＭＳ Ｐ明朝" w:eastAsia="ＭＳ Ｐ明朝" w:hAnsi="ＭＳ Ｐ明朝"/>
            <w:noProof/>
          </w:rPr>
          <w:t>用語の定義</w:t>
        </w:r>
        <w:r>
          <w:rPr>
            <w:noProof/>
            <w:webHidden/>
          </w:rPr>
          <w:tab/>
        </w:r>
        <w:r>
          <w:rPr>
            <w:noProof/>
            <w:webHidden/>
          </w:rPr>
          <w:fldChar w:fldCharType="begin"/>
        </w:r>
        <w:r>
          <w:rPr>
            <w:noProof/>
            <w:webHidden/>
          </w:rPr>
          <w:instrText xml:space="preserve"> PAGEREF _Toc226731011 \h </w:instrText>
        </w:r>
        <w:r>
          <w:rPr>
            <w:noProof/>
            <w:webHidden/>
          </w:rPr>
        </w:r>
        <w:r>
          <w:rPr>
            <w:noProof/>
            <w:webHidden/>
          </w:rPr>
          <w:fldChar w:fldCharType="separate"/>
        </w:r>
        <w:r>
          <w:rPr>
            <w:noProof/>
            <w:webHidden/>
          </w:rPr>
          <w:t>3</w:t>
        </w:r>
        <w:r>
          <w:rPr>
            <w:noProof/>
            <w:webHidden/>
          </w:rPr>
          <w:fldChar w:fldCharType="end"/>
        </w:r>
      </w:hyperlink>
    </w:p>
    <w:p w14:paraId="247E1A6F" w14:textId="7DF9F036" w:rsidR="00D70126" w:rsidRDefault="00D70126">
      <w:pPr>
        <w:pStyle w:val="11"/>
        <w:rPr>
          <w:rFonts w:asciiTheme="minorHAnsi" w:eastAsiaTheme="minorEastAsia" w:hAnsiTheme="minorHAnsi" w:cstheme="minorBidi"/>
          <w:noProof/>
          <w:sz w:val="21"/>
          <w14:ligatures w14:val="standardContextual"/>
        </w:rPr>
      </w:pPr>
      <w:hyperlink w:anchor="_Toc226731012" w:history="1">
        <w:r w:rsidRPr="008529F5">
          <w:rPr>
            <w:rStyle w:val="a6"/>
            <w:rFonts w:ascii="ＭＳ Ｐ明朝" w:eastAsia="ＭＳ Ｐ明朝" w:hAnsi="ＭＳ Ｐ明朝"/>
            <w:noProof/>
          </w:rPr>
          <w:t>１．</w:t>
        </w:r>
        <w:r>
          <w:rPr>
            <w:rFonts w:asciiTheme="minorHAnsi" w:eastAsiaTheme="minorEastAsia" w:hAnsiTheme="minorHAnsi" w:cstheme="minorBidi"/>
            <w:noProof/>
            <w:sz w:val="21"/>
            <w14:ligatures w14:val="standardContextual"/>
          </w:rPr>
          <w:tab/>
        </w:r>
        <w:r w:rsidRPr="008529F5">
          <w:rPr>
            <w:rStyle w:val="a6"/>
            <w:rFonts w:ascii="ＭＳ Ｐ明朝" w:eastAsia="ＭＳ Ｐ明朝" w:hAnsi="ＭＳ Ｐ明朝"/>
            <w:noProof/>
          </w:rPr>
          <w:t>契約名</w:t>
        </w:r>
        <w:r>
          <w:rPr>
            <w:noProof/>
            <w:webHidden/>
          </w:rPr>
          <w:tab/>
        </w:r>
        <w:r>
          <w:rPr>
            <w:noProof/>
            <w:webHidden/>
          </w:rPr>
          <w:fldChar w:fldCharType="begin"/>
        </w:r>
        <w:r>
          <w:rPr>
            <w:noProof/>
            <w:webHidden/>
          </w:rPr>
          <w:instrText xml:space="preserve"> PAGEREF _Toc226731012 \h </w:instrText>
        </w:r>
        <w:r>
          <w:rPr>
            <w:noProof/>
            <w:webHidden/>
          </w:rPr>
        </w:r>
        <w:r>
          <w:rPr>
            <w:noProof/>
            <w:webHidden/>
          </w:rPr>
          <w:fldChar w:fldCharType="separate"/>
        </w:r>
        <w:r>
          <w:rPr>
            <w:noProof/>
            <w:webHidden/>
          </w:rPr>
          <w:t>4</w:t>
        </w:r>
        <w:r>
          <w:rPr>
            <w:noProof/>
            <w:webHidden/>
          </w:rPr>
          <w:fldChar w:fldCharType="end"/>
        </w:r>
      </w:hyperlink>
    </w:p>
    <w:p w14:paraId="14C8CD0C" w14:textId="11E3DE17" w:rsidR="00D70126" w:rsidRDefault="00D70126">
      <w:pPr>
        <w:pStyle w:val="11"/>
        <w:rPr>
          <w:rFonts w:asciiTheme="minorHAnsi" w:eastAsiaTheme="minorEastAsia" w:hAnsiTheme="minorHAnsi" w:cstheme="minorBidi"/>
          <w:noProof/>
          <w:sz w:val="21"/>
          <w14:ligatures w14:val="standardContextual"/>
        </w:rPr>
      </w:pPr>
      <w:hyperlink w:anchor="_Toc226731013" w:history="1">
        <w:r w:rsidRPr="008529F5">
          <w:rPr>
            <w:rStyle w:val="a6"/>
            <w:rFonts w:ascii="ＭＳ Ｐ明朝" w:eastAsia="ＭＳ Ｐ明朝" w:hAnsi="ＭＳ Ｐ明朝"/>
            <w:noProof/>
          </w:rPr>
          <w:t>２．</w:t>
        </w:r>
        <w:r>
          <w:rPr>
            <w:rFonts w:asciiTheme="minorHAnsi" w:eastAsiaTheme="minorEastAsia" w:hAnsiTheme="minorHAnsi" w:cstheme="minorBidi"/>
            <w:noProof/>
            <w:sz w:val="21"/>
            <w14:ligatures w14:val="standardContextual"/>
          </w:rPr>
          <w:tab/>
        </w:r>
        <w:r w:rsidRPr="008529F5">
          <w:rPr>
            <w:rStyle w:val="a6"/>
            <w:rFonts w:ascii="ＭＳ Ｐ明朝" w:eastAsia="ＭＳ Ｐ明朝" w:hAnsi="ＭＳ Ｐ明朝"/>
            <w:noProof/>
          </w:rPr>
          <w:t>目的</w:t>
        </w:r>
        <w:r>
          <w:rPr>
            <w:noProof/>
            <w:webHidden/>
          </w:rPr>
          <w:tab/>
        </w:r>
        <w:r>
          <w:rPr>
            <w:noProof/>
            <w:webHidden/>
          </w:rPr>
          <w:fldChar w:fldCharType="begin"/>
        </w:r>
        <w:r>
          <w:rPr>
            <w:noProof/>
            <w:webHidden/>
          </w:rPr>
          <w:instrText xml:space="preserve"> PAGEREF _Toc226731013 \h </w:instrText>
        </w:r>
        <w:r>
          <w:rPr>
            <w:noProof/>
            <w:webHidden/>
          </w:rPr>
        </w:r>
        <w:r>
          <w:rPr>
            <w:noProof/>
            <w:webHidden/>
          </w:rPr>
          <w:fldChar w:fldCharType="separate"/>
        </w:r>
        <w:r>
          <w:rPr>
            <w:noProof/>
            <w:webHidden/>
          </w:rPr>
          <w:t>4</w:t>
        </w:r>
        <w:r>
          <w:rPr>
            <w:noProof/>
            <w:webHidden/>
          </w:rPr>
          <w:fldChar w:fldCharType="end"/>
        </w:r>
      </w:hyperlink>
    </w:p>
    <w:p w14:paraId="766F0C17" w14:textId="42510E45" w:rsidR="00D70126" w:rsidRDefault="00D70126">
      <w:pPr>
        <w:pStyle w:val="11"/>
        <w:rPr>
          <w:rFonts w:asciiTheme="minorHAnsi" w:eastAsiaTheme="minorEastAsia" w:hAnsiTheme="minorHAnsi" w:cstheme="minorBidi"/>
          <w:noProof/>
          <w:sz w:val="21"/>
          <w14:ligatures w14:val="standardContextual"/>
        </w:rPr>
      </w:pPr>
      <w:hyperlink w:anchor="_Toc226731014" w:history="1">
        <w:r w:rsidRPr="008529F5">
          <w:rPr>
            <w:rStyle w:val="a6"/>
            <w:rFonts w:ascii="ＭＳ Ｐ明朝" w:eastAsia="ＭＳ Ｐ明朝" w:hAnsi="ＭＳ Ｐ明朝"/>
            <w:noProof/>
          </w:rPr>
          <w:t>３．</w:t>
        </w:r>
        <w:r>
          <w:rPr>
            <w:rFonts w:asciiTheme="minorHAnsi" w:eastAsiaTheme="minorEastAsia" w:hAnsiTheme="minorHAnsi" w:cstheme="minorBidi"/>
            <w:noProof/>
            <w:sz w:val="21"/>
            <w14:ligatures w14:val="standardContextual"/>
          </w:rPr>
          <w:tab/>
        </w:r>
        <w:r w:rsidRPr="008529F5">
          <w:rPr>
            <w:rStyle w:val="a6"/>
            <w:rFonts w:ascii="ＭＳ Ｐ明朝" w:eastAsia="ＭＳ Ｐ明朝" w:hAnsi="ＭＳ Ｐ明朝"/>
            <w:noProof/>
          </w:rPr>
          <w:t>担当課</w:t>
        </w:r>
        <w:r>
          <w:rPr>
            <w:noProof/>
            <w:webHidden/>
          </w:rPr>
          <w:tab/>
        </w:r>
        <w:r>
          <w:rPr>
            <w:noProof/>
            <w:webHidden/>
          </w:rPr>
          <w:fldChar w:fldCharType="begin"/>
        </w:r>
        <w:r>
          <w:rPr>
            <w:noProof/>
            <w:webHidden/>
          </w:rPr>
          <w:instrText xml:space="preserve"> PAGEREF _Toc226731014 \h </w:instrText>
        </w:r>
        <w:r>
          <w:rPr>
            <w:noProof/>
            <w:webHidden/>
          </w:rPr>
        </w:r>
        <w:r>
          <w:rPr>
            <w:noProof/>
            <w:webHidden/>
          </w:rPr>
          <w:fldChar w:fldCharType="separate"/>
        </w:r>
        <w:r>
          <w:rPr>
            <w:noProof/>
            <w:webHidden/>
          </w:rPr>
          <w:t>4</w:t>
        </w:r>
        <w:r>
          <w:rPr>
            <w:noProof/>
            <w:webHidden/>
          </w:rPr>
          <w:fldChar w:fldCharType="end"/>
        </w:r>
      </w:hyperlink>
    </w:p>
    <w:p w14:paraId="1D2FBA2E" w14:textId="3E7C868A" w:rsidR="00D70126" w:rsidRDefault="00D70126">
      <w:pPr>
        <w:pStyle w:val="11"/>
        <w:rPr>
          <w:rFonts w:asciiTheme="minorHAnsi" w:eastAsiaTheme="minorEastAsia" w:hAnsiTheme="minorHAnsi" w:cstheme="minorBidi"/>
          <w:noProof/>
          <w:sz w:val="21"/>
          <w14:ligatures w14:val="standardContextual"/>
        </w:rPr>
      </w:pPr>
      <w:hyperlink w:anchor="_Toc226731015" w:history="1">
        <w:r w:rsidRPr="008529F5">
          <w:rPr>
            <w:rStyle w:val="a6"/>
            <w:rFonts w:ascii="ＭＳ Ｐ明朝" w:eastAsia="ＭＳ Ｐ明朝" w:hAnsi="ＭＳ Ｐ明朝"/>
            <w:noProof/>
          </w:rPr>
          <w:t>４．</w:t>
        </w:r>
        <w:r>
          <w:rPr>
            <w:rFonts w:asciiTheme="minorHAnsi" w:eastAsiaTheme="minorEastAsia" w:hAnsiTheme="minorHAnsi" w:cstheme="minorBidi"/>
            <w:noProof/>
            <w:sz w:val="21"/>
            <w14:ligatures w14:val="standardContextual"/>
          </w:rPr>
          <w:tab/>
        </w:r>
        <w:r w:rsidRPr="008529F5">
          <w:rPr>
            <w:rStyle w:val="a6"/>
            <w:rFonts w:ascii="ＭＳ Ｐ明朝" w:eastAsia="ＭＳ Ｐ明朝" w:hAnsi="ＭＳ Ｐ明朝"/>
            <w:noProof/>
          </w:rPr>
          <w:t>賃貸借期間及び保守期間</w:t>
        </w:r>
        <w:r>
          <w:rPr>
            <w:noProof/>
            <w:webHidden/>
          </w:rPr>
          <w:tab/>
        </w:r>
        <w:r>
          <w:rPr>
            <w:noProof/>
            <w:webHidden/>
          </w:rPr>
          <w:fldChar w:fldCharType="begin"/>
        </w:r>
        <w:r>
          <w:rPr>
            <w:noProof/>
            <w:webHidden/>
          </w:rPr>
          <w:instrText xml:space="preserve"> PAGEREF _Toc226731015 \h </w:instrText>
        </w:r>
        <w:r>
          <w:rPr>
            <w:noProof/>
            <w:webHidden/>
          </w:rPr>
        </w:r>
        <w:r>
          <w:rPr>
            <w:noProof/>
            <w:webHidden/>
          </w:rPr>
          <w:fldChar w:fldCharType="separate"/>
        </w:r>
        <w:r>
          <w:rPr>
            <w:noProof/>
            <w:webHidden/>
          </w:rPr>
          <w:t>4</w:t>
        </w:r>
        <w:r>
          <w:rPr>
            <w:noProof/>
            <w:webHidden/>
          </w:rPr>
          <w:fldChar w:fldCharType="end"/>
        </w:r>
      </w:hyperlink>
    </w:p>
    <w:p w14:paraId="4B0638DF" w14:textId="69E69A13" w:rsidR="00D70126" w:rsidRDefault="00D70126">
      <w:pPr>
        <w:pStyle w:val="11"/>
        <w:rPr>
          <w:rFonts w:asciiTheme="minorHAnsi" w:eastAsiaTheme="minorEastAsia" w:hAnsiTheme="minorHAnsi" w:cstheme="minorBidi"/>
          <w:noProof/>
          <w:sz w:val="21"/>
          <w14:ligatures w14:val="standardContextual"/>
        </w:rPr>
      </w:pPr>
      <w:hyperlink w:anchor="_Toc226731016" w:history="1">
        <w:r w:rsidRPr="008529F5">
          <w:rPr>
            <w:rStyle w:val="a6"/>
            <w:rFonts w:ascii="ＭＳ Ｐ明朝" w:eastAsia="ＭＳ Ｐ明朝" w:hAnsi="ＭＳ Ｐ明朝"/>
            <w:noProof/>
          </w:rPr>
          <w:t>５．</w:t>
        </w:r>
        <w:r>
          <w:rPr>
            <w:rFonts w:asciiTheme="minorHAnsi" w:eastAsiaTheme="minorEastAsia" w:hAnsiTheme="minorHAnsi" w:cstheme="minorBidi"/>
            <w:noProof/>
            <w:sz w:val="21"/>
            <w14:ligatures w14:val="standardContextual"/>
          </w:rPr>
          <w:tab/>
        </w:r>
        <w:r w:rsidRPr="008529F5">
          <w:rPr>
            <w:rStyle w:val="a6"/>
            <w:rFonts w:ascii="ＭＳ Ｐ明朝" w:eastAsia="ＭＳ Ｐ明朝" w:hAnsi="ＭＳ Ｐ明朝"/>
            <w:noProof/>
          </w:rPr>
          <w:t>スケジュール及び設置場所</w:t>
        </w:r>
        <w:r>
          <w:rPr>
            <w:noProof/>
            <w:webHidden/>
          </w:rPr>
          <w:tab/>
        </w:r>
        <w:r>
          <w:rPr>
            <w:noProof/>
            <w:webHidden/>
          </w:rPr>
          <w:fldChar w:fldCharType="begin"/>
        </w:r>
        <w:r>
          <w:rPr>
            <w:noProof/>
            <w:webHidden/>
          </w:rPr>
          <w:instrText xml:space="preserve"> PAGEREF _Toc226731016 \h </w:instrText>
        </w:r>
        <w:r>
          <w:rPr>
            <w:noProof/>
            <w:webHidden/>
          </w:rPr>
        </w:r>
        <w:r>
          <w:rPr>
            <w:noProof/>
            <w:webHidden/>
          </w:rPr>
          <w:fldChar w:fldCharType="separate"/>
        </w:r>
        <w:r>
          <w:rPr>
            <w:noProof/>
            <w:webHidden/>
          </w:rPr>
          <w:t>4</w:t>
        </w:r>
        <w:r>
          <w:rPr>
            <w:noProof/>
            <w:webHidden/>
          </w:rPr>
          <w:fldChar w:fldCharType="end"/>
        </w:r>
      </w:hyperlink>
    </w:p>
    <w:p w14:paraId="48C0ABC3" w14:textId="12BBBFA9" w:rsidR="00D70126" w:rsidRDefault="00D70126">
      <w:pPr>
        <w:pStyle w:val="21"/>
        <w:rPr>
          <w:rFonts w:asciiTheme="minorHAnsi" w:eastAsiaTheme="minorEastAsia" w:hAnsiTheme="minorHAnsi" w:cstheme="minorBidi"/>
          <w:sz w:val="21"/>
          <w14:ligatures w14:val="standardContextual"/>
        </w:rPr>
      </w:pPr>
      <w:hyperlink w:anchor="_Toc226731017" w:history="1">
        <w:r w:rsidRPr="008529F5">
          <w:rPr>
            <w:rStyle w:val="a6"/>
            <w:rFonts w:ascii="ＭＳ Ｐ明朝" w:eastAsia="ＭＳ Ｐ明朝" w:hAnsi="ＭＳ Ｐ明朝"/>
          </w:rPr>
          <w:t>(１)</w:t>
        </w:r>
        <w:r>
          <w:rPr>
            <w:rFonts w:asciiTheme="minorHAnsi" w:eastAsiaTheme="minorEastAsia" w:hAnsiTheme="minorHAnsi" w:cstheme="minorBidi"/>
            <w:sz w:val="21"/>
            <w14:ligatures w14:val="standardContextual"/>
          </w:rPr>
          <w:tab/>
        </w:r>
        <w:r w:rsidRPr="008529F5">
          <w:rPr>
            <w:rStyle w:val="a6"/>
            <w:rFonts w:ascii="ＭＳ Ｐ明朝" w:eastAsia="ＭＳ Ｐ明朝" w:hAnsi="ＭＳ Ｐ明朝"/>
          </w:rPr>
          <w:t>スケジュール</w:t>
        </w:r>
        <w:r>
          <w:rPr>
            <w:webHidden/>
          </w:rPr>
          <w:tab/>
        </w:r>
        <w:r>
          <w:rPr>
            <w:webHidden/>
          </w:rPr>
          <w:fldChar w:fldCharType="begin"/>
        </w:r>
        <w:r>
          <w:rPr>
            <w:webHidden/>
          </w:rPr>
          <w:instrText xml:space="preserve"> PAGEREF _Toc226731017 \h </w:instrText>
        </w:r>
        <w:r>
          <w:rPr>
            <w:webHidden/>
          </w:rPr>
        </w:r>
        <w:r>
          <w:rPr>
            <w:webHidden/>
          </w:rPr>
          <w:fldChar w:fldCharType="separate"/>
        </w:r>
        <w:r>
          <w:rPr>
            <w:webHidden/>
          </w:rPr>
          <w:t>4</w:t>
        </w:r>
        <w:r>
          <w:rPr>
            <w:webHidden/>
          </w:rPr>
          <w:fldChar w:fldCharType="end"/>
        </w:r>
      </w:hyperlink>
    </w:p>
    <w:p w14:paraId="228A2F22" w14:textId="707F13F9" w:rsidR="00D70126" w:rsidRDefault="00D70126">
      <w:pPr>
        <w:pStyle w:val="21"/>
        <w:rPr>
          <w:rFonts w:asciiTheme="minorHAnsi" w:eastAsiaTheme="minorEastAsia" w:hAnsiTheme="minorHAnsi" w:cstheme="minorBidi"/>
          <w:sz w:val="21"/>
          <w14:ligatures w14:val="standardContextual"/>
        </w:rPr>
      </w:pPr>
      <w:hyperlink w:anchor="_Toc226731018" w:history="1">
        <w:r w:rsidRPr="008529F5">
          <w:rPr>
            <w:rStyle w:val="a6"/>
            <w:rFonts w:ascii="ＭＳ Ｐ明朝" w:eastAsia="ＭＳ Ｐ明朝" w:hAnsi="ＭＳ Ｐ明朝"/>
          </w:rPr>
          <w:t>(２)</w:t>
        </w:r>
        <w:r>
          <w:rPr>
            <w:rFonts w:asciiTheme="minorHAnsi" w:eastAsiaTheme="minorEastAsia" w:hAnsiTheme="minorHAnsi" w:cstheme="minorBidi"/>
            <w:sz w:val="21"/>
            <w14:ligatures w14:val="standardContextual"/>
          </w:rPr>
          <w:tab/>
        </w:r>
        <w:r w:rsidRPr="008529F5">
          <w:rPr>
            <w:rStyle w:val="a6"/>
            <w:rFonts w:ascii="ＭＳ Ｐ明朝" w:eastAsia="ＭＳ Ｐ明朝" w:hAnsi="ＭＳ Ｐ明朝"/>
          </w:rPr>
          <w:t>対象機器の搬入及び場所</w:t>
        </w:r>
        <w:r>
          <w:rPr>
            <w:webHidden/>
          </w:rPr>
          <w:tab/>
        </w:r>
        <w:r>
          <w:rPr>
            <w:webHidden/>
          </w:rPr>
          <w:fldChar w:fldCharType="begin"/>
        </w:r>
        <w:r>
          <w:rPr>
            <w:webHidden/>
          </w:rPr>
          <w:instrText xml:space="preserve"> PAGEREF _Toc226731018 \h </w:instrText>
        </w:r>
        <w:r>
          <w:rPr>
            <w:webHidden/>
          </w:rPr>
        </w:r>
        <w:r>
          <w:rPr>
            <w:webHidden/>
          </w:rPr>
          <w:fldChar w:fldCharType="separate"/>
        </w:r>
        <w:r>
          <w:rPr>
            <w:webHidden/>
          </w:rPr>
          <w:t>4</w:t>
        </w:r>
        <w:r>
          <w:rPr>
            <w:webHidden/>
          </w:rPr>
          <w:fldChar w:fldCharType="end"/>
        </w:r>
      </w:hyperlink>
    </w:p>
    <w:p w14:paraId="2A3EF648" w14:textId="43CFBA86" w:rsidR="00D70126" w:rsidRDefault="00D70126">
      <w:pPr>
        <w:pStyle w:val="11"/>
        <w:rPr>
          <w:rFonts w:asciiTheme="minorHAnsi" w:eastAsiaTheme="minorEastAsia" w:hAnsiTheme="minorHAnsi" w:cstheme="minorBidi"/>
          <w:noProof/>
          <w:sz w:val="21"/>
          <w14:ligatures w14:val="standardContextual"/>
        </w:rPr>
      </w:pPr>
      <w:hyperlink w:anchor="_Toc226731019" w:history="1">
        <w:r w:rsidRPr="008529F5">
          <w:rPr>
            <w:rStyle w:val="a6"/>
            <w:rFonts w:ascii="ＭＳ Ｐ明朝" w:eastAsia="ＭＳ Ｐ明朝" w:hAnsi="ＭＳ Ｐ明朝"/>
            <w:noProof/>
          </w:rPr>
          <w:t>６．</w:t>
        </w:r>
        <w:r>
          <w:rPr>
            <w:rFonts w:asciiTheme="minorHAnsi" w:eastAsiaTheme="minorEastAsia" w:hAnsiTheme="minorHAnsi" w:cstheme="minorBidi"/>
            <w:noProof/>
            <w:sz w:val="21"/>
            <w14:ligatures w14:val="standardContextual"/>
          </w:rPr>
          <w:tab/>
        </w:r>
        <w:r w:rsidRPr="008529F5">
          <w:rPr>
            <w:rStyle w:val="a6"/>
            <w:rFonts w:ascii="ＭＳ Ｐ明朝" w:eastAsia="ＭＳ Ｐ明朝" w:hAnsi="ＭＳ Ｐ明朝"/>
            <w:noProof/>
          </w:rPr>
          <w:t>機器仕様</w:t>
        </w:r>
        <w:r>
          <w:rPr>
            <w:noProof/>
            <w:webHidden/>
          </w:rPr>
          <w:tab/>
        </w:r>
        <w:r>
          <w:rPr>
            <w:noProof/>
            <w:webHidden/>
          </w:rPr>
          <w:fldChar w:fldCharType="begin"/>
        </w:r>
        <w:r>
          <w:rPr>
            <w:noProof/>
            <w:webHidden/>
          </w:rPr>
          <w:instrText xml:space="preserve"> PAGEREF _Toc226731019 \h </w:instrText>
        </w:r>
        <w:r>
          <w:rPr>
            <w:noProof/>
            <w:webHidden/>
          </w:rPr>
        </w:r>
        <w:r>
          <w:rPr>
            <w:noProof/>
            <w:webHidden/>
          </w:rPr>
          <w:fldChar w:fldCharType="separate"/>
        </w:r>
        <w:r>
          <w:rPr>
            <w:noProof/>
            <w:webHidden/>
          </w:rPr>
          <w:t>4</w:t>
        </w:r>
        <w:r>
          <w:rPr>
            <w:noProof/>
            <w:webHidden/>
          </w:rPr>
          <w:fldChar w:fldCharType="end"/>
        </w:r>
      </w:hyperlink>
    </w:p>
    <w:p w14:paraId="4C7AF435" w14:textId="3A51DA6E" w:rsidR="00D70126" w:rsidRDefault="00D70126">
      <w:pPr>
        <w:pStyle w:val="21"/>
        <w:rPr>
          <w:rFonts w:asciiTheme="minorHAnsi" w:eastAsiaTheme="minorEastAsia" w:hAnsiTheme="minorHAnsi" w:cstheme="minorBidi"/>
          <w:sz w:val="21"/>
          <w14:ligatures w14:val="standardContextual"/>
        </w:rPr>
      </w:pPr>
      <w:hyperlink w:anchor="_Toc226731020" w:history="1">
        <w:r w:rsidRPr="008529F5">
          <w:rPr>
            <w:rStyle w:val="a6"/>
            <w:rFonts w:ascii="ＭＳ Ｐ明朝" w:eastAsia="ＭＳ Ｐ明朝" w:hAnsi="ＭＳ Ｐ明朝"/>
          </w:rPr>
          <w:t>(１)</w:t>
        </w:r>
        <w:r>
          <w:rPr>
            <w:rFonts w:asciiTheme="minorHAnsi" w:eastAsiaTheme="minorEastAsia" w:hAnsiTheme="minorHAnsi" w:cstheme="minorBidi"/>
            <w:sz w:val="21"/>
            <w14:ligatures w14:val="standardContextual"/>
          </w:rPr>
          <w:tab/>
        </w:r>
        <w:r w:rsidRPr="008529F5">
          <w:rPr>
            <w:rStyle w:val="a6"/>
            <w:rFonts w:ascii="ＭＳ Ｐ明朝" w:eastAsia="ＭＳ Ｐ明朝" w:hAnsi="ＭＳ Ｐ明朝"/>
          </w:rPr>
          <w:t>調達機器</w:t>
        </w:r>
        <w:r>
          <w:rPr>
            <w:webHidden/>
          </w:rPr>
          <w:tab/>
        </w:r>
        <w:r>
          <w:rPr>
            <w:webHidden/>
          </w:rPr>
          <w:fldChar w:fldCharType="begin"/>
        </w:r>
        <w:r>
          <w:rPr>
            <w:webHidden/>
          </w:rPr>
          <w:instrText xml:space="preserve"> PAGEREF _Toc226731020 \h </w:instrText>
        </w:r>
        <w:r>
          <w:rPr>
            <w:webHidden/>
          </w:rPr>
        </w:r>
        <w:r>
          <w:rPr>
            <w:webHidden/>
          </w:rPr>
          <w:fldChar w:fldCharType="separate"/>
        </w:r>
        <w:r>
          <w:rPr>
            <w:webHidden/>
          </w:rPr>
          <w:t>4</w:t>
        </w:r>
        <w:r>
          <w:rPr>
            <w:webHidden/>
          </w:rPr>
          <w:fldChar w:fldCharType="end"/>
        </w:r>
      </w:hyperlink>
    </w:p>
    <w:p w14:paraId="23F77D1B" w14:textId="2A071EEB" w:rsidR="00D70126" w:rsidRDefault="00D70126">
      <w:pPr>
        <w:pStyle w:val="21"/>
        <w:rPr>
          <w:rFonts w:asciiTheme="minorHAnsi" w:eastAsiaTheme="minorEastAsia" w:hAnsiTheme="minorHAnsi" w:cstheme="minorBidi"/>
          <w:sz w:val="21"/>
          <w14:ligatures w14:val="standardContextual"/>
        </w:rPr>
      </w:pPr>
      <w:hyperlink w:anchor="_Toc226731021" w:history="1">
        <w:r w:rsidRPr="008529F5">
          <w:rPr>
            <w:rStyle w:val="a6"/>
            <w:rFonts w:ascii="ＭＳ Ｐ明朝" w:eastAsia="ＭＳ Ｐ明朝" w:hAnsi="ＭＳ Ｐ明朝"/>
          </w:rPr>
          <w:t>(２)</w:t>
        </w:r>
        <w:r>
          <w:rPr>
            <w:rFonts w:asciiTheme="minorHAnsi" w:eastAsiaTheme="minorEastAsia" w:hAnsiTheme="minorHAnsi" w:cstheme="minorBidi"/>
            <w:sz w:val="21"/>
            <w14:ligatures w14:val="standardContextual"/>
          </w:rPr>
          <w:tab/>
        </w:r>
        <w:r w:rsidRPr="008529F5">
          <w:rPr>
            <w:rStyle w:val="a6"/>
            <w:rFonts w:ascii="ＭＳ Ｐ明朝" w:eastAsia="ＭＳ Ｐ明朝" w:hAnsi="ＭＳ Ｐ明朝"/>
          </w:rPr>
          <w:t>物品選定</w:t>
        </w:r>
        <w:r>
          <w:rPr>
            <w:webHidden/>
          </w:rPr>
          <w:tab/>
        </w:r>
        <w:r>
          <w:rPr>
            <w:webHidden/>
          </w:rPr>
          <w:fldChar w:fldCharType="begin"/>
        </w:r>
        <w:r>
          <w:rPr>
            <w:webHidden/>
          </w:rPr>
          <w:instrText xml:space="preserve"> PAGEREF _Toc226731021 \h </w:instrText>
        </w:r>
        <w:r>
          <w:rPr>
            <w:webHidden/>
          </w:rPr>
        </w:r>
        <w:r>
          <w:rPr>
            <w:webHidden/>
          </w:rPr>
          <w:fldChar w:fldCharType="separate"/>
        </w:r>
        <w:r>
          <w:rPr>
            <w:webHidden/>
          </w:rPr>
          <w:t>5</w:t>
        </w:r>
        <w:r>
          <w:rPr>
            <w:webHidden/>
          </w:rPr>
          <w:fldChar w:fldCharType="end"/>
        </w:r>
      </w:hyperlink>
    </w:p>
    <w:p w14:paraId="68874534" w14:textId="3F01B8FB" w:rsidR="00D70126" w:rsidRDefault="00D70126">
      <w:pPr>
        <w:pStyle w:val="11"/>
        <w:rPr>
          <w:rFonts w:asciiTheme="minorHAnsi" w:eastAsiaTheme="minorEastAsia" w:hAnsiTheme="minorHAnsi" w:cstheme="minorBidi"/>
          <w:noProof/>
          <w:sz w:val="21"/>
          <w14:ligatures w14:val="standardContextual"/>
        </w:rPr>
      </w:pPr>
      <w:hyperlink w:anchor="_Toc226731022" w:history="1">
        <w:r w:rsidRPr="008529F5">
          <w:rPr>
            <w:rStyle w:val="a6"/>
            <w:rFonts w:ascii="ＭＳ Ｐ明朝" w:eastAsia="ＭＳ Ｐ明朝" w:hAnsi="ＭＳ Ｐ明朝"/>
            <w:noProof/>
          </w:rPr>
          <w:t>７．</w:t>
        </w:r>
        <w:r>
          <w:rPr>
            <w:rFonts w:asciiTheme="minorHAnsi" w:eastAsiaTheme="minorEastAsia" w:hAnsiTheme="minorHAnsi" w:cstheme="minorBidi"/>
            <w:noProof/>
            <w:sz w:val="21"/>
            <w14:ligatures w14:val="standardContextual"/>
          </w:rPr>
          <w:tab/>
        </w:r>
        <w:r w:rsidRPr="008529F5">
          <w:rPr>
            <w:rStyle w:val="a6"/>
            <w:rFonts w:ascii="ＭＳ Ｐ明朝" w:eastAsia="ＭＳ Ｐ明朝" w:hAnsi="ＭＳ Ｐ明朝"/>
            <w:noProof/>
          </w:rPr>
          <w:t>納入作業</w:t>
        </w:r>
        <w:r>
          <w:rPr>
            <w:noProof/>
            <w:webHidden/>
          </w:rPr>
          <w:tab/>
        </w:r>
        <w:r>
          <w:rPr>
            <w:noProof/>
            <w:webHidden/>
          </w:rPr>
          <w:fldChar w:fldCharType="begin"/>
        </w:r>
        <w:r>
          <w:rPr>
            <w:noProof/>
            <w:webHidden/>
          </w:rPr>
          <w:instrText xml:space="preserve"> PAGEREF _Toc226731022 \h </w:instrText>
        </w:r>
        <w:r>
          <w:rPr>
            <w:noProof/>
            <w:webHidden/>
          </w:rPr>
        </w:r>
        <w:r>
          <w:rPr>
            <w:noProof/>
            <w:webHidden/>
          </w:rPr>
          <w:fldChar w:fldCharType="separate"/>
        </w:r>
        <w:r>
          <w:rPr>
            <w:noProof/>
            <w:webHidden/>
          </w:rPr>
          <w:t>5</w:t>
        </w:r>
        <w:r>
          <w:rPr>
            <w:noProof/>
            <w:webHidden/>
          </w:rPr>
          <w:fldChar w:fldCharType="end"/>
        </w:r>
      </w:hyperlink>
    </w:p>
    <w:p w14:paraId="2876D846" w14:textId="0046DEF5" w:rsidR="00D70126" w:rsidRDefault="00D70126">
      <w:pPr>
        <w:pStyle w:val="21"/>
        <w:rPr>
          <w:rFonts w:asciiTheme="minorHAnsi" w:eastAsiaTheme="minorEastAsia" w:hAnsiTheme="minorHAnsi" w:cstheme="minorBidi"/>
          <w:sz w:val="21"/>
          <w14:ligatures w14:val="standardContextual"/>
        </w:rPr>
      </w:pPr>
      <w:hyperlink w:anchor="_Toc226731023" w:history="1">
        <w:r w:rsidRPr="008529F5">
          <w:rPr>
            <w:rStyle w:val="a6"/>
            <w:rFonts w:ascii="ＭＳ Ｐ明朝" w:eastAsia="ＭＳ Ｐ明朝" w:hAnsi="ＭＳ Ｐ明朝"/>
          </w:rPr>
          <w:t>(１)</w:t>
        </w:r>
        <w:r>
          <w:rPr>
            <w:rFonts w:asciiTheme="minorHAnsi" w:eastAsiaTheme="minorEastAsia" w:hAnsiTheme="minorHAnsi" w:cstheme="minorBidi"/>
            <w:sz w:val="21"/>
            <w14:ligatures w14:val="standardContextual"/>
          </w:rPr>
          <w:tab/>
        </w:r>
        <w:r w:rsidRPr="008529F5">
          <w:rPr>
            <w:rStyle w:val="a6"/>
            <w:rFonts w:ascii="ＭＳ Ｐ明朝" w:eastAsia="ＭＳ Ｐ明朝" w:hAnsi="ＭＳ Ｐ明朝"/>
          </w:rPr>
          <w:t>実施計画書の作成</w:t>
        </w:r>
        <w:r>
          <w:rPr>
            <w:webHidden/>
          </w:rPr>
          <w:tab/>
        </w:r>
        <w:r>
          <w:rPr>
            <w:webHidden/>
          </w:rPr>
          <w:fldChar w:fldCharType="begin"/>
        </w:r>
        <w:r>
          <w:rPr>
            <w:webHidden/>
          </w:rPr>
          <w:instrText xml:space="preserve"> PAGEREF _Toc226731023 \h </w:instrText>
        </w:r>
        <w:r>
          <w:rPr>
            <w:webHidden/>
          </w:rPr>
        </w:r>
        <w:r>
          <w:rPr>
            <w:webHidden/>
          </w:rPr>
          <w:fldChar w:fldCharType="separate"/>
        </w:r>
        <w:r>
          <w:rPr>
            <w:webHidden/>
          </w:rPr>
          <w:t>5</w:t>
        </w:r>
        <w:r>
          <w:rPr>
            <w:webHidden/>
          </w:rPr>
          <w:fldChar w:fldCharType="end"/>
        </w:r>
      </w:hyperlink>
    </w:p>
    <w:p w14:paraId="7253BCFC" w14:textId="7DF4495F" w:rsidR="00D70126" w:rsidRDefault="00D70126">
      <w:pPr>
        <w:pStyle w:val="21"/>
        <w:rPr>
          <w:rFonts w:asciiTheme="minorHAnsi" w:eastAsiaTheme="minorEastAsia" w:hAnsiTheme="minorHAnsi" w:cstheme="minorBidi"/>
          <w:sz w:val="21"/>
          <w14:ligatures w14:val="standardContextual"/>
        </w:rPr>
      </w:pPr>
      <w:hyperlink w:anchor="_Toc226731024" w:history="1">
        <w:r w:rsidRPr="008529F5">
          <w:rPr>
            <w:rStyle w:val="a6"/>
            <w:rFonts w:ascii="ＭＳ Ｐ明朝" w:eastAsia="ＭＳ Ｐ明朝" w:hAnsi="ＭＳ Ｐ明朝"/>
          </w:rPr>
          <w:t>(２)</w:t>
        </w:r>
        <w:r>
          <w:rPr>
            <w:rFonts w:asciiTheme="minorHAnsi" w:eastAsiaTheme="minorEastAsia" w:hAnsiTheme="minorHAnsi" w:cstheme="minorBidi"/>
            <w:sz w:val="21"/>
            <w14:ligatures w14:val="standardContextual"/>
          </w:rPr>
          <w:tab/>
        </w:r>
        <w:r w:rsidRPr="008529F5">
          <w:rPr>
            <w:rStyle w:val="a6"/>
            <w:rFonts w:ascii="ＭＳ Ｐ明朝" w:eastAsia="ＭＳ Ｐ明朝" w:hAnsi="ＭＳ Ｐ明朝"/>
          </w:rPr>
          <w:t>機器の搬入</w:t>
        </w:r>
        <w:r>
          <w:rPr>
            <w:webHidden/>
          </w:rPr>
          <w:tab/>
        </w:r>
        <w:r>
          <w:rPr>
            <w:webHidden/>
          </w:rPr>
          <w:fldChar w:fldCharType="begin"/>
        </w:r>
        <w:r>
          <w:rPr>
            <w:webHidden/>
          </w:rPr>
          <w:instrText xml:space="preserve"> PAGEREF _Toc226731024 \h </w:instrText>
        </w:r>
        <w:r>
          <w:rPr>
            <w:webHidden/>
          </w:rPr>
        </w:r>
        <w:r>
          <w:rPr>
            <w:webHidden/>
          </w:rPr>
          <w:fldChar w:fldCharType="separate"/>
        </w:r>
        <w:r>
          <w:rPr>
            <w:webHidden/>
          </w:rPr>
          <w:t>5</w:t>
        </w:r>
        <w:r>
          <w:rPr>
            <w:webHidden/>
          </w:rPr>
          <w:fldChar w:fldCharType="end"/>
        </w:r>
      </w:hyperlink>
    </w:p>
    <w:p w14:paraId="1185FB4C" w14:textId="32237833" w:rsidR="00D70126" w:rsidRDefault="00D70126">
      <w:pPr>
        <w:pStyle w:val="21"/>
        <w:rPr>
          <w:rFonts w:asciiTheme="minorHAnsi" w:eastAsiaTheme="minorEastAsia" w:hAnsiTheme="minorHAnsi" w:cstheme="minorBidi"/>
          <w:sz w:val="21"/>
          <w14:ligatures w14:val="standardContextual"/>
        </w:rPr>
      </w:pPr>
      <w:hyperlink w:anchor="_Toc226731025" w:history="1">
        <w:r w:rsidRPr="008529F5">
          <w:rPr>
            <w:rStyle w:val="a6"/>
            <w:rFonts w:ascii="ＭＳ Ｐ明朝" w:eastAsia="ＭＳ Ｐ明朝" w:hAnsi="ＭＳ Ｐ明朝"/>
          </w:rPr>
          <w:t>(３)</w:t>
        </w:r>
        <w:r>
          <w:rPr>
            <w:rFonts w:asciiTheme="minorHAnsi" w:eastAsiaTheme="minorEastAsia" w:hAnsiTheme="minorHAnsi" w:cstheme="minorBidi"/>
            <w:sz w:val="21"/>
            <w14:ligatures w14:val="standardContextual"/>
          </w:rPr>
          <w:tab/>
        </w:r>
        <w:r w:rsidRPr="008529F5">
          <w:rPr>
            <w:rStyle w:val="a6"/>
            <w:rFonts w:ascii="ＭＳ Ｐ明朝" w:eastAsia="ＭＳ Ｐ明朝" w:hAnsi="ＭＳ Ｐ明朝"/>
          </w:rPr>
          <w:t>保守への移行</w:t>
        </w:r>
        <w:r>
          <w:rPr>
            <w:webHidden/>
          </w:rPr>
          <w:tab/>
        </w:r>
        <w:r>
          <w:rPr>
            <w:webHidden/>
          </w:rPr>
          <w:fldChar w:fldCharType="begin"/>
        </w:r>
        <w:r>
          <w:rPr>
            <w:webHidden/>
          </w:rPr>
          <w:instrText xml:space="preserve"> PAGEREF _Toc226731025 \h </w:instrText>
        </w:r>
        <w:r>
          <w:rPr>
            <w:webHidden/>
          </w:rPr>
        </w:r>
        <w:r>
          <w:rPr>
            <w:webHidden/>
          </w:rPr>
          <w:fldChar w:fldCharType="separate"/>
        </w:r>
        <w:r>
          <w:rPr>
            <w:webHidden/>
          </w:rPr>
          <w:t>6</w:t>
        </w:r>
        <w:r>
          <w:rPr>
            <w:webHidden/>
          </w:rPr>
          <w:fldChar w:fldCharType="end"/>
        </w:r>
      </w:hyperlink>
    </w:p>
    <w:p w14:paraId="5C064DE0" w14:textId="0D4838A6" w:rsidR="00D70126" w:rsidRDefault="00D70126">
      <w:pPr>
        <w:pStyle w:val="11"/>
        <w:rPr>
          <w:rFonts w:asciiTheme="minorHAnsi" w:eastAsiaTheme="minorEastAsia" w:hAnsiTheme="minorHAnsi" w:cstheme="minorBidi"/>
          <w:noProof/>
          <w:sz w:val="21"/>
          <w14:ligatures w14:val="standardContextual"/>
        </w:rPr>
      </w:pPr>
      <w:hyperlink w:anchor="_Toc226731026" w:history="1">
        <w:r w:rsidRPr="008529F5">
          <w:rPr>
            <w:rStyle w:val="a6"/>
            <w:rFonts w:ascii="ＭＳ Ｐ明朝" w:eastAsia="ＭＳ Ｐ明朝" w:hAnsi="ＭＳ Ｐ明朝"/>
            <w:noProof/>
          </w:rPr>
          <w:t>８．</w:t>
        </w:r>
        <w:r>
          <w:rPr>
            <w:rFonts w:asciiTheme="minorHAnsi" w:eastAsiaTheme="minorEastAsia" w:hAnsiTheme="minorHAnsi" w:cstheme="minorBidi"/>
            <w:noProof/>
            <w:sz w:val="21"/>
            <w14:ligatures w14:val="standardContextual"/>
          </w:rPr>
          <w:tab/>
        </w:r>
        <w:r w:rsidRPr="008529F5">
          <w:rPr>
            <w:rStyle w:val="a6"/>
            <w:rFonts w:ascii="ＭＳ Ｐ明朝" w:eastAsia="ＭＳ Ｐ明朝" w:hAnsi="ＭＳ Ｐ明朝"/>
            <w:noProof/>
          </w:rPr>
          <w:t>保守仕様</w:t>
        </w:r>
        <w:r>
          <w:rPr>
            <w:noProof/>
            <w:webHidden/>
          </w:rPr>
          <w:tab/>
        </w:r>
        <w:r>
          <w:rPr>
            <w:noProof/>
            <w:webHidden/>
          </w:rPr>
          <w:fldChar w:fldCharType="begin"/>
        </w:r>
        <w:r>
          <w:rPr>
            <w:noProof/>
            <w:webHidden/>
          </w:rPr>
          <w:instrText xml:space="preserve"> PAGEREF _Toc226731026 \h </w:instrText>
        </w:r>
        <w:r>
          <w:rPr>
            <w:noProof/>
            <w:webHidden/>
          </w:rPr>
        </w:r>
        <w:r>
          <w:rPr>
            <w:noProof/>
            <w:webHidden/>
          </w:rPr>
          <w:fldChar w:fldCharType="separate"/>
        </w:r>
        <w:r>
          <w:rPr>
            <w:noProof/>
            <w:webHidden/>
          </w:rPr>
          <w:t>6</w:t>
        </w:r>
        <w:r>
          <w:rPr>
            <w:noProof/>
            <w:webHidden/>
          </w:rPr>
          <w:fldChar w:fldCharType="end"/>
        </w:r>
      </w:hyperlink>
    </w:p>
    <w:p w14:paraId="78E67E36" w14:textId="13DCFBC0" w:rsidR="00D70126" w:rsidRDefault="00D70126">
      <w:pPr>
        <w:pStyle w:val="21"/>
        <w:rPr>
          <w:rFonts w:asciiTheme="minorHAnsi" w:eastAsiaTheme="minorEastAsia" w:hAnsiTheme="minorHAnsi" w:cstheme="minorBidi"/>
          <w:sz w:val="21"/>
          <w14:ligatures w14:val="standardContextual"/>
        </w:rPr>
      </w:pPr>
      <w:hyperlink w:anchor="_Toc226731027" w:history="1">
        <w:r w:rsidRPr="008529F5">
          <w:rPr>
            <w:rStyle w:val="a6"/>
            <w:rFonts w:ascii="ＭＳ Ｐ明朝" w:eastAsia="ＭＳ Ｐ明朝" w:hAnsi="ＭＳ Ｐ明朝"/>
          </w:rPr>
          <w:t>(１)</w:t>
        </w:r>
        <w:r>
          <w:rPr>
            <w:rFonts w:asciiTheme="minorHAnsi" w:eastAsiaTheme="minorEastAsia" w:hAnsiTheme="minorHAnsi" w:cstheme="minorBidi"/>
            <w:sz w:val="21"/>
            <w14:ligatures w14:val="standardContextual"/>
          </w:rPr>
          <w:tab/>
        </w:r>
        <w:r w:rsidRPr="008529F5">
          <w:rPr>
            <w:rStyle w:val="a6"/>
            <w:rFonts w:ascii="ＭＳ Ｐ明朝" w:eastAsia="ＭＳ Ｐ明朝" w:hAnsi="ＭＳ Ｐ明朝"/>
          </w:rPr>
          <w:t>体制</w:t>
        </w:r>
        <w:r>
          <w:rPr>
            <w:webHidden/>
          </w:rPr>
          <w:tab/>
        </w:r>
        <w:r>
          <w:rPr>
            <w:webHidden/>
          </w:rPr>
          <w:fldChar w:fldCharType="begin"/>
        </w:r>
        <w:r>
          <w:rPr>
            <w:webHidden/>
          </w:rPr>
          <w:instrText xml:space="preserve"> PAGEREF _Toc226731027 \h </w:instrText>
        </w:r>
        <w:r>
          <w:rPr>
            <w:webHidden/>
          </w:rPr>
        </w:r>
        <w:r>
          <w:rPr>
            <w:webHidden/>
          </w:rPr>
          <w:fldChar w:fldCharType="separate"/>
        </w:r>
        <w:r>
          <w:rPr>
            <w:webHidden/>
          </w:rPr>
          <w:t>7</w:t>
        </w:r>
        <w:r>
          <w:rPr>
            <w:webHidden/>
          </w:rPr>
          <w:fldChar w:fldCharType="end"/>
        </w:r>
      </w:hyperlink>
    </w:p>
    <w:p w14:paraId="3D84D6C7" w14:textId="27FFFBCC" w:rsidR="00D70126" w:rsidRDefault="00D70126">
      <w:pPr>
        <w:pStyle w:val="21"/>
        <w:rPr>
          <w:rFonts w:asciiTheme="minorHAnsi" w:eastAsiaTheme="minorEastAsia" w:hAnsiTheme="minorHAnsi" w:cstheme="minorBidi"/>
          <w:sz w:val="21"/>
          <w14:ligatures w14:val="standardContextual"/>
        </w:rPr>
      </w:pPr>
      <w:hyperlink w:anchor="_Toc226731028" w:history="1">
        <w:r w:rsidRPr="008529F5">
          <w:rPr>
            <w:rStyle w:val="a6"/>
            <w:rFonts w:ascii="ＭＳ Ｐ明朝" w:eastAsia="ＭＳ Ｐ明朝" w:hAnsi="ＭＳ Ｐ明朝"/>
          </w:rPr>
          <w:t>(２)</w:t>
        </w:r>
        <w:r>
          <w:rPr>
            <w:rFonts w:asciiTheme="minorHAnsi" w:eastAsiaTheme="minorEastAsia" w:hAnsiTheme="minorHAnsi" w:cstheme="minorBidi"/>
            <w:sz w:val="21"/>
            <w14:ligatures w14:val="standardContextual"/>
          </w:rPr>
          <w:tab/>
        </w:r>
        <w:r w:rsidRPr="008529F5">
          <w:rPr>
            <w:rStyle w:val="a6"/>
            <w:rFonts w:ascii="ＭＳ Ｐ明朝" w:eastAsia="ＭＳ Ｐ明朝" w:hAnsi="ＭＳ Ｐ明朝"/>
          </w:rPr>
          <w:t>基本要件</w:t>
        </w:r>
        <w:r>
          <w:rPr>
            <w:webHidden/>
          </w:rPr>
          <w:tab/>
        </w:r>
        <w:r>
          <w:rPr>
            <w:webHidden/>
          </w:rPr>
          <w:fldChar w:fldCharType="begin"/>
        </w:r>
        <w:r>
          <w:rPr>
            <w:webHidden/>
          </w:rPr>
          <w:instrText xml:space="preserve"> PAGEREF _Toc226731028 \h </w:instrText>
        </w:r>
        <w:r>
          <w:rPr>
            <w:webHidden/>
          </w:rPr>
        </w:r>
        <w:r>
          <w:rPr>
            <w:webHidden/>
          </w:rPr>
          <w:fldChar w:fldCharType="separate"/>
        </w:r>
        <w:r>
          <w:rPr>
            <w:webHidden/>
          </w:rPr>
          <w:t>7</w:t>
        </w:r>
        <w:r>
          <w:rPr>
            <w:webHidden/>
          </w:rPr>
          <w:fldChar w:fldCharType="end"/>
        </w:r>
      </w:hyperlink>
    </w:p>
    <w:p w14:paraId="2C305F32" w14:textId="151B8E57" w:rsidR="00D70126" w:rsidRDefault="00D70126">
      <w:pPr>
        <w:pStyle w:val="21"/>
        <w:rPr>
          <w:rFonts w:asciiTheme="minorHAnsi" w:eastAsiaTheme="minorEastAsia" w:hAnsiTheme="minorHAnsi" w:cstheme="minorBidi"/>
          <w:sz w:val="21"/>
          <w14:ligatures w14:val="standardContextual"/>
        </w:rPr>
      </w:pPr>
      <w:hyperlink w:anchor="_Toc226731029" w:history="1">
        <w:r w:rsidRPr="008529F5">
          <w:rPr>
            <w:rStyle w:val="a6"/>
            <w:rFonts w:ascii="ＭＳ Ｐ明朝" w:eastAsia="ＭＳ Ｐ明朝" w:hAnsi="ＭＳ Ｐ明朝"/>
          </w:rPr>
          <w:t>(３)</w:t>
        </w:r>
        <w:r>
          <w:rPr>
            <w:rFonts w:asciiTheme="minorHAnsi" w:eastAsiaTheme="minorEastAsia" w:hAnsiTheme="minorHAnsi" w:cstheme="minorBidi"/>
            <w:sz w:val="21"/>
            <w14:ligatures w14:val="standardContextual"/>
          </w:rPr>
          <w:tab/>
        </w:r>
        <w:r w:rsidRPr="008529F5">
          <w:rPr>
            <w:rStyle w:val="a6"/>
            <w:rFonts w:ascii="ＭＳ Ｐ明朝" w:eastAsia="ＭＳ Ｐ明朝" w:hAnsi="ＭＳ Ｐ明朝"/>
          </w:rPr>
          <w:t>月例会への参加・報告</w:t>
        </w:r>
        <w:r>
          <w:rPr>
            <w:webHidden/>
          </w:rPr>
          <w:tab/>
        </w:r>
        <w:r>
          <w:rPr>
            <w:webHidden/>
          </w:rPr>
          <w:fldChar w:fldCharType="begin"/>
        </w:r>
        <w:r>
          <w:rPr>
            <w:webHidden/>
          </w:rPr>
          <w:instrText xml:space="preserve"> PAGEREF _Toc226731029 \h </w:instrText>
        </w:r>
        <w:r>
          <w:rPr>
            <w:webHidden/>
          </w:rPr>
        </w:r>
        <w:r>
          <w:rPr>
            <w:webHidden/>
          </w:rPr>
          <w:fldChar w:fldCharType="separate"/>
        </w:r>
        <w:r>
          <w:rPr>
            <w:webHidden/>
          </w:rPr>
          <w:t>7</w:t>
        </w:r>
        <w:r>
          <w:rPr>
            <w:webHidden/>
          </w:rPr>
          <w:fldChar w:fldCharType="end"/>
        </w:r>
      </w:hyperlink>
    </w:p>
    <w:p w14:paraId="56C0BEE7" w14:textId="23B929BD" w:rsidR="00D70126" w:rsidRDefault="00D70126">
      <w:pPr>
        <w:pStyle w:val="11"/>
        <w:rPr>
          <w:rFonts w:asciiTheme="minorHAnsi" w:eastAsiaTheme="minorEastAsia" w:hAnsiTheme="minorHAnsi" w:cstheme="minorBidi"/>
          <w:noProof/>
          <w:sz w:val="21"/>
          <w14:ligatures w14:val="standardContextual"/>
        </w:rPr>
      </w:pPr>
      <w:hyperlink w:anchor="_Toc226731030" w:history="1">
        <w:r w:rsidRPr="008529F5">
          <w:rPr>
            <w:rStyle w:val="a6"/>
            <w:rFonts w:ascii="ＭＳ Ｐ明朝" w:eastAsia="ＭＳ Ｐ明朝" w:hAnsi="ＭＳ Ｐ明朝"/>
            <w:noProof/>
          </w:rPr>
          <w:t>９．</w:t>
        </w:r>
        <w:r>
          <w:rPr>
            <w:rFonts w:asciiTheme="minorHAnsi" w:eastAsiaTheme="minorEastAsia" w:hAnsiTheme="minorHAnsi" w:cstheme="minorBidi"/>
            <w:noProof/>
            <w:sz w:val="21"/>
            <w14:ligatures w14:val="standardContextual"/>
          </w:rPr>
          <w:tab/>
        </w:r>
        <w:r w:rsidRPr="008529F5">
          <w:rPr>
            <w:rStyle w:val="a6"/>
            <w:rFonts w:ascii="ＭＳ Ｐ明朝" w:eastAsia="ＭＳ Ｐ明朝" w:hAnsi="ＭＳ Ｐ明朝"/>
            <w:noProof/>
          </w:rPr>
          <w:t>賃貸借期間終了後の機器等の撤去</w:t>
        </w:r>
        <w:r>
          <w:rPr>
            <w:noProof/>
            <w:webHidden/>
          </w:rPr>
          <w:tab/>
        </w:r>
        <w:r>
          <w:rPr>
            <w:noProof/>
            <w:webHidden/>
          </w:rPr>
          <w:fldChar w:fldCharType="begin"/>
        </w:r>
        <w:r>
          <w:rPr>
            <w:noProof/>
            <w:webHidden/>
          </w:rPr>
          <w:instrText xml:space="preserve"> PAGEREF _Toc226731030 \h </w:instrText>
        </w:r>
        <w:r>
          <w:rPr>
            <w:noProof/>
            <w:webHidden/>
          </w:rPr>
        </w:r>
        <w:r>
          <w:rPr>
            <w:noProof/>
            <w:webHidden/>
          </w:rPr>
          <w:fldChar w:fldCharType="separate"/>
        </w:r>
        <w:r>
          <w:rPr>
            <w:noProof/>
            <w:webHidden/>
          </w:rPr>
          <w:t>7</w:t>
        </w:r>
        <w:r>
          <w:rPr>
            <w:noProof/>
            <w:webHidden/>
          </w:rPr>
          <w:fldChar w:fldCharType="end"/>
        </w:r>
      </w:hyperlink>
    </w:p>
    <w:p w14:paraId="3B689788" w14:textId="6BBC133F" w:rsidR="00D70126" w:rsidRDefault="00D70126">
      <w:pPr>
        <w:pStyle w:val="11"/>
        <w:rPr>
          <w:rFonts w:asciiTheme="minorHAnsi" w:eastAsiaTheme="minorEastAsia" w:hAnsiTheme="minorHAnsi" w:cstheme="minorBidi"/>
          <w:noProof/>
          <w:sz w:val="21"/>
          <w14:ligatures w14:val="standardContextual"/>
        </w:rPr>
      </w:pPr>
      <w:hyperlink w:anchor="_Toc226731031" w:history="1">
        <w:r w:rsidRPr="008529F5">
          <w:rPr>
            <w:rStyle w:val="a6"/>
            <w:rFonts w:ascii="ＭＳ Ｐ明朝" w:eastAsia="ＭＳ Ｐ明朝" w:hAnsi="ＭＳ Ｐ明朝"/>
            <w:noProof/>
          </w:rPr>
          <w:t>(１)</w:t>
        </w:r>
        <w:r>
          <w:rPr>
            <w:rFonts w:asciiTheme="minorHAnsi" w:eastAsiaTheme="minorEastAsia" w:hAnsiTheme="minorHAnsi" w:cstheme="minorBidi"/>
            <w:noProof/>
            <w:sz w:val="21"/>
            <w14:ligatures w14:val="standardContextual"/>
          </w:rPr>
          <w:tab/>
        </w:r>
        <w:r w:rsidRPr="008529F5">
          <w:rPr>
            <w:rStyle w:val="a6"/>
            <w:rFonts w:ascii="ＭＳ Ｐ明朝" w:eastAsia="ＭＳ Ｐ明朝" w:hAnsi="ＭＳ Ｐ明朝"/>
            <w:noProof/>
          </w:rPr>
          <w:t>機器等の撤去</w:t>
        </w:r>
        <w:r>
          <w:rPr>
            <w:noProof/>
            <w:webHidden/>
          </w:rPr>
          <w:tab/>
        </w:r>
        <w:r>
          <w:rPr>
            <w:noProof/>
            <w:webHidden/>
          </w:rPr>
          <w:fldChar w:fldCharType="begin"/>
        </w:r>
        <w:r>
          <w:rPr>
            <w:noProof/>
            <w:webHidden/>
          </w:rPr>
          <w:instrText xml:space="preserve"> PAGEREF _Toc226731031 \h </w:instrText>
        </w:r>
        <w:r>
          <w:rPr>
            <w:noProof/>
            <w:webHidden/>
          </w:rPr>
        </w:r>
        <w:r>
          <w:rPr>
            <w:noProof/>
            <w:webHidden/>
          </w:rPr>
          <w:fldChar w:fldCharType="separate"/>
        </w:r>
        <w:r>
          <w:rPr>
            <w:noProof/>
            <w:webHidden/>
          </w:rPr>
          <w:t>7</w:t>
        </w:r>
        <w:r>
          <w:rPr>
            <w:noProof/>
            <w:webHidden/>
          </w:rPr>
          <w:fldChar w:fldCharType="end"/>
        </w:r>
      </w:hyperlink>
    </w:p>
    <w:p w14:paraId="368A20A9" w14:textId="64E5D9B8" w:rsidR="00D70126" w:rsidRDefault="00D70126">
      <w:pPr>
        <w:pStyle w:val="11"/>
        <w:rPr>
          <w:rFonts w:asciiTheme="minorHAnsi" w:eastAsiaTheme="minorEastAsia" w:hAnsiTheme="minorHAnsi" w:cstheme="minorBidi"/>
          <w:noProof/>
          <w:sz w:val="21"/>
          <w14:ligatures w14:val="standardContextual"/>
        </w:rPr>
      </w:pPr>
      <w:hyperlink w:anchor="_Toc226731032" w:history="1">
        <w:r w:rsidRPr="008529F5">
          <w:rPr>
            <w:rStyle w:val="a6"/>
            <w:rFonts w:ascii="ＭＳ Ｐ明朝" w:eastAsia="ＭＳ Ｐ明朝" w:hAnsi="ＭＳ Ｐ明朝"/>
            <w:noProof/>
          </w:rPr>
          <w:t>(２)</w:t>
        </w:r>
        <w:r>
          <w:rPr>
            <w:rFonts w:asciiTheme="minorHAnsi" w:eastAsiaTheme="minorEastAsia" w:hAnsiTheme="minorHAnsi" w:cstheme="minorBidi"/>
            <w:noProof/>
            <w:sz w:val="21"/>
            <w14:ligatures w14:val="standardContextual"/>
          </w:rPr>
          <w:tab/>
        </w:r>
        <w:r w:rsidRPr="008529F5">
          <w:rPr>
            <w:rStyle w:val="a6"/>
            <w:rFonts w:ascii="ＭＳ Ｐ明朝" w:eastAsia="ＭＳ Ｐ明朝" w:hAnsi="ＭＳ Ｐ明朝"/>
            <w:noProof/>
          </w:rPr>
          <w:t>その他</w:t>
        </w:r>
        <w:r>
          <w:rPr>
            <w:noProof/>
            <w:webHidden/>
          </w:rPr>
          <w:tab/>
        </w:r>
        <w:r>
          <w:rPr>
            <w:noProof/>
            <w:webHidden/>
          </w:rPr>
          <w:fldChar w:fldCharType="begin"/>
        </w:r>
        <w:r>
          <w:rPr>
            <w:noProof/>
            <w:webHidden/>
          </w:rPr>
          <w:instrText xml:space="preserve"> PAGEREF _Toc226731032 \h </w:instrText>
        </w:r>
        <w:r>
          <w:rPr>
            <w:noProof/>
            <w:webHidden/>
          </w:rPr>
        </w:r>
        <w:r>
          <w:rPr>
            <w:noProof/>
            <w:webHidden/>
          </w:rPr>
          <w:fldChar w:fldCharType="separate"/>
        </w:r>
        <w:r>
          <w:rPr>
            <w:noProof/>
            <w:webHidden/>
          </w:rPr>
          <w:t>7</w:t>
        </w:r>
        <w:r>
          <w:rPr>
            <w:noProof/>
            <w:webHidden/>
          </w:rPr>
          <w:fldChar w:fldCharType="end"/>
        </w:r>
      </w:hyperlink>
    </w:p>
    <w:p w14:paraId="6C13CE94" w14:textId="4B53B3AF" w:rsidR="00D70126" w:rsidRDefault="00D70126">
      <w:pPr>
        <w:pStyle w:val="11"/>
        <w:rPr>
          <w:rFonts w:asciiTheme="minorHAnsi" w:eastAsiaTheme="minorEastAsia" w:hAnsiTheme="minorHAnsi" w:cstheme="minorBidi"/>
          <w:noProof/>
          <w:sz w:val="21"/>
          <w14:ligatures w14:val="standardContextual"/>
        </w:rPr>
      </w:pPr>
      <w:hyperlink w:anchor="_Toc226731033" w:history="1">
        <w:r w:rsidRPr="008529F5">
          <w:rPr>
            <w:rStyle w:val="a6"/>
            <w:rFonts w:ascii="ＭＳ Ｐ明朝" w:eastAsia="ＭＳ Ｐ明朝" w:hAnsi="ＭＳ Ｐ明朝"/>
            <w:noProof/>
          </w:rPr>
          <w:t>１０．</w:t>
        </w:r>
        <w:r>
          <w:rPr>
            <w:rFonts w:asciiTheme="minorHAnsi" w:eastAsiaTheme="minorEastAsia" w:hAnsiTheme="minorHAnsi" w:cstheme="minorBidi"/>
            <w:noProof/>
            <w:sz w:val="21"/>
            <w14:ligatures w14:val="standardContextual"/>
          </w:rPr>
          <w:tab/>
        </w:r>
        <w:r w:rsidRPr="008529F5">
          <w:rPr>
            <w:rStyle w:val="a6"/>
            <w:rFonts w:ascii="ＭＳ Ｐ明朝" w:eastAsia="ＭＳ Ｐ明朝" w:hAnsi="ＭＳ Ｐ明朝"/>
            <w:noProof/>
          </w:rPr>
          <w:t>提出書類及び成果品</w:t>
        </w:r>
        <w:r>
          <w:rPr>
            <w:noProof/>
            <w:webHidden/>
          </w:rPr>
          <w:tab/>
        </w:r>
        <w:r>
          <w:rPr>
            <w:noProof/>
            <w:webHidden/>
          </w:rPr>
          <w:fldChar w:fldCharType="begin"/>
        </w:r>
        <w:r>
          <w:rPr>
            <w:noProof/>
            <w:webHidden/>
          </w:rPr>
          <w:instrText xml:space="preserve"> PAGEREF _Toc226731033 \h </w:instrText>
        </w:r>
        <w:r>
          <w:rPr>
            <w:noProof/>
            <w:webHidden/>
          </w:rPr>
        </w:r>
        <w:r>
          <w:rPr>
            <w:noProof/>
            <w:webHidden/>
          </w:rPr>
          <w:fldChar w:fldCharType="separate"/>
        </w:r>
        <w:r>
          <w:rPr>
            <w:noProof/>
            <w:webHidden/>
          </w:rPr>
          <w:t>8</w:t>
        </w:r>
        <w:r>
          <w:rPr>
            <w:noProof/>
            <w:webHidden/>
          </w:rPr>
          <w:fldChar w:fldCharType="end"/>
        </w:r>
      </w:hyperlink>
    </w:p>
    <w:p w14:paraId="4EE90624" w14:textId="41780C42" w:rsidR="00D70126" w:rsidRDefault="00D70126">
      <w:pPr>
        <w:pStyle w:val="21"/>
        <w:rPr>
          <w:rFonts w:asciiTheme="minorHAnsi" w:eastAsiaTheme="minorEastAsia" w:hAnsiTheme="minorHAnsi" w:cstheme="minorBidi"/>
          <w:sz w:val="21"/>
          <w14:ligatures w14:val="standardContextual"/>
        </w:rPr>
      </w:pPr>
      <w:hyperlink w:anchor="_Toc226731034" w:history="1">
        <w:r w:rsidRPr="008529F5">
          <w:rPr>
            <w:rStyle w:val="a6"/>
            <w:rFonts w:ascii="ＭＳ Ｐ明朝" w:eastAsia="ＭＳ Ｐ明朝" w:hAnsi="ＭＳ Ｐ明朝"/>
          </w:rPr>
          <w:t>(１)</w:t>
        </w:r>
        <w:r>
          <w:rPr>
            <w:rFonts w:asciiTheme="minorHAnsi" w:eastAsiaTheme="minorEastAsia" w:hAnsiTheme="minorHAnsi" w:cstheme="minorBidi"/>
            <w:sz w:val="21"/>
            <w14:ligatures w14:val="standardContextual"/>
          </w:rPr>
          <w:tab/>
        </w:r>
        <w:r w:rsidRPr="008529F5">
          <w:rPr>
            <w:rStyle w:val="a6"/>
            <w:rFonts w:ascii="ＭＳ Ｐ明朝" w:eastAsia="ＭＳ Ｐ明朝" w:hAnsi="ＭＳ Ｐ明朝"/>
          </w:rPr>
          <w:t>納品及び検収について</w:t>
        </w:r>
        <w:r>
          <w:rPr>
            <w:webHidden/>
          </w:rPr>
          <w:tab/>
        </w:r>
        <w:r>
          <w:rPr>
            <w:webHidden/>
          </w:rPr>
          <w:fldChar w:fldCharType="begin"/>
        </w:r>
        <w:r>
          <w:rPr>
            <w:webHidden/>
          </w:rPr>
          <w:instrText xml:space="preserve"> PAGEREF _Toc226731034 \h </w:instrText>
        </w:r>
        <w:r>
          <w:rPr>
            <w:webHidden/>
          </w:rPr>
        </w:r>
        <w:r>
          <w:rPr>
            <w:webHidden/>
          </w:rPr>
          <w:fldChar w:fldCharType="separate"/>
        </w:r>
        <w:r>
          <w:rPr>
            <w:webHidden/>
          </w:rPr>
          <w:t>8</w:t>
        </w:r>
        <w:r>
          <w:rPr>
            <w:webHidden/>
          </w:rPr>
          <w:fldChar w:fldCharType="end"/>
        </w:r>
      </w:hyperlink>
    </w:p>
    <w:p w14:paraId="5C9D6F04" w14:textId="4ED0D624" w:rsidR="00D70126" w:rsidRDefault="00D70126">
      <w:pPr>
        <w:pStyle w:val="21"/>
        <w:rPr>
          <w:rFonts w:asciiTheme="minorHAnsi" w:eastAsiaTheme="minorEastAsia" w:hAnsiTheme="minorHAnsi" w:cstheme="minorBidi"/>
          <w:sz w:val="21"/>
          <w14:ligatures w14:val="standardContextual"/>
        </w:rPr>
      </w:pPr>
      <w:hyperlink w:anchor="_Toc226731035" w:history="1">
        <w:r w:rsidRPr="008529F5">
          <w:rPr>
            <w:rStyle w:val="a6"/>
            <w:rFonts w:ascii="ＭＳ Ｐ明朝" w:eastAsia="ＭＳ Ｐ明朝" w:hAnsi="ＭＳ Ｐ明朝"/>
          </w:rPr>
          <w:t>(２)</w:t>
        </w:r>
        <w:r>
          <w:rPr>
            <w:rFonts w:asciiTheme="minorHAnsi" w:eastAsiaTheme="minorEastAsia" w:hAnsiTheme="minorHAnsi" w:cstheme="minorBidi"/>
            <w:sz w:val="21"/>
            <w14:ligatures w14:val="standardContextual"/>
          </w:rPr>
          <w:tab/>
        </w:r>
        <w:r w:rsidRPr="008529F5">
          <w:rPr>
            <w:rStyle w:val="a6"/>
            <w:rFonts w:ascii="ＭＳ Ｐ明朝" w:eastAsia="ＭＳ Ｐ明朝" w:hAnsi="ＭＳ Ｐ明朝"/>
          </w:rPr>
          <w:t>提出書類</w:t>
        </w:r>
        <w:r>
          <w:rPr>
            <w:webHidden/>
          </w:rPr>
          <w:tab/>
        </w:r>
        <w:r>
          <w:rPr>
            <w:webHidden/>
          </w:rPr>
          <w:fldChar w:fldCharType="begin"/>
        </w:r>
        <w:r>
          <w:rPr>
            <w:webHidden/>
          </w:rPr>
          <w:instrText xml:space="preserve"> PAGEREF _Toc226731035 \h </w:instrText>
        </w:r>
        <w:r>
          <w:rPr>
            <w:webHidden/>
          </w:rPr>
        </w:r>
        <w:r>
          <w:rPr>
            <w:webHidden/>
          </w:rPr>
          <w:fldChar w:fldCharType="separate"/>
        </w:r>
        <w:r>
          <w:rPr>
            <w:webHidden/>
          </w:rPr>
          <w:t>8</w:t>
        </w:r>
        <w:r>
          <w:rPr>
            <w:webHidden/>
          </w:rPr>
          <w:fldChar w:fldCharType="end"/>
        </w:r>
      </w:hyperlink>
    </w:p>
    <w:p w14:paraId="1EB8C16D" w14:textId="5FACF888" w:rsidR="00D70126" w:rsidRDefault="00D70126">
      <w:pPr>
        <w:pStyle w:val="21"/>
        <w:rPr>
          <w:rFonts w:asciiTheme="minorHAnsi" w:eastAsiaTheme="minorEastAsia" w:hAnsiTheme="minorHAnsi" w:cstheme="minorBidi"/>
          <w:sz w:val="21"/>
          <w14:ligatures w14:val="standardContextual"/>
        </w:rPr>
      </w:pPr>
      <w:hyperlink w:anchor="_Toc226731036" w:history="1">
        <w:r w:rsidRPr="008529F5">
          <w:rPr>
            <w:rStyle w:val="a6"/>
            <w:rFonts w:ascii="ＭＳ Ｐ明朝" w:eastAsia="ＭＳ Ｐ明朝" w:hAnsi="ＭＳ Ｐ明朝"/>
          </w:rPr>
          <w:t>(３)</w:t>
        </w:r>
        <w:r>
          <w:rPr>
            <w:rFonts w:asciiTheme="minorHAnsi" w:eastAsiaTheme="minorEastAsia" w:hAnsiTheme="minorHAnsi" w:cstheme="minorBidi"/>
            <w:sz w:val="21"/>
            <w14:ligatures w14:val="standardContextual"/>
          </w:rPr>
          <w:tab/>
        </w:r>
        <w:r w:rsidRPr="008529F5">
          <w:rPr>
            <w:rStyle w:val="a6"/>
            <w:rFonts w:ascii="ＭＳ Ｐ明朝" w:eastAsia="ＭＳ Ｐ明朝" w:hAnsi="ＭＳ Ｐ明朝"/>
          </w:rPr>
          <w:t>成果品</w:t>
        </w:r>
        <w:r>
          <w:rPr>
            <w:webHidden/>
          </w:rPr>
          <w:tab/>
        </w:r>
        <w:r>
          <w:rPr>
            <w:webHidden/>
          </w:rPr>
          <w:fldChar w:fldCharType="begin"/>
        </w:r>
        <w:r>
          <w:rPr>
            <w:webHidden/>
          </w:rPr>
          <w:instrText xml:space="preserve"> PAGEREF _Toc226731036 \h </w:instrText>
        </w:r>
        <w:r>
          <w:rPr>
            <w:webHidden/>
          </w:rPr>
        </w:r>
        <w:r>
          <w:rPr>
            <w:webHidden/>
          </w:rPr>
          <w:fldChar w:fldCharType="separate"/>
        </w:r>
        <w:r>
          <w:rPr>
            <w:webHidden/>
          </w:rPr>
          <w:t>8</w:t>
        </w:r>
        <w:r>
          <w:rPr>
            <w:webHidden/>
          </w:rPr>
          <w:fldChar w:fldCharType="end"/>
        </w:r>
      </w:hyperlink>
    </w:p>
    <w:p w14:paraId="30E12553" w14:textId="43ED4EB7" w:rsidR="00D70126" w:rsidRDefault="00D70126">
      <w:pPr>
        <w:pStyle w:val="11"/>
        <w:rPr>
          <w:rFonts w:asciiTheme="minorHAnsi" w:eastAsiaTheme="minorEastAsia" w:hAnsiTheme="minorHAnsi" w:cstheme="minorBidi"/>
          <w:noProof/>
          <w:sz w:val="21"/>
          <w14:ligatures w14:val="standardContextual"/>
        </w:rPr>
      </w:pPr>
      <w:hyperlink w:anchor="_Toc226731037" w:history="1">
        <w:r w:rsidRPr="008529F5">
          <w:rPr>
            <w:rStyle w:val="a6"/>
            <w:rFonts w:ascii="ＭＳ Ｐ明朝" w:eastAsia="ＭＳ Ｐ明朝" w:hAnsi="ＭＳ Ｐ明朝"/>
            <w:noProof/>
          </w:rPr>
          <w:t>１１．</w:t>
        </w:r>
        <w:r>
          <w:rPr>
            <w:rFonts w:asciiTheme="minorHAnsi" w:eastAsiaTheme="minorEastAsia" w:hAnsiTheme="minorHAnsi" w:cstheme="minorBidi"/>
            <w:noProof/>
            <w:sz w:val="21"/>
            <w14:ligatures w14:val="standardContextual"/>
          </w:rPr>
          <w:tab/>
        </w:r>
        <w:r w:rsidRPr="008529F5">
          <w:rPr>
            <w:rStyle w:val="a6"/>
            <w:rFonts w:ascii="ＭＳ Ｐ明朝" w:eastAsia="ＭＳ Ｐ明朝" w:hAnsi="ＭＳ Ｐ明朝"/>
            <w:noProof/>
          </w:rPr>
          <w:t>その他</w:t>
        </w:r>
        <w:r>
          <w:rPr>
            <w:noProof/>
            <w:webHidden/>
          </w:rPr>
          <w:tab/>
        </w:r>
        <w:r>
          <w:rPr>
            <w:noProof/>
            <w:webHidden/>
          </w:rPr>
          <w:fldChar w:fldCharType="begin"/>
        </w:r>
        <w:r>
          <w:rPr>
            <w:noProof/>
            <w:webHidden/>
          </w:rPr>
          <w:instrText xml:space="preserve"> PAGEREF _Toc226731037 \h </w:instrText>
        </w:r>
        <w:r>
          <w:rPr>
            <w:noProof/>
            <w:webHidden/>
          </w:rPr>
        </w:r>
        <w:r>
          <w:rPr>
            <w:noProof/>
            <w:webHidden/>
          </w:rPr>
          <w:fldChar w:fldCharType="separate"/>
        </w:r>
        <w:r>
          <w:rPr>
            <w:noProof/>
            <w:webHidden/>
          </w:rPr>
          <w:t>8</w:t>
        </w:r>
        <w:r>
          <w:rPr>
            <w:noProof/>
            <w:webHidden/>
          </w:rPr>
          <w:fldChar w:fldCharType="end"/>
        </w:r>
      </w:hyperlink>
    </w:p>
    <w:p w14:paraId="48396F5D" w14:textId="7EC93943" w:rsidR="00AC7267" w:rsidRDefault="009E3536" w:rsidP="00440829">
      <w:pPr>
        <w:rPr>
          <w:rFonts w:ascii="ＭＳ Ｐ明朝" w:eastAsia="ＭＳ Ｐ明朝" w:hAnsi="ＭＳ Ｐ明朝"/>
          <w:sz w:val="30"/>
        </w:rPr>
      </w:pPr>
      <w:r w:rsidRPr="007E5E53">
        <w:rPr>
          <w:rFonts w:ascii="ＭＳ Ｐ明朝" w:eastAsia="ＭＳ Ｐ明朝" w:hAnsi="ＭＳ Ｐ明朝"/>
          <w:sz w:val="30"/>
          <w:lang w:eastAsia="zh-TW"/>
        </w:rPr>
        <w:fldChar w:fldCharType="end"/>
      </w:r>
      <w:bookmarkStart w:id="1" w:name="_Toc288738070"/>
    </w:p>
    <w:p w14:paraId="5E722FCE" w14:textId="1F575AC3" w:rsidR="002848E6" w:rsidRDefault="00B532CE" w:rsidP="00440829">
      <w:pPr>
        <w:rPr>
          <w:rFonts w:ascii="ＭＳ Ｐ明朝" w:eastAsia="ＭＳ Ｐ明朝" w:hAnsi="ＭＳ Ｐ明朝"/>
          <w:sz w:val="21"/>
        </w:rPr>
      </w:pPr>
      <w:r w:rsidRPr="006150C7">
        <w:rPr>
          <w:rFonts w:ascii="ＭＳ Ｐ明朝" w:eastAsia="ＭＳ Ｐ明朝" w:hAnsi="ＭＳ Ｐ明朝" w:hint="eastAsia"/>
          <w:sz w:val="21"/>
        </w:rPr>
        <w:t>添付資料</w:t>
      </w:r>
    </w:p>
    <w:p w14:paraId="7E590A81" w14:textId="58B13F85" w:rsidR="003B76E5" w:rsidRPr="007E5E53" w:rsidRDefault="003B76E5" w:rsidP="0051365B">
      <w:pPr>
        <w:widowControl/>
        <w:ind w:firstLineChars="100" w:firstLine="210"/>
        <w:jc w:val="left"/>
        <w:rPr>
          <w:rFonts w:ascii="ＭＳ Ｐ明朝" w:eastAsia="ＭＳ Ｐ明朝" w:hAnsi="ＭＳ Ｐ明朝"/>
          <w:sz w:val="21"/>
          <w:szCs w:val="21"/>
        </w:rPr>
      </w:pPr>
      <w:r w:rsidRPr="007E5E53">
        <w:rPr>
          <w:rFonts w:ascii="ＭＳ Ｐ明朝" w:eastAsia="ＭＳ Ｐ明朝" w:hAnsi="ＭＳ Ｐ明朝" w:hint="eastAsia"/>
          <w:sz w:val="21"/>
          <w:szCs w:val="21"/>
        </w:rPr>
        <w:t>別紙</w:t>
      </w:r>
      <w:r w:rsidRPr="007E5E53">
        <w:rPr>
          <w:rFonts w:ascii="ＭＳ Ｐ明朝" w:eastAsia="ＭＳ Ｐ明朝" w:hAnsi="ＭＳ Ｐ明朝"/>
          <w:sz w:val="21"/>
          <w:szCs w:val="21"/>
        </w:rPr>
        <w:t>1　導入スケジュール</w:t>
      </w:r>
    </w:p>
    <w:p w14:paraId="29D96BCA" w14:textId="58DD016C" w:rsidR="00BB58D5" w:rsidRPr="007E5E53" w:rsidRDefault="003B76E5" w:rsidP="005542C5">
      <w:pPr>
        <w:ind w:firstLineChars="100" w:firstLine="210"/>
        <w:rPr>
          <w:rFonts w:ascii="ＭＳ Ｐ明朝" w:eastAsia="ＭＳ Ｐ明朝" w:hAnsi="ＭＳ Ｐ明朝"/>
          <w:sz w:val="21"/>
          <w:szCs w:val="21"/>
        </w:rPr>
      </w:pPr>
      <w:r w:rsidRPr="007E5E53">
        <w:rPr>
          <w:rFonts w:ascii="ＭＳ Ｐ明朝" w:eastAsia="ＭＳ Ｐ明朝" w:hAnsi="ＭＳ Ｐ明朝" w:hint="eastAsia"/>
          <w:sz w:val="21"/>
          <w:szCs w:val="21"/>
        </w:rPr>
        <w:t>別紙</w:t>
      </w:r>
      <w:r w:rsidR="00E24FA8" w:rsidRPr="007E5E53">
        <w:rPr>
          <w:rFonts w:ascii="ＭＳ Ｐ明朝" w:eastAsia="ＭＳ Ｐ明朝" w:hAnsi="ＭＳ Ｐ明朝"/>
          <w:sz w:val="21"/>
          <w:szCs w:val="21"/>
        </w:rPr>
        <w:t xml:space="preserve">2　</w:t>
      </w:r>
      <w:r w:rsidRPr="007E5E53">
        <w:rPr>
          <w:rFonts w:ascii="ＭＳ Ｐ明朝" w:eastAsia="ＭＳ Ｐ明朝" w:hAnsi="ＭＳ Ｐ明朝" w:hint="eastAsia"/>
          <w:sz w:val="21"/>
          <w:szCs w:val="21"/>
        </w:rPr>
        <w:t>物品仕様</w:t>
      </w:r>
    </w:p>
    <w:p w14:paraId="1508DD2E" w14:textId="639736D1" w:rsidR="003B76E5" w:rsidRPr="007E5E53" w:rsidRDefault="005542C5">
      <w:pPr>
        <w:ind w:firstLineChars="100" w:firstLine="210"/>
        <w:rPr>
          <w:rFonts w:ascii="ＭＳ Ｐ明朝" w:eastAsia="ＭＳ Ｐ明朝" w:hAnsi="ＭＳ Ｐ明朝"/>
          <w:sz w:val="21"/>
          <w:szCs w:val="21"/>
        </w:rPr>
      </w:pPr>
      <w:r>
        <w:rPr>
          <w:rFonts w:ascii="ＭＳ Ｐ明朝" w:eastAsia="ＭＳ Ｐ明朝" w:hAnsi="ＭＳ Ｐ明朝" w:hint="eastAsia"/>
          <w:sz w:val="21"/>
          <w:szCs w:val="21"/>
        </w:rPr>
        <w:t>別紙3</w:t>
      </w:r>
      <w:r w:rsidR="00BB58D5" w:rsidRPr="007E5E53">
        <w:rPr>
          <w:rFonts w:ascii="ＭＳ Ｐ明朝" w:eastAsia="ＭＳ Ｐ明朝" w:hAnsi="ＭＳ Ｐ明朝"/>
          <w:sz w:val="21"/>
          <w:szCs w:val="21"/>
        </w:rPr>
        <w:t xml:space="preserve">　</w:t>
      </w:r>
      <w:r w:rsidR="003B76E5" w:rsidRPr="007E5E53">
        <w:rPr>
          <w:rFonts w:ascii="ＭＳ Ｐ明朝" w:eastAsia="ＭＳ Ｐ明朝" w:hAnsi="ＭＳ Ｐ明朝" w:hint="eastAsia"/>
          <w:sz w:val="21"/>
          <w:szCs w:val="21"/>
        </w:rPr>
        <w:t>作業項目一覧</w:t>
      </w:r>
    </w:p>
    <w:p w14:paraId="4C7B914B" w14:textId="7BEC1BCA" w:rsidR="002856DF" w:rsidRPr="007E5E53" w:rsidRDefault="005542C5">
      <w:pPr>
        <w:ind w:firstLineChars="100" w:firstLine="210"/>
        <w:rPr>
          <w:rFonts w:ascii="ＭＳ Ｐ明朝" w:eastAsia="ＭＳ Ｐ明朝" w:hAnsi="ＭＳ Ｐ明朝"/>
          <w:sz w:val="21"/>
          <w:szCs w:val="21"/>
        </w:rPr>
      </w:pPr>
      <w:r>
        <w:rPr>
          <w:rFonts w:ascii="ＭＳ Ｐ明朝" w:eastAsia="ＭＳ Ｐ明朝" w:hAnsi="ＭＳ Ｐ明朝" w:hint="eastAsia"/>
          <w:sz w:val="21"/>
          <w:szCs w:val="21"/>
        </w:rPr>
        <w:t>別紙4</w:t>
      </w:r>
      <w:r w:rsidR="003B76E5" w:rsidRPr="007E5E53">
        <w:rPr>
          <w:rFonts w:ascii="ＭＳ Ｐ明朝" w:eastAsia="ＭＳ Ｐ明朝" w:hAnsi="ＭＳ Ｐ明朝" w:hint="eastAsia"/>
          <w:sz w:val="21"/>
          <w:szCs w:val="21"/>
        </w:rPr>
        <w:t xml:space="preserve">　管理番号シール</w:t>
      </w:r>
    </w:p>
    <w:p w14:paraId="3B81C882" w14:textId="3FA5E2BF" w:rsidR="00B532CE" w:rsidRPr="007E5E53" w:rsidRDefault="00D26927" w:rsidP="0088784B">
      <w:pPr>
        <w:ind w:firstLineChars="67" w:firstLine="141"/>
        <w:rPr>
          <w:rFonts w:ascii="ＭＳ Ｐ明朝" w:eastAsia="ＭＳ Ｐ明朝" w:hAnsi="ＭＳ Ｐ明朝"/>
          <w:sz w:val="21"/>
          <w:szCs w:val="21"/>
        </w:rPr>
      </w:pPr>
      <w:r w:rsidRPr="007E5E53">
        <w:rPr>
          <w:rFonts w:ascii="ＭＳ Ｐ明朝" w:eastAsia="ＭＳ Ｐ明朝" w:hAnsi="ＭＳ Ｐ明朝"/>
          <w:sz w:val="21"/>
          <w:szCs w:val="21"/>
        </w:rPr>
        <w:t xml:space="preserve"> </w:t>
      </w:r>
      <w:r w:rsidR="005542C5">
        <w:rPr>
          <w:rFonts w:ascii="ＭＳ Ｐ明朝" w:eastAsia="ＭＳ Ｐ明朝" w:hAnsi="ＭＳ Ｐ明朝"/>
          <w:sz w:val="21"/>
          <w:szCs w:val="21"/>
        </w:rPr>
        <w:t>別紙5</w:t>
      </w:r>
      <w:r w:rsidRPr="007E5E53">
        <w:rPr>
          <w:rFonts w:ascii="ＭＳ Ｐ明朝" w:eastAsia="ＭＳ Ｐ明朝" w:hAnsi="ＭＳ Ｐ明朝"/>
          <w:sz w:val="21"/>
          <w:szCs w:val="21"/>
        </w:rPr>
        <w:t xml:space="preserve">　端末等設置場所一覧</w:t>
      </w:r>
    </w:p>
    <w:p w14:paraId="7CF5EA08" w14:textId="77777777" w:rsidR="00B532CE" w:rsidRPr="00B90404" w:rsidRDefault="00B532CE" w:rsidP="00440829">
      <w:pPr>
        <w:rPr>
          <w:rFonts w:ascii="ＭＳ Ｐ明朝" w:eastAsia="ＭＳ Ｐ明朝" w:hAnsi="ＭＳ Ｐ明朝"/>
        </w:rPr>
      </w:pPr>
    </w:p>
    <w:p w14:paraId="012027B3" w14:textId="77777777" w:rsidR="00B532CE" w:rsidRPr="00B90404" w:rsidRDefault="00B532CE" w:rsidP="00440829">
      <w:pPr>
        <w:rPr>
          <w:rFonts w:ascii="ＭＳ Ｐ明朝" w:eastAsia="ＭＳ Ｐ明朝" w:hAnsi="ＭＳ Ｐ明朝"/>
        </w:rPr>
      </w:pPr>
    </w:p>
    <w:p w14:paraId="499FBBFE" w14:textId="77777777" w:rsidR="003B76E5" w:rsidRDefault="003B76E5" w:rsidP="00440829">
      <w:pPr>
        <w:rPr>
          <w:rFonts w:ascii="ＭＳ Ｐ明朝" w:eastAsia="ＭＳ Ｐ明朝" w:hAnsi="ＭＳ Ｐ明朝"/>
        </w:rPr>
      </w:pPr>
    </w:p>
    <w:p w14:paraId="0FFBE16F" w14:textId="77777777" w:rsidR="003B76E5" w:rsidRDefault="003B76E5" w:rsidP="00440829">
      <w:pPr>
        <w:rPr>
          <w:rFonts w:ascii="ＭＳ Ｐ明朝" w:eastAsia="ＭＳ Ｐ明朝" w:hAnsi="ＭＳ Ｐ明朝"/>
        </w:rPr>
      </w:pPr>
    </w:p>
    <w:p w14:paraId="0202D809" w14:textId="77777777" w:rsidR="00812C72" w:rsidRDefault="00812C72" w:rsidP="00440829">
      <w:pPr>
        <w:rPr>
          <w:rFonts w:ascii="ＭＳ Ｐ明朝" w:eastAsia="ＭＳ Ｐ明朝" w:hAnsi="ＭＳ Ｐ明朝"/>
        </w:rPr>
      </w:pPr>
    </w:p>
    <w:p w14:paraId="510EF3B3" w14:textId="77777777" w:rsidR="00812C72" w:rsidRDefault="00812C72" w:rsidP="00440829">
      <w:pPr>
        <w:rPr>
          <w:rFonts w:ascii="ＭＳ Ｐ明朝" w:eastAsia="ＭＳ Ｐ明朝" w:hAnsi="ＭＳ Ｐ明朝"/>
        </w:rPr>
      </w:pPr>
    </w:p>
    <w:p w14:paraId="28CA04FB" w14:textId="77777777" w:rsidR="00812C72" w:rsidRDefault="00812C72" w:rsidP="00440829">
      <w:pPr>
        <w:rPr>
          <w:rFonts w:ascii="ＭＳ Ｐ明朝" w:eastAsia="ＭＳ Ｐ明朝" w:hAnsi="ＭＳ Ｐ明朝"/>
        </w:rPr>
      </w:pPr>
    </w:p>
    <w:p w14:paraId="56EBC8B6" w14:textId="77777777" w:rsidR="00812C72" w:rsidRDefault="00812C72" w:rsidP="00440829">
      <w:pPr>
        <w:rPr>
          <w:rFonts w:ascii="ＭＳ Ｐ明朝" w:eastAsia="ＭＳ Ｐ明朝" w:hAnsi="ＭＳ Ｐ明朝"/>
        </w:rPr>
      </w:pPr>
    </w:p>
    <w:p w14:paraId="22E578EE" w14:textId="77777777" w:rsidR="00812C72" w:rsidRDefault="00812C72" w:rsidP="00440829">
      <w:pPr>
        <w:rPr>
          <w:rFonts w:ascii="ＭＳ Ｐ明朝" w:eastAsia="ＭＳ Ｐ明朝" w:hAnsi="ＭＳ Ｐ明朝"/>
        </w:rPr>
      </w:pPr>
    </w:p>
    <w:p w14:paraId="4D041C51" w14:textId="0FC4BFA6" w:rsidR="00B80661" w:rsidRPr="004A3F49" w:rsidRDefault="00B80661" w:rsidP="00D90D7B">
      <w:pPr>
        <w:pStyle w:val="1"/>
        <w:numPr>
          <w:ilvl w:val="0"/>
          <w:numId w:val="17"/>
        </w:numPr>
        <w:rPr>
          <w:rFonts w:ascii="ＭＳ Ｐ明朝" w:eastAsia="ＭＳ Ｐ明朝" w:hAnsi="ＭＳ Ｐ明朝"/>
          <w:sz w:val="28"/>
          <w:szCs w:val="28"/>
        </w:rPr>
      </w:pPr>
      <w:bookmarkStart w:id="2" w:name="_Toc226731011"/>
      <w:bookmarkEnd w:id="1"/>
      <w:r>
        <w:rPr>
          <w:rFonts w:ascii="ＭＳ Ｐ明朝" w:eastAsia="ＭＳ Ｐ明朝" w:hAnsi="ＭＳ Ｐ明朝" w:hint="eastAsia"/>
          <w:sz w:val="28"/>
          <w:szCs w:val="28"/>
        </w:rPr>
        <w:lastRenderedPageBreak/>
        <w:t>用語の定義</w:t>
      </w:r>
      <w:bookmarkEnd w:id="2"/>
    </w:p>
    <w:p w14:paraId="31BF23B9" w14:textId="77777777" w:rsidR="00F81084" w:rsidRPr="00B90404" w:rsidRDefault="00F81084" w:rsidP="00F81084">
      <w:pPr>
        <w:ind w:firstLineChars="90" w:firstLine="180"/>
        <w:rPr>
          <w:rFonts w:ascii="ＭＳ Ｐ明朝" w:eastAsia="ＭＳ Ｐ明朝" w:hAnsi="ＭＳ Ｐ明朝"/>
        </w:rPr>
      </w:pPr>
    </w:p>
    <w:tbl>
      <w:tblPr>
        <w:tblW w:w="8655" w:type="dxa"/>
        <w:tblLayout w:type="fixed"/>
        <w:tblCellMar>
          <w:left w:w="0" w:type="dxa"/>
          <w:right w:w="0" w:type="dxa"/>
        </w:tblCellMar>
        <w:tblLook w:val="04A0" w:firstRow="1" w:lastRow="0" w:firstColumn="1" w:lastColumn="0" w:noHBand="0" w:noVBand="1"/>
      </w:tblPr>
      <w:tblGrid>
        <w:gridCol w:w="3276"/>
        <w:gridCol w:w="5379"/>
      </w:tblGrid>
      <w:tr w:rsidR="00F81084" w:rsidRPr="00B90404" w14:paraId="6622FAEC" w14:textId="77777777" w:rsidTr="00AC7267">
        <w:trPr>
          <w:trHeight w:val="360"/>
          <w:tblHeader/>
        </w:trPr>
        <w:tc>
          <w:tcPr>
            <w:tcW w:w="3276" w:type="dxa"/>
            <w:tcBorders>
              <w:top w:val="single" w:sz="4" w:space="0" w:color="auto"/>
              <w:left w:val="single" w:sz="4" w:space="0" w:color="auto"/>
              <w:bottom w:val="single" w:sz="4" w:space="0" w:color="auto"/>
              <w:right w:val="single" w:sz="4" w:space="0" w:color="auto"/>
            </w:tcBorders>
            <w:shd w:val="clear" w:color="auto" w:fill="FFFF99"/>
            <w:noWrap/>
            <w:tcMar>
              <w:top w:w="15" w:type="dxa"/>
              <w:left w:w="15" w:type="dxa"/>
              <w:bottom w:w="0" w:type="dxa"/>
              <w:right w:w="15" w:type="dxa"/>
            </w:tcMar>
            <w:vAlign w:val="center"/>
            <w:hideMark/>
          </w:tcPr>
          <w:p w14:paraId="0CCA30F3" w14:textId="77777777" w:rsidR="00F81084" w:rsidRPr="00B90404" w:rsidRDefault="00F81084">
            <w:pPr>
              <w:jc w:val="center"/>
              <w:rPr>
                <w:rFonts w:ascii="ＭＳ Ｐ明朝" w:eastAsia="ＭＳ Ｐ明朝" w:hAnsi="ＭＳ Ｐ明朝" w:cs="Arial Unicode MS"/>
                <w:sz w:val="22"/>
                <w:szCs w:val="22"/>
              </w:rPr>
            </w:pPr>
            <w:r w:rsidRPr="00B90404">
              <w:rPr>
                <w:rFonts w:ascii="ＭＳ Ｐ明朝" w:eastAsia="ＭＳ Ｐ明朝" w:hAnsi="ＭＳ Ｐ明朝" w:hint="eastAsia"/>
                <w:sz w:val="22"/>
                <w:szCs w:val="22"/>
              </w:rPr>
              <w:t>用　　語</w:t>
            </w:r>
          </w:p>
        </w:tc>
        <w:tc>
          <w:tcPr>
            <w:tcW w:w="5379" w:type="dxa"/>
            <w:tcBorders>
              <w:top w:val="single" w:sz="4" w:space="0" w:color="auto"/>
              <w:left w:val="nil"/>
              <w:bottom w:val="single" w:sz="4" w:space="0" w:color="auto"/>
              <w:right w:val="single" w:sz="4" w:space="0" w:color="auto"/>
            </w:tcBorders>
            <w:shd w:val="clear" w:color="auto" w:fill="FFFF99"/>
            <w:noWrap/>
            <w:tcMar>
              <w:top w:w="15" w:type="dxa"/>
              <w:left w:w="15" w:type="dxa"/>
              <w:bottom w:w="0" w:type="dxa"/>
              <w:right w:w="15" w:type="dxa"/>
            </w:tcMar>
            <w:vAlign w:val="center"/>
            <w:hideMark/>
          </w:tcPr>
          <w:p w14:paraId="43C48B5B" w14:textId="77777777" w:rsidR="00F81084" w:rsidRPr="00B90404" w:rsidRDefault="00F81084">
            <w:pPr>
              <w:jc w:val="center"/>
              <w:rPr>
                <w:rFonts w:ascii="ＭＳ Ｐ明朝" w:eastAsia="ＭＳ Ｐ明朝" w:hAnsi="ＭＳ Ｐ明朝" w:cs="Arial Unicode MS"/>
                <w:sz w:val="22"/>
                <w:szCs w:val="22"/>
              </w:rPr>
            </w:pPr>
            <w:r w:rsidRPr="00B90404">
              <w:rPr>
                <w:rFonts w:ascii="ＭＳ Ｐ明朝" w:eastAsia="ＭＳ Ｐ明朝" w:hAnsi="ＭＳ Ｐ明朝" w:hint="eastAsia"/>
                <w:sz w:val="22"/>
                <w:szCs w:val="22"/>
              </w:rPr>
              <w:t>定　　　義</w:t>
            </w:r>
          </w:p>
        </w:tc>
      </w:tr>
      <w:tr w:rsidR="00B90404" w:rsidRPr="004A3F49" w14:paraId="2FBB46B7" w14:textId="77777777" w:rsidTr="00AC7267">
        <w:tblPrEx>
          <w:tblLook w:val="0000" w:firstRow="0" w:lastRow="0" w:firstColumn="0" w:lastColumn="0" w:noHBand="0" w:noVBand="0"/>
        </w:tblPrEx>
        <w:trPr>
          <w:trHeight w:val="360"/>
        </w:trPr>
        <w:tc>
          <w:tcPr>
            <w:tcW w:w="3276" w:type="dxa"/>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14:paraId="670119E8" w14:textId="156E0617" w:rsidR="00B90404" w:rsidRPr="004A3F49" w:rsidRDefault="00DC44A5" w:rsidP="0026124D">
            <w:pPr>
              <w:rPr>
                <w:rFonts w:ascii="ＭＳ Ｐ明朝" w:eastAsia="ＭＳ Ｐ明朝" w:hAnsi="ＭＳ Ｐ明朝" w:cs="Arial Unicode MS"/>
                <w:sz w:val="22"/>
                <w:szCs w:val="22"/>
              </w:rPr>
            </w:pPr>
            <w:r>
              <w:rPr>
                <w:rFonts w:ascii="ＭＳ Ｐ明朝" w:eastAsia="ＭＳ Ｐ明朝" w:hAnsi="ＭＳ Ｐ明朝" w:hint="eastAsia"/>
                <w:sz w:val="22"/>
                <w:szCs w:val="22"/>
              </w:rPr>
              <w:t>Aネット</w:t>
            </w:r>
          </w:p>
        </w:tc>
        <w:tc>
          <w:tcPr>
            <w:tcW w:w="5379" w:type="dxa"/>
            <w:tcBorders>
              <w:top w:val="nil"/>
              <w:left w:val="nil"/>
              <w:bottom w:val="single" w:sz="4" w:space="0" w:color="auto"/>
              <w:right w:val="single" w:sz="4" w:space="0" w:color="auto"/>
            </w:tcBorders>
            <w:noWrap/>
            <w:tcMar>
              <w:top w:w="15" w:type="dxa"/>
              <w:left w:w="15" w:type="dxa"/>
              <w:bottom w:w="0" w:type="dxa"/>
              <w:right w:w="15" w:type="dxa"/>
            </w:tcMar>
            <w:vAlign w:val="center"/>
          </w:tcPr>
          <w:p w14:paraId="6155B2DA" w14:textId="223334D4" w:rsidR="00B90404" w:rsidRPr="004A3F49" w:rsidRDefault="00E42CE1" w:rsidP="00E42CE1">
            <w:pPr>
              <w:rPr>
                <w:rFonts w:ascii="ＭＳ Ｐ明朝" w:eastAsia="ＭＳ Ｐ明朝" w:hAnsi="ＭＳ Ｐ明朝"/>
                <w:sz w:val="22"/>
                <w:szCs w:val="22"/>
              </w:rPr>
            </w:pPr>
            <w:r w:rsidRPr="00FE0FE2">
              <w:rPr>
                <w:rFonts w:ascii="ＭＳ Ｐ明朝" w:eastAsia="ＭＳ Ｐ明朝" w:hAnsi="ＭＳ Ｐ明朝" w:hint="eastAsia"/>
                <w:sz w:val="22"/>
                <w:szCs w:val="22"/>
              </w:rPr>
              <w:t>熊本市の行政サービスの向上及び行政事務の効率化に資するため</w:t>
            </w:r>
            <w:r>
              <w:rPr>
                <w:rFonts w:ascii="ＭＳ Ｐ明朝" w:eastAsia="ＭＳ Ｐ明朝" w:hAnsi="ＭＳ Ｐ明朝" w:hint="eastAsia"/>
                <w:sz w:val="22"/>
                <w:szCs w:val="22"/>
              </w:rPr>
              <w:t>の</w:t>
            </w:r>
            <w:r w:rsidRPr="00FE0FE2">
              <w:rPr>
                <w:rFonts w:ascii="ＭＳ Ｐ明朝" w:eastAsia="ＭＳ Ｐ明朝" w:hAnsi="ＭＳ Ｐ明朝" w:hint="eastAsia"/>
                <w:sz w:val="22"/>
                <w:szCs w:val="22"/>
              </w:rPr>
              <w:t>熊本市総合行政情報システム</w:t>
            </w:r>
            <w:r>
              <w:rPr>
                <w:rFonts w:ascii="ＭＳ Ｐ明朝" w:eastAsia="ＭＳ Ｐ明朝" w:hAnsi="ＭＳ Ｐ明朝" w:hint="eastAsia"/>
                <w:sz w:val="22"/>
                <w:szCs w:val="22"/>
              </w:rPr>
              <w:t>。</w:t>
            </w:r>
          </w:p>
        </w:tc>
      </w:tr>
      <w:tr w:rsidR="00AD4DFD" w:rsidRPr="004A3F49" w14:paraId="2B36625A" w14:textId="77777777" w:rsidTr="00AC7267">
        <w:tblPrEx>
          <w:tblLook w:val="0000" w:firstRow="0" w:lastRow="0" w:firstColumn="0" w:lastColumn="0" w:noHBand="0" w:noVBand="0"/>
        </w:tblPrEx>
        <w:trPr>
          <w:trHeight w:val="360"/>
        </w:trPr>
        <w:tc>
          <w:tcPr>
            <w:tcW w:w="3276" w:type="dxa"/>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14:paraId="02D71AEA" w14:textId="245121F3" w:rsidR="00AD4DFD" w:rsidRPr="004A3F49" w:rsidRDefault="00DC44A5" w:rsidP="0026124D">
            <w:pPr>
              <w:jc w:val="left"/>
              <w:rPr>
                <w:rFonts w:ascii="ＭＳ Ｐ明朝" w:eastAsia="ＭＳ Ｐ明朝" w:hAnsi="ＭＳ Ｐ明朝"/>
                <w:sz w:val="22"/>
                <w:szCs w:val="22"/>
              </w:rPr>
            </w:pPr>
            <w:r>
              <w:rPr>
                <w:rFonts w:ascii="ＭＳ Ｐ明朝" w:eastAsia="ＭＳ Ｐ明朝" w:hAnsi="ＭＳ Ｐ明朝" w:hint="eastAsia"/>
                <w:sz w:val="22"/>
                <w:szCs w:val="22"/>
              </w:rPr>
              <w:t>Aネット</w:t>
            </w:r>
            <w:r w:rsidR="00AD4DFD">
              <w:rPr>
                <w:rFonts w:ascii="ＭＳ Ｐ明朝" w:eastAsia="ＭＳ Ｐ明朝" w:hAnsi="ＭＳ Ｐ明朝" w:hint="eastAsia"/>
                <w:sz w:val="22"/>
                <w:szCs w:val="22"/>
              </w:rPr>
              <w:t>住民情報系</w:t>
            </w:r>
            <w:r w:rsidR="00AD4DFD" w:rsidRPr="004A3F49">
              <w:rPr>
                <w:rFonts w:ascii="ＭＳ Ｐ明朝" w:eastAsia="ＭＳ Ｐ明朝" w:hAnsi="ＭＳ Ｐ明朝" w:hint="eastAsia"/>
                <w:sz w:val="22"/>
                <w:szCs w:val="22"/>
              </w:rPr>
              <w:t>システム</w:t>
            </w:r>
          </w:p>
        </w:tc>
        <w:tc>
          <w:tcPr>
            <w:tcW w:w="5379" w:type="dxa"/>
            <w:tcBorders>
              <w:top w:val="nil"/>
              <w:left w:val="nil"/>
              <w:bottom w:val="single" w:sz="4" w:space="0" w:color="auto"/>
              <w:right w:val="single" w:sz="4" w:space="0" w:color="auto"/>
            </w:tcBorders>
            <w:noWrap/>
            <w:tcMar>
              <w:top w:w="15" w:type="dxa"/>
              <w:left w:w="15" w:type="dxa"/>
              <w:bottom w:w="0" w:type="dxa"/>
              <w:right w:w="15" w:type="dxa"/>
            </w:tcMar>
            <w:vAlign w:val="center"/>
          </w:tcPr>
          <w:p w14:paraId="113023E8" w14:textId="4FE05E74" w:rsidR="00AD4DFD" w:rsidRDefault="00DC44A5" w:rsidP="0026124D">
            <w:pPr>
              <w:jc w:val="left"/>
              <w:rPr>
                <w:rFonts w:ascii="ＭＳ Ｐ明朝" w:eastAsia="ＭＳ Ｐ明朝" w:hAnsi="ＭＳ Ｐ明朝"/>
                <w:sz w:val="22"/>
                <w:szCs w:val="22"/>
              </w:rPr>
            </w:pPr>
            <w:r>
              <w:rPr>
                <w:rFonts w:ascii="ＭＳ Ｐ明朝" w:eastAsia="ＭＳ Ｐ明朝" w:hAnsi="ＭＳ Ｐ明朝" w:hint="eastAsia"/>
                <w:sz w:val="22"/>
                <w:szCs w:val="22"/>
              </w:rPr>
              <w:t>Aネット</w:t>
            </w:r>
            <w:r w:rsidR="00AD4DFD">
              <w:rPr>
                <w:rFonts w:ascii="ＭＳ Ｐ明朝" w:eastAsia="ＭＳ Ｐ明朝" w:hAnsi="ＭＳ Ｐ明朝" w:hint="eastAsia"/>
                <w:sz w:val="22"/>
                <w:szCs w:val="22"/>
              </w:rPr>
              <w:t>上で</w:t>
            </w:r>
            <w:r w:rsidR="005914D7">
              <w:rPr>
                <w:rFonts w:ascii="ＭＳ Ｐ明朝" w:eastAsia="ＭＳ Ｐ明朝" w:hAnsi="ＭＳ Ｐ明朝" w:hint="eastAsia"/>
                <w:sz w:val="22"/>
                <w:szCs w:val="22"/>
              </w:rPr>
              <w:t>稼動</w:t>
            </w:r>
            <w:r w:rsidR="00AD4DFD">
              <w:rPr>
                <w:rFonts w:ascii="ＭＳ Ｐ明朝" w:eastAsia="ＭＳ Ｐ明朝" w:hAnsi="ＭＳ Ｐ明朝" w:hint="eastAsia"/>
                <w:sz w:val="22"/>
                <w:szCs w:val="22"/>
              </w:rPr>
              <w:t>する住民記録等のシステムの総称</w:t>
            </w:r>
            <w:r w:rsidR="00CB4448">
              <w:rPr>
                <w:rFonts w:ascii="ＭＳ Ｐ明朝" w:eastAsia="ＭＳ Ｐ明朝" w:hAnsi="ＭＳ Ｐ明朝" w:hint="eastAsia"/>
                <w:sz w:val="22"/>
                <w:szCs w:val="22"/>
              </w:rPr>
              <w:t>であり、以下の業務システムが</w:t>
            </w:r>
            <w:r w:rsidR="00AD4DFD">
              <w:rPr>
                <w:rFonts w:ascii="ＭＳ Ｐ明朝" w:eastAsia="ＭＳ Ｐ明朝" w:hAnsi="ＭＳ Ｐ明朝" w:hint="eastAsia"/>
                <w:sz w:val="22"/>
                <w:szCs w:val="22"/>
              </w:rPr>
              <w:t>対象。</w:t>
            </w:r>
          </w:p>
          <w:p w14:paraId="7EDE24CA" w14:textId="136F0950" w:rsidR="00AD4DFD" w:rsidRPr="004A3F49" w:rsidRDefault="00AD4DFD" w:rsidP="00AD4DFD">
            <w:pPr>
              <w:rPr>
                <w:rFonts w:ascii="ＭＳ Ｐ明朝" w:eastAsia="ＭＳ Ｐ明朝" w:hAnsi="ＭＳ Ｐ明朝"/>
                <w:sz w:val="22"/>
                <w:szCs w:val="22"/>
              </w:rPr>
            </w:pPr>
            <w:r>
              <w:rPr>
                <w:rFonts w:ascii="ＭＳ Ｐ明朝" w:eastAsia="ＭＳ Ｐ明朝" w:hAnsi="ＭＳ Ｐ明朝" w:hint="eastAsia"/>
                <w:sz w:val="22"/>
                <w:szCs w:val="22"/>
              </w:rPr>
              <w:t xml:space="preserve">　</w:t>
            </w:r>
            <w:r w:rsidRPr="007B1D16">
              <w:rPr>
                <w:rFonts w:ascii="ＭＳ Ｐ明朝" w:eastAsia="ＭＳ Ｐ明朝" w:hAnsi="ＭＳ Ｐ明朝" w:hint="eastAsia"/>
                <w:sz w:val="22"/>
                <w:szCs w:val="22"/>
              </w:rPr>
              <w:t>住民記録</w:t>
            </w:r>
            <w:r w:rsidR="008A4261" w:rsidRPr="008A4261">
              <w:rPr>
                <w:rFonts w:ascii="ＭＳ Ｐ明朝" w:eastAsia="ＭＳ Ｐ明朝" w:hAnsi="ＭＳ Ｐ明朝" w:hint="eastAsia"/>
                <w:sz w:val="22"/>
                <w:szCs w:val="22"/>
              </w:rPr>
              <w:t>（印鑑登録、住居表示証明含む）</w:t>
            </w:r>
            <w:r w:rsidRPr="007B1D16">
              <w:rPr>
                <w:rFonts w:ascii="ＭＳ Ｐ明朝" w:eastAsia="ＭＳ Ｐ明朝" w:hAnsi="ＭＳ Ｐ明朝" w:hint="eastAsia"/>
                <w:sz w:val="22"/>
                <w:szCs w:val="22"/>
              </w:rPr>
              <w:t>、住基ネット、戸籍、符号連携</w:t>
            </w:r>
          </w:p>
        </w:tc>
      </w:tr>
      <w:tr w:rsidR="00AD4DFD" w:rsidRPr="004A3F49" w14:paraId="04BCD342" w14:textId="77777777" w:rsidTr="00AC7267">
        <w:tblPrEx>
          <w:tblLook w:val="0000" w:firstRow="0" w:lastRow="0" w:firstColumn="0" w:lastColumn="0" w:noHBand="0" w:noVBand="0"/>
        </w:tblPrEx>
        <w:trPr>
          <w:trHeight w:val="360"/>
        </w:trPr>
        <w:tc>
          <w:tcPr>
            <w:tcW w:w="3276" w:type="dxa"/>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14:paraId="6067F208" w14:textId="608E88B5" w:rsidR="00AD4DFD" w:rsidRPr="004A3F49" w:rsidRDefault="00DC44A5" w:rsidP="0026124D">
            <w:pPr>
              <w:jc w:val="left"/>
              <w:rPr>
                <w:rFonts w:ascii="ＭＳ Ｐ明朝" w:eastAsia="ＭＳ Ｐ明朝" w:hAnsi="ＭＳ Ｐ明朝"/>
                <w:sz w:val="22"/>
                <w:szCs w:val="22"/>
              </w:rPr>
            </w:pPr>
            <w:r>
              <w:rPr>
                <w:rFonts w:ascii="ＭＳ Ｐ明朝" w:eastAsia="ＭＳ Ｐ明朝" w:hAnsi="ＭＳ Ｐ明朝" w:hint="eastAsia"/>
                <w:sz w:val="22"/>
                <w:szCs w:val="22"/>
              </w:rPr>
              <w:t>Aネット</w:t>
            </w:r>
            <w:r w:rsidR="00AD4DFD" w:rsidRPr="004A3F49">
              <w:rPr>
                <w:rFonts w:ascii="ＭＳ Ｐ明朝" w:eastAsia="ＭＳ Ｐ明朝" w:hAnsi="ＭＳ Ｐ明朝" w:hint="eastAsia"/>
                <w:sz w:val="22"/>
                <w:szCs w:val="22"/>
              </w:rPr>
              <w:t>住民情報系システム担当業者</w:t>
            </w:r>
          </w:p>
        </w:tc>
        <w:tc>
          <w:tcPr>
            <w:tcW w:w="5379" w:type="dxa"/>
            <w:tcBorders>
              <w:top w:val="nil"/>
              <w:left w:val="nil"/>
              <w:bottom w:val="single" w:sz="4" w:space="0" w:color="auto"/>
              <w:right w:val="single" w:sz="4" w:space="0" w:color="auto"/>
            </w:tcBorders>
            <w:noWrap/>
            <w:tcMar>
              <w:top w:w="15" w:type="dxa"/>
              <w:left w:w="15" w:type="dxa"/>
              <w:bottom w:w="0" w:type="dxa"/>
              <w:right w:w="15" w:type="dxa"/>
            </w:tcMar>
            <w:vAlign w:val="center"/>
          </w:tcPr>
          <w:p w14:paraId="0EBD06DC" w14:textId="6DC6E9A9" w:rsidR="00AD4DFD" w:rsidRPr="004A3F49" w:rsidRDefault="00DC44A5" w:rsidP="00AD4DFD">
            <w:pPr>
              <w:jc w:val="left"/>
              <w:rPr>
                <w:rFonts w:ascii="ＭＳ Ｐ明朝" w:eastAsia="ＭＳ Ｐ明朝" w:hAnsi="ＭＳ Ｐ明朝"/>
                <w:sz w:val="22"/>
                <w:szCs w:val="22"/>
              </w:rPr>
            </w:pPr>
            <w:r>
              <w:rPr>
                <w:rFonts w:ascii="ＭＳ Ｐ明朝" w:eastAsia="ＭＳ Ｐ明朝" w:hAnsi="ＭＳ Ｐ明朝" w:hint="eastAsia"/>
                <w:sz w:val="22"/>
                <w:szCs w:val="22"/>
              </w:rPr>
              <w:t>Aネット</w:t>
            </w:r>
            <w:r w:rsidR="00AD4DFD" w:rsidRPr="004A3F49">
              <w:rPr>
                <w:rFonts w:ascii="ＭＳ Ｐ明朝" w:eastAsia="ＭＳ Ｐ明朝" w:hAnsi="ＭＳ Ｐ明朝" w:hint="eastAsia"/>
                <w:sz w:val="22"/>
                <w:szCs w:val="22"/>
              </w:rPr>
              <w:t>住民情報系システム</w:t>
            </w:r>
            <w:r w:rsidR="00AD4DFD">
              <w:rPr>
                <w:rFonts w:ascii="ＭＳ Ｐ明朝" w:eastAsia="ＭＳ Ｐ明朝" w:hAnsi="ＭＳ Ｐ明朝" w:hint="eastAsia"/>
                <w:sz w:val="22"/>
                <w:szCs w:val="22"/>
              </w:rPr>
              <w:t>の管理を行う</w:t>
            </w:r>
            <w:r w:rsidR="00AD4DFD" w:rsidRPr="004A3F49">
              <w:rPr>
                <w:rFonts w:ascii="ＭＳ Ｐ明朝" w:eastAsia="ＭＳ Ｐ明朝" w:hAnsi="ＭＳ Ｐ明朝" w:hint="eastAsia"/>
                <w:sz w:val="22"/>
                <w:szCs w:val="22"/>
              </w:rPr>
              <w:t>業者の名称</w:t>
            </w:r>
            <w:r w:rsidR="00AD4DFD">
              <w:rPr>
                <w:rFonts w:ascii="ＭＳ Ｐ明朝" w:eastAsia="ＭＳ Ｐ明朝" w:hAnsi="ＭＳ Ｐ明朝" w:hint="eastAsia"/>
                <w:sz w:val="22"/>
                <w:szCs w:val="22"/>
              </w:rPr>
              <w:t>。</w:t>
            </w:r>
          </w:p>
        </w:tc>
      </w:tr>
      <w:tr w:rsidR="004C5363" w:rsidRPr="004A3F49" w14:paraId="603F968A" w14:textId="77777777" w:rsidTr="00AC7267">
        <w:tblPrEx>
          <w:tblLook w:val="0000" w:firstRow="0" w:lastRow="0" w:firstColumn="0" w:lastColumn="0" w:noHBand="0" w:noVBand="0"/>
        </w:tblPrEx>
        <w:trPr>
          <w:trHeight w:val="360"/>
        </w:trPr>
        <w:tc>
          <w:tcPr>
            <w:tcW w:w="3276" w:type="dxa"/>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14:paraId="4A34D8B7" w14:textId="57BEFDC9" w:rsidR="004C5363" w:rsidRPr="004A3F49" w:rsidRDefault="00DC44A5" w:rsidP="004C5363">
            <w:pPr>
              <w:jc w:val="left"/>
              <w:rPr>
                <w:rFonts w:ascii="ＭＳ Ｐ明朝" w:eastAsia="ＭＳ Ｐ明朝" w:hAnsi="ＭＳ Ｐ明朝"/>
                <w:sz w:val="22"/>
                <w:szCs w:val="22"/>
              </w:rPr>
            </w:pPr>
            <w:r>
              <w:rPr>
                <w:rFonts w:ascii="ＭＳ Ｐ明朝" w:eastAsia="ＭＳ Ｐ明朝" w:hAnsi="ＭＳ Ｐ明朝" w:hint="eastAsia"/>
                <w:sz w:val="22"/>
                <w:szCs w:val="22"/>
              </w:rPr>
              <w:t>Aネット</w:t>
            </w:r>
            <w:r w:rsidR="004C5363">
              <w:rPr>
                <w:rFonts w:ascii="ＭＳ Ｐ明朝" w:eastAsia="ＭＳ Ｐ明朝" w:hAnsi="ＭＳ Ｐ明朝" w:hint="eastAsia"/>
                <w:sz w:val="22"/>
                <w:szCs w:val="22"/>
              </w:rPr>
              <w:t>統合運用管理業者</w:t>
            </w:r>
          </w:p>
        </w:tc>
        <w:tc>
          <w:tcPr>
            <w:tcW w:w="5379" w:type="dxa"/>
            <w:tcBorders>
              <w:top w:val="nil"/>
              <w:left w:val="nil"/>
              <w:bottom w:val="single" w:sz="4" w:space="0" w:color="auto"/>
              <w:right w:val="single" w:sz="4" w:space="0" w:color="auto"/>
            </w:tcBorders>
            <w:noWrap/>
            <w:tcMar>
              <w:top w:w="15" w:type="dxa"/>
              <w:left w:w="15" w:type="dxa"/>
              <w:bottom w:w="0" w:type="dxa"/>
              <w:right w:w="15" w:type="dxa"/>
            </w:tcMar>
            <w:vAlign w:val="center"/>
          </w:tcPr>
          <w:p w14:paraId="686AB21B" w14:textId="027D106D" w:rsidR="004C5363" w:rsidRPr="004A3F49" w:rsidRDefault="00DC44A5" w:rsidP="004C5363">
            <w:pPr>
              <w:jc w:val="left"/>
              <w:rPr>
                <w:rFonts w:ascii="ＭＳ Ｐ明朝" w:eastAsia="ＭＳ Ｐ明朝" w:hAnsi="ＭＳ Ｐ明朝"/>
                <w:sz w:val="22"/>
                <w:szCs w:val="22"/>
              </w:rPr>
            </w:pPr>
            <w:r>
              <w:rPr>
                <w:rFonts w:ascii="ＭＳ Ｐ明朝" w:eastAsia="ＭＳ Ｐ明朝" w:hAnsi="ＭＳ Ｐ明朝" w:hint="eastAsia"/>
                <w:sz w:val="22"/>
                <w:szCs w:val="22"/>
              </w:rPr>
              <w:t>Aネット</w:t>
            </w:r>
            <w:r w:rsidR="004C5363">
              <w:rPr>
                <w:rFonts w:ascii="ＭＳ Ｐ明朝" w:eastAsia="ＭＳ Ｐ明朝" w:hAnsi="ＭＳ Ｐ明朝" w:hint="eastAsia"/>
                <w:sz w:val="22"/>
                <w:szCs w:val="22"/>
              </w:rPr>
              <w:t>のヘルプデスク等の運用業務</w:t>
            </w:r>
            <w:r w:rsidR="004C5363" w:rsidRPr="004A3F49">
              <w:rPr>
                <w:rFonts w:ascii="ＭＳ Ｐ明朝" w:eastAsia="ＭＳ Ｐ明朝" w:hAnsi="ＭＳ Ｐ明朝" w:hint="eastAsia"/>
                <w:sz w:val="22"/>
                <w:szCs w:val="22"/>
              </w:rPr>
              <w:t>を行う業者の名称</w:t>
            </w:r>
            <w:r w:rsidR="004C5363">
              <w:rPr>
                <w:rFonts w:ascii="ＭＳ Ｐ明朝" w:eastAsia="ＭＳ Ｐ明朝" w:hAnsi="ＭＳ Ｐ明朝" w:hint="eastAsia"/>
                <w:sz w:val="22"/>
                <w:szCs w:val="22"/>
              </w:rPr>
              <w:t>。</w:t>
            </w:r>
          </w:p>
        </w:tc>
      </w:tr>
    </w:tbl>
    <w:p w14:paraId="027F1915" w14:textId="77777777" w:rsidR="00F81084" w:rsidRDefault="00F81084" w:rsidP="00F81084">
      <w:pPr>
        <w:rPr>
          <w:rFonts w:ascii="ＭＳ Ｐ明朝" w:eastAsia="ＭＳ Ｐ明朝" w:hAnsi="ＭＳ Ｐ明朝"/>
        </w:rPr>
      </w:pPr>
      <w:r w:rsidRPr="00B90404">
        <w:rPr>
          <w:rFonts w:ascii="ＭＳ Ｐ明朝" w:eastAsia="ＭＳ Ｐ明朝" w:hAnsi="ＭＳ Ｐ明朝" w:hint="eastAsia"/>
        </w:rPr>
        <w:br w:type="page"/>
      </w:r>
    </w:p>
    <w:p w14:paraId="60F1F226" w14:textId="77777777" w:rsidR="00CB4448" w:rsidRPr="00597603" w:rsidRDefault="00CB4448" w:rsidP="00D90D7B">
      <w:pPr>
        <w:pStyle w:val="1"/>
        <w:numPr>
          <w:ilvl w:val="0"/>
          <w:numId w:val="17"/>
        </w:numPr>
        <w:rPr>
          <w:rFonts w:ascii="ＭＳ Ｐ明朝" w:eastAsia="ＭＳ Ｐ明朝" w:hAnsi="ＭＳ Ｐ明朝"/>
          <w:sz w:val="28"/>
          <w:szCs w:val="28"/>
        </w:rPr>
      </w:pPr>
      <w:bookmarkStart w:id="3" w:name="_Toc424892108"/>
      <w:bookmarkStart w:id="4" w:name="_Toc226731012"/>
      <w:r w:rsidRPr="00597603">
        <w:rPr>
          <w:rFonts w:ascii="ＭＳ Ｐ明朝" w:eastAsia="ＭＳ Ｐ明朝" w:hAnsi="ＭＳ Ｐ明朝" w:hint="eastAsia"/>
          <w:sz w:val="28"/>
          <w:szCs w:val="28"/>
        </w:rPr>
        <w:lastRenderedPageBreak/>
        <w:t>契約名</w:t>
      </w:r>
      <w:bookmarkEnd w:id="3"/>
      <w:bookmarkEnd w:id="4"/>
    </w:p>
    <w:p w14:paraId="3CE38C80" w14:textId="3A157E62" w:rsidR="00CB4448" w:rsidRPr="00CB4448" w:rsidRDefault="00C45A93" w:rsidP="00C45A93">
      <w:pPr>
        <w:ind w:leftChars="50" w:left="100" w:firstLineChars="100" w:firstLine="210"/>
        <w:rPr>
          <w:rFonts w:ascii="ＭＳ Ｐ明朝" w:eastAsia="ＭＳ Ｐ明朝" w:hAnsi="ＭＳ Ｐ明朝"/>
          <w:sz w:val="21"/>
          <w:szCs w:val="21"/>
        </w:rPr>
      </w:pPr>
      <w:r w:rsidRPr="00C45A93">
        <w:rPr>
          <w:rFonts w:ascii="ＭＳ Ｐ明朝" w:eastAsia="ＭＳ Ｐ明朝" w:hAnsi="ＭＳ Ｐ明朝" w:hint="eastAsia"/>
          <w:sz w:val="21"/>
          <w:szCs w:val="21"/>
        </w:rPr>
        <w:t>令和</w:t>
      </w:r>
      <w:r w:rsidR="00484895">
        <w:rPr>
          <w:rFonts w:ascii="ＭＳ Ｐ明朝" w:eastAsia="ＭＳ Ｐ明朝" w:hAnsi="ＭＳ Ｐ明朝" w:hint="eastAsia"/>
          <w:sz w:val="21"/>
          <w:szCs w:val="21"/>
        </w:rPr>
        <w:t>8</w:t>
      </w:r>
      <w:r w:rsidRPr="00C45A93">
        <w:rPr>
          <w:rFonts w:ascii="ＭＳ Ｐ明朝" w:eastAsia="ＭＳ Ｐ明朝" w:hAnsi="ＭＳ Ｐ明朝" w:hint="eastAsia"/>
          <w:sz w:val="21"/>
          <w:szCs w:val="21"/>
        </w:rPr>
        <w:t>年度（202</w:t>
      </w:r>
      <w:r w:rsidR="00484895">
        <w:rPr>
          <w:rFonts w:ascii="ＭＳ Ｐ明朝" w:eastAsia="ＭＳ Ｐ明朝" w:hAnsi="ＭＳ Ｐ明朝" w:hint="eastAsia"/>
          <w:sz w:val="21"/>
          <w:szCs w:val="21"/>
        </w:rPr>
        <w:t>6</w:t>
      </w:r>
      <w:r w:rsidRPr="00C45A93">
        <w:rPr>
          <w:rFonts w:ascii="ＭＳ Ｐ明朝" w:eastAsia="ＭＳ Ｐ明朝" w:hAnsi="ＭＳ Ｐ明朝" w:hint="eastAsia"/>
          <w:sz w:val="21"/>
          <w:szCs w:val="21"/>
        </w:rPr>
        <w:t>年度）熊本市総合行政情報システム住民情報系システム機器</w:t>
      </w:r>
      <w:r w:rsidR="00C21456">
        <w:rPr>
          <w:rFonts w:ascii="ＭＳ Ｐ明朝" w:eastAsia="ＭＳ Ｐ明朝" w:hAnsi="ＭＳ Ｐ明朝" w:hint="eastAsia"/>
          <w:sz w:val="21"/>
          <w:szCs w:val="21"/>
        </w:rPr>
        <w:t>（統合端末</w:t>
      </w:r>
      <w:r w:rsidR="00484895">
        <w:rPr>
          <w:rFonts w:ascii="ＭＳ Ｐ明朝" w:eastAsia="ＭＳ Ｐ明朝" w:hAnsi="ＭＳ Ｐ明朝" w:hint="eastAsia"/>
          <w:sz w:val="21"/>
          <w:szCs w:val="21"/>
        </w:rPr>
        <w:t>タッチパネル</w:t>
      </w:r>
      <w:r w:rsidR="00C21456">
        <w:rPr>
          <w:rFonts w:ascii="ＭＳ Ｐ明朝" w:eastAsia="ＭＳ Ｐ明朝" w:hAnsi="ＭＳ Ｐ明朝" w:hint="eastAsia"/>
          <w:sz w:val="21"/>
          <w:szCs w:val="21"/>
        </w:rPr>
        <w:t>）</w:t>
      </w:r>
      <w:r w:rsidRPr="00C45A93">
        <w:rPr>
          <w:rFonts w:ascii="ＭＳ Ｐ明朝" w:eastAsia="ＭＳ Ｐ明朝" w:hAnsi="ＭＳ Ｐ明朝" w:hint="eastAsia"/>
          <w:sz w:val="21"/>
          <w:szCs w:val="21"/>
        </w:rPr>
        <w:t>賃貸借</w:t>
      </w:r>
    </w:p>
    <w:p w14:paraId="0091DC2D" w14:textId="77777777" w:rsidR="00CB4448" w:rsidRPr="00484895" w:rsidRDefault="00CB4448" w:rsidP="00CB4448">
      <w:pPr>
        <w:rPr>
          <w:rFonts w:ascii="ＭＳ Ｐ明朝" w:eastAsia="ＭＳ Ｐ明朝" w:hAnsi="ＭＳ Ｐ明朝"/>
        </w:rPr>
      </w:pPr>
    </w:p>
    <w:p w14:paraId="76B85D5F" w14:textId="77777777" w:rsidR="00CB4448" w:rsidRPr="004A3F49" w:rsidRDefault="00CB4448" w:rsidP="00D90D7B">
      <w:pPr>
        <w:pStyle w:val="1"/>
        <w:numPr>
          <w:ilvl w:val="0"/>
          <w:numId w:val="17"/>
        </w:numPr>
        <w:rPr>
          <w:rFonts w:ascii="ＭＳ Ｐ明朝" w:eastAsia="ＭＳ Ｐ明朝" w:hAnsi="ＭＳ Ｐ明朝"/>
          <w:sz w:val="28"/>
          <w:szCs w:val="28"/>
        </w:rPr>
      </w:pPr>
      <w:bookmarkStart w:id="5" w:name="_Toc424892109"/>
      <w:bookmarkStart w:id="6" w:name="_Toc226731013"/>
      <w:r w:rsidRPr="004A3F49">
        <w:rPr>
          <w:rFonts w:ascii="ＭＳ Ｐ明朝" w:eastAsia="ＭＳ Ｐ明朝" w:hAnsi="ＭＳ Ｐ明朝" w:hint="eastAsia"/>
          <w:sz w:val="28"/>
          <w:szCs w:val="28"/>
        </w:rPr>
        <w:t>目的</w:t>
      </w:r>
      <w:bookmarkEnd w:id="5"/>
      <w:bookmarkEnd w:id="6"/>
    </w:p>
    <w:p w14:paraId="19E2FA1B" w14:textId="57D12FA6" w:rsidR="00AE69C1" w:rsidRDefault="00D26927" w:rsidP="007C3A8C">
      <w:pPr>
        <w:ind w:leftChars="50" w:left="100" w:firstLineChars="100" w:firstLine="210"/>
        <w:rPr>
          <w:rFonts w:ascii="ＭＳ Ｐ明朝" w:eastAsia="ＭＳ Ｐ明朝" w:hAnsi="ＭＳ Ｐ明朝"/>
          <w:sz w:val="21"/>
          <w:szCs w:val="21"/>
        </w:rPr>
      </w:pPr>
      <w:r>
        <w:rPr>
          <w:rFonts w:ascii="ＭＳ Ｐ明朝" w:eastAsia="ＭＳ Ｐ明朝" w:hAnsi="ＭＳ Ｐ明朝" w:hint="eastAsia"/>
          <w:sz w:val="21"/>
          <w:szCs w:val="21"/>
        </w:rPr>
        <w:t>本調達</w:t>
      </w:r>
      <w:r w:rsidR="00CB4448" w:rsidRPr="007C3A8C">
        <w:rPr>
          <w:rFonts w:ascii="ＭＳ Ｐ明朝" w:eastAsia="ＭＳ Ｐ明朝" w:hAnsi="ＭＳ Ｐ明朝" w:hint="eastAsia"/>
          <w:sz w:val="21"/>
          <w:szCs w:val="21"/>
        </w:rPr>
        <w:t>は、</w:t>
      </w:r>
      <w:r w:rsidR="00484895">
        <w:rPr>
          <w:rFonts w:ascii="ＭＳ Ｐ明朝" w:eastAsia="ＭＳ Ｐ明朝" w:hAnsi="ＭＳ Ｐ明朝" w:hint="eastAsia"/>
          <w:sz w:val="21"/>
          <w:szCs w:val="21"/>
        </w:rPr>
        <w:t>マイナンバーカードの更新手続き</w:t>
      </w:r>
      <w:r w:rsidR="00A1492B">
        <w:rPr>
          <w:rFonts w:ascii="ＭＳ Ｐ明朝" w:eastAsia="ＭＳ Ｐ明朝" w:hAnsi="ＭＳ Ｐ明朝" w:hint="eastAsia"/>
          <w:sz w:val="21"/>
          <w:szCs w:val="21"/>
        </w:rPr>
        <w:t>増加</w:t>
      </w:r>
      <w:r w:rsidR="00484895">
        <w:rPr>
          <w:rFonts w:ascii="ＭＳ Ｐ明朝" w:eastAsia="ＭＳ Ｐ明朝" w:hAnsi="ＭＳ Ｐ明朝" w:hint="eastAsia"/>
          <w:sz w:val="21"/>
          <w:szCs w:val="21"/>
        </w:rPr>
        <w:t>に</w:t>
      </w:r>
      <w:r w:rsidR="00A1492B">
        <w:rPr>
          <w:rFonts w:ascii="ＭＳ Ｐ明朝" w:eastAsia="ＭＳ Ｐ明朝" w:hAnsi="ＭＳ Ｐ明朝" w:hint="eastAsia"/>
          <w:sz w:val="21"/>
          <w:szCs w:val="21"/>
        </w:rPr>
        <w:t>向けた</w:t>
      </w:r>
      <w:r w:rsidR="00484895">
        <w:rPr>
          <w:rFonts w:ascii="ＭＳ Ｐ明朝" w:eastAsia="ＭＳ Ｐ明朝" w:hAnsi="ＭＳ Ｐ明朝" w:hint="eastAsia"/>
          <w:sz w:val="21"/>
          <w:szCs w:val="21"/>
        </w:rPr>
        <w:t>窓口拡張対応</w:t>
      </w:r>
      <w:r w:rsidR="00A1492B">
        <w:rPr>
          <w:rFonts w:ascii="ＭＳ Ｐ明朝" w:eastAsia="ＭＳ Ｐ明朝" w:hAnsi="ＭＳ Ｐ明朝" w:hint="eastAsia"/>
          <w:sz w:val="21"/>
          <w:szCs w:val="21"/>
        </w:rPr>
        <w:t>の</w:t>
      </w:r>
      <w:r w:rsidR="00484895">
        <w:rPr>
          <w:rFonts w:ascii="ＭＳ Ｐ明朝" w:eastAsia="ＭＳ Ｐ明朝" w:hAnsi="ＭＳ Ｐ明朝" w:hint="eastAsia"/>
          <w:sz w:val="21"/>
          <w:szCs w:val="21"/>
        </w:rPr>
        <w:t>ため、統合端末用のタッチパネルを追加調達するものである。</w:t>
      </w:r>
    </w:p>
    <w:p w14:paraId="57EDB396" w14:textId="77777777" w:rsidR="0030119D" w:rsidRPr="000B0CA5" w:rsidRDefault="0030119D" w:rsidP="0030119D">
      <w:pPr>
        <w:ind w:leftChars="50" w:left="100" w:firstLineChars="100" w:firstLine="210"/>
        <w:rPr>
          <w:rFonts w:ascii="ＭＳ Ｐ明朝" w:eastAsia="ＭＳ Ｐ明朝" w:hAnsi="ＭＳ Ｐ明朝"/>
          <w:sz w:val="21"/>
          <w:szCs w:val="21"/>
        </w:rPr>
      </w:pPr>
      <w:r w:rsidRPr="000B0CA5">
        <w:rPr>
          <w:rFonts w:ascii="ＭＳ Ｐ明朝" w:eastAsia="ＭＳ Ｐ明朝" w:hAnsi="ＭＳ Ｐ明朝" w:hint="eastAsia"/>
          <w:sz w:val="21"/>
          <w:szCs w:val="21"/>
        </w:rPr>
        <w:t>(1)　情報機器等の賃貸借</w:t>
      </w:r>
    </w:p>
    <w:p w14:paraId="4AD1031F" w14:textId="4F1FE193" w:rsidR="0030119D" w:rsidRPr="002C58EE" w:rsidRDefault="00D73B49" w:rsidP="002C58EE">
      <w:pPr>
        <w:pStyle w:val="af2"/>
        <w:numPr>
          <w:ilvl w:val="0"/>
          <w:numId w:val="18"/>
        </w:numPr>
        <w:ind w:leftChars="0"/>
        <w:rPr>
          <w:rFonts w:ascii="ＭＳ Ｐ明朝" w:eastAsia="ＭＳ Ｐ明朝" w:hAnsi="ＭＳ Ｐ明朝"/>
          <w:sz w:val="21"/>
          <w:szCs w:val="21"/>
        </w:rPr>
      </w:pPr>
      <w:r>
        <w:rPr>
          <w:rFonts w:ascii="ＭＳ Ｐ明朝" w:eastAsia="ＭＳ Ｐ明朝" w:hAnsi="ＭＳ Ｐ明朝" w:hint="eastAsia"/>
          <w:sz w:val="21"/>
          <w:szCs w:val="21"/>
        </w:rPr>
        <w:t>統合端末</w:t>
      </w:r>
      <w:r w:rsidR="004C3494" w:rsidRPr="006908AB">
        <w:rPr>
          <w:rFonts w:ascii="ＭＳ Ｐ明朝" w:eastAsia="ＭＳ Ｐ明朝" w:hAnsi="ＭＳ Ｐ明朝" w:hint="eastAsia"/>
          <w:sz w:val="21"/>
          <w:szCs w:val="21"/>
        </w:rPr>
        <w:t>周辺機器</w:t>
      </w:r>
      <w:r w:rsidR="004C3494" w:rsidRPr="00C375BD">
        <w:rPr>
          <w:rFonts w:ascii="ＭＳ Ｐ明朝" w:eastAsia="ＭＳ Ｐ明朝" w:hAnsi="ＭＳ Ｐ明朝" w:hint="eastAsia"/>
          <w:sz w:val="21"/>
          <w:szCs w:val="21"/>
        </w:rPr>
        <w:t>（</w:t>
      </w:r>
      <w:r w:rsidR="004C3494" w:rsidRPr="00C375BD">
        <w:rPr>
          <w:rFonts w:ascii="ＭＳ Ｐ明朝" w:eastAsia="ＭＳ Ｐ明朝" w:hAnsi="ＭＳ Ｐ明朝"/>
          <w:sz w:val="21"/>
          <w:szCs w:val="21"/>
        </w:rPr>
        <w:t>タッチパネルディスプレイ</w:t>
      </w:r>
      <w:r w:rsidR="004C3494" w:rsidRPr="00C375BD">
        <w:rPr>
          <w:rFonts w:ascii="ＭＳ Ｐ明朝" w:eastAsia="ＭＳ Ｐ明朝" w:hAnsi="ＭＳ Ｐ明朝" w:hint="eastAsia"/>
          <w:sz w:val="21"/>
          <w:szCs w:val="21"/>
        </w:rPr>
        <w:t>）</w:t>
      </w:r>
    </w:p>
    <w:p w14:paraId="4F71A815" w14:textId="2C0FAF7E" w:rsidR="00AE69C1" w:rsidRDefault="0030119D" w:rsidP="0030119D">
      <w:pPr>
        <w:ind w:leftChars="50" w:left="100" w:firstLineChars="100" w:firstLine="210"/>
        <w:rPr>
          <w:rFonts w:ascii="ＭＳ Ｐ明朝" w:eastAsia="ＭＳ Ｐ明朝" w:hAnsi="ＭＳ Ｐ明朝"/>
          <w:sz w:val="21"/>
          <w:szCs w:val="21"/>
        </w:rPr>
      </w:pPr>
      <w:r w:rsidRPr="0030119D">
        <w:rPr>
          <w:rFonts w:ascii="ＭＳ Ｐ明朝" w:eastAsia="ＭＳ Ｐ明朝" w:hAnsi="ＭＳ Ｐ明朝" w:hint="eastAsia"/>
          <w:sz w:val="21"/>
          <w:szCs w:val="21"/>
        </w:rPr>
        <w:t>(</w:t>
      </w:r>
      <w:r w:rsidR="002C58EE">
        <w:rPr>
          <w:rFonts w:ascii="ＭＳ Ｐ明朝" w:eastAsia="ＭＳ Ｐ明朝" w:hAnsi="ＭＳ Ｐ明朝" w:hint="eastAsia"/>
          <w:sz w:val="21"/>
          <w:szCs w:val="21"/>
        </w:rPr>
        <w:t>2</w:t>
      </w:r>
      <w:r w:rsidRPr="0030119D">
        <w:rPr>
          <w:rFonts w:ascii="ＭＳ Ｐ明朝" w:eastAsia="ＭＳ Ｐ明朝" w:hAnsi="ＭＳ Ｐ明朝" w:hint="eastAsia"/>
          <w:sz w:val="21"/>
          <w:szCs w:val="21"/>
        </w:rPr>
        <w:t>)　情報機器等の賃貸借期間中の保守作業</w:t>
      </w:r>
    </w:p>
    <w:p w14:paraId="564A1614" w14:textId="70CC3ECD" w:rsidR="00B010A5" w:rsidRPr="000C1F50" w:rsidRDefault="00AF6284" w:rsidP="000C1F50">
      <w:pPr>
        <w:ind w:firstLine="310"/>
        <w:rPr>
          <w:rFonts w:ascii="ＭＳ Ｐ明朝" w:eastAsia="ＭＳ Ｐ明朝" w:hAnsi="ＭＳ Ｐ明朝"/>
          <w:sz w:val="21"/>
          <w:szCs w:val="21"/>
        </w:rPr>
      </w:pPr>
      <w:r w:rsidRPr="000C1F50">
        <w:rPr>
          <w:rFonts w:ascii="ＭＳ Ｐ明朝" w:eastAsia="ＭＳ Ｐ明朝" w:hAnsi="ＭＳ Ｐ明朝"/>
          <w:sz w:val="21"/>
          <w:szCs w:val="21"/>
        </w:rPr>
        <w:t>(</w:t>
      </w:r>
      <w:r w:rsidR="002C58EE">
        <w:rPr>
          <w:rFonts w:ascii="ＭＳ Ｐ明朝" w:eastAsia="ＭＳ Ｐ明朝" w:hAnsi="ＭＳ Ｐ明朝" w:hint="eastAsia"/>
          <w:sz w:val="21"/>
          <w:szCs w:val="21"/>
        </w:rPr>
        <w:t>3</w:t>
      </w:r>
      <w:r w:rsidRPr="000C1F50">
        <w:rPr>
          <w:rFonts w:ascii="ＭＳ Ｐ明朝" w:eastAsia="ＭＳ Ｐ明朝" w:hAnsi="ＭＳ Ｐ明朝"/>
          <w:sz w:val="21"/>
          <w:szCs w:val="21"/>
        </w:rPr>
        <w:t>)</w:t>
      </w:r>
      <w:r>
        <w:rPr>
          <w:rFonts w:ascii="ＭＳ Ｐ明朝" w:eastAsia="ＭＳ Ｐ明朝" w:hAnsi="ＭＳ Ｐ明朝" w:hint="eastAsia"/>
          <w:sz w:val="21"/>
          <w:szCs w:val="21"/>
        </w:rPr>
        <w:t xml:space="preserve">　賃貸借期間終了後の機器撤去</w:t>
      </w:r>
    </w:p>
    <w:p w14:paraId="733DDF0B" w14:textId="77777777" w:rsidR="00CB4448" w:rsidRPr="004A3F49" w:rsidRDefault="00CB4448" w:rsidP="00D90D7B">
      <w:pPr>
        <w:pStyle w:val="1"/>
        <w:numPr>
          <w:ilvl w:val="0"/>
          <w:numId w:val="17"/>
        </w:numPr>
        <w:rPr>
          <w:rFonts w:ascii="ＭＳ Ｐ明朝" w:eastAsia="ＭＳ Ｐ明朝" w:hAnsi="ＭＳ Ｐ明朝"/>
          <w:sz w:val="28"/>
          <w:szCs w:val="28"/>
        </w:rPr>
      </w:pPr>
      <w:bookmarkStart w:id="7" w:name="_Toc424892110"/>
      <w:bookmarkStart w:id="8" w:name="_Toc226731014"/>
      <w:r w:rsidRPr="004A3F49">
        <w:rPr>
          <w:rFonts w:ascii="ＭＳ Ｐ明朝" w:eastAsia="ＭＳ Ｐ明朝" w:hAnsi="ＭＳ Ｐ明朝" w:hint="eastAsia"/>
          <w:sz w:val="28"/>
          <w:szCs w:val="28"/>
        </w:rPr>
        <w:t>担当課</w:t>
      </w:r>
      <w:bookmarkEnd w:id="7"/>
      <w:bookmarkEnd w:id="8"/>
    </w:p>
    <w:p w14:paraId="27A2AAC6" w14:textId="1D350800" w:rsidR="00CB4448" w:rsidRPr="00B010A5" w:rsidRDefault="00CB4448" w:rsidP="00B010A5">
      <w:pPr>
        <w:numPr>
          <w:ilvl w:val="12"/>
          <w:numId w:val="0"/>
        </w:numPr>
        <w:ind w:firstLineChars="150" w:firstLine="315"/>
        <w:rPr>
          <w:rFonts w:ascii="ＭＳ Ｐ明朝" w:eastAsia="ＭＳ Ｐ明朝" w:hAnsi="ＭＳ Ｐ明朝"/>
          <w:sz w:val="21"/>
          <w:szCs w:val="21"/>
        </w:rPr>
      </w:pPr>
      <w:r w:rsidRPr="00B010A5">
        <w:rPr>
          <w:rFonts w:ascii="ＭＳ Ｐ明朝" w:eastAsia="ＭＳ Ｐ明朝" w:hAnsi="ＭＳ Ｐ明朝" w:hint="eastAsia"/>
          <w:sz w:val="21"/>
          <w:szCs w:val="21"/>
        </w:rPr>
        <w:t xml:space="preserve">熊本市　</w:t>
      </w:r>
      <w:r w:rsidR="00B010A5" w:rsidRPr="00B010A5">
        <w:rPr>
          <w:rFonts w:ascii="ＭＳ Ｐ明朝" w:eastAsia="ＭＳ Ｐ明朝" w:hAnsi="ＭＳ Ｐ明朝" w:hint="eastAsia"/>
          <w:sz w:val="21"/>
          <w:szCs w:val="21"/>
        </w:rPr>
        <w:t>総務</w:t>
      </w:r>
      <w:r w:rsidRPr="00B010A5">
        <w:rPr>
          <w:rFonts w:ascii="ＭＳ Ｐ明朝" w:eastAsia="ＭＳ Ｐ明朝" w:hAnsi="ＭＳ Ｐ明朝" w:hint="eastAsia"/>
          <w:sz w:val="21"/>
          <w:szCs w:val="21"/>
        </w:rPr>
        <w:t xml:space="preserve">局　</w:t>
      </w:r>
      <w:r w:rsidR="001D3AB3">
        <w:rPr>
          <w:rFonts w:ascii="ＭＳ Ｐ明朝" w:eastAsia="ＭＳ Ｐ明朝" w:hAnsi="ＭＳ Ｐ明朝" w:hint="eastAsia"/>
          <w:sz w:val="21"/>
          <w:szCs w:val="21"/>
        </w:rPr>
        <w:t>デジタル部</w:t>
      </w:r>
      <w:r w:rsidR="00B010A5" w:rsidRPr="00B010A5">
        <w:rPr>
          <w:rFonts w:ascii="ＭＳ Ｐ明朝" w:eastAsia="ＭＳ Ｐ明朝" w:hAnsi="ＭＳ Ｐ明朝" w:hint="eastAsia"/>
          <w:sz w:val="21"/>
          <w:szCs w:val="21"/>
        </w:rPr>
        <w:t xml:space="preserve">　</w:t>
      </w:r>
      <w:r w:rsidR="001D3AB3">
        <w:rPr>
          <w:rFonts w:ascii="ＭＳ Ｐ明朝" w:eastAsia="ＭＳ Ｐ明朝" w:hAnsi="ＭＳ Ｐ明朝" w:hint="eastAsia"/>
          <w:sz w:val="21"/>
          <w:szCs w:val="21"/>
        </w:rPr>
        <w:t>システム推進課</w:t>
      </w:r>
    </w:p>
    <w:p w14:paraId="267E387C" w14:textId="77777777" w:rsidR="00CB4448" w:rsidRPr="00B010A5" w:rsidRDefault="00CB4448" w:rsidP="00B010A5">
      <w:pPr>
        <w:numPr>
          <w:ilvl w:val="12"/>
          <w:numId w:val="0"/>
        </w:numPr>
        <w:ind w:firstLineChars="150" w:firstLine="315"/>
        <w:rPr>
          <w:rFonts w:ascii="ＭＳ Ｐ明朝" w:eastAsia="ＭＳ Ｐ明朝" w:hAnsi="ＭＳ Ｐ明朝"/>
          <w:sz w:val="21"/>
          <w:szCs w:val="21"/>
        </w:rPr>
      </w:pPr>
      <w:r w:rsidRPr="00B010A5">
        <w:rPr>
          <w:rFonts w:ascii="ＭＳ Ｐ明朝" w:eastAsia="ＭＳ Ｐ明朝" w:hAnsi="ＭＳ Ｐ明朝" w:hint="eastAsia"/>
          <w:sz w:val="21"/>
          <w:szCs w:val="21"/>
        </w:rPr>
        <w:t>860-8601　熊本県熊本市中央区手取本町1番1号</w:t>
      </w:r>
    </w:p>
    <w:p w14:paraId="5349BC9F" w14:textId="4C9EE1C9" w:rsidR="00CB4448" w:rsidRPr="00B010A5" w:rsidRDefault="00CB4448" w:rsidP="00B010A5">
      <w:pPr>
        <w:numPr>
          <w:ilvl w:val="12"/>
          <w:numId w:val="0"/>
        </w:numPr>
        <w:ind w:firstLineChars="150" w:firstLine="315"/>
        <w:rPr>
          <w:rFonts w:ascii="ＭＳ Ｐ明朝" w:eastAsia="ＭＳ Ｐ明朝" w:hAnsi="ＭＳ Ｐ明朝"/>
          <w:sz w:val="21"/>
          <w:szCs w:val="21"/>
        </w:rPr>
      </w:pPr>
      <w:r w:rsidRPr="00B010A5">
        <w:rPr>
          <w:rFonts w:ascii="ＭＳ Ｐ明朝" w:eastAsia="ＭＳ Ｐ明朝" w:hAnsi="ＭＳ Ｐ明朝" w:hint="eastAsia"/>
          <w:sz w:val="21"/>
          <w:szCs w:val="21"/>
        </w:rPr>
        <w:t xml:space="preserve">電話096-328-2050　　</w:t>
      </w:r>
    </w:p>
    <w:p w14:paraId="4ED5F5DB" w14:textId="16809722" w:rsidR="00CB4448" w:rsidRPr="00B010A5" w:rsidRDefault="00CB4448" w:rsidP="00B010A5">
      <w:pPr>
        <w:numPr>
          <w:ilvl w:val="12"/>
          <w:numId w:val="0"/>
        </w:numPr>
        <w:ind w:firstLineChars="150" w:firstLine="315"/>
        <w:rPr>
          <w:rFonts w:ascii="ＭＳ Ｐ明朝" w:eastAsia="ＭＳ Ｐ明朝" w:hAnsi="ＭＳ Ｐ明朝"/>
          <w:sz w:val="21"/>
          <w:szCs w:val="21"/>
        </w:rPr>
      </w:pPr>
      <w:r w:rsidRPr="00B010A5">
        <w:rPr>
          <w:rFonts w:ascii="ＭＳ Ｐ明朝" w:eastAsia="ＭＳ Ｐ明朝" w:hAnsi="ＭＳ Ｐ明朝" w:hint="eastAsia"/>
          <w:sz w:val="21"/>
          <w:szCs w:val="21"/>
        </w:rPr>
        <w:t xml:space="preserve">メール　</w:t>
      </w:r>
      <w:r w:rsidR="001D3AB3" w:rsidRPr="00A3057B">
        <w:rPr>
          <w:rFonts w:ascii="ＭＳ Ｐ明朝" w:eastAsia="ＭＳ Ｐ明朝" w:hAnsi="ＭＳ Ｐ明朝"/>
        </w:rPr>
        <w:t>systemsuishin@city.kumamoto.lg.jp</w:t>
      </w:r>
    </w:p>
    <w:p w14:paraId="0145A116" w14:textId="77777777" w:rsidR="00CB4448" w:rsidRPr="004A3F49" w:rsidRDefault="00CB4448" w:rsidP="00CB4448">
      <w:pPr>
        <w:numPr>
          <w:ilvl w:val="12"/>
          <w:numId w:val="0"/>
        </w:numPr>
        <w:rPr>
          <w:rFonts w:ascii="ＭＳ Ｐ明朝" w:eastAsia="ＭＳ Ｐ明朝" w:hAnsi="ＭＳ Ｐ明朝"/>
        </w:rPr>
      </w:pPr>
    </w:p>
    <w:p w14:paraId="67418A41" w14:textId="77777777" w:rsidR="00CB4448" w:rsidRPr="004A3F49" w:rsidRDefault="00CB4448" w:rsidP="00D90D7B">
      <w:pPr>
        <w:pStyle w:val="1"/>
        <w:numPr>
          <w:ilvl w:val="0"/>
          <w:numId w:val="17"/>
        </w:numPr>
        <w:rPr>
          <w:rFonts w:ascii="ＭＳ Ｐ明朝" w:eastAsia="ＭＳ Ｐ明朝" w:hAnsi="ＭＳ Ｐ明朝"/>
          <w:sz w:val="28"/>
          <w:szCs w:val="28"/>
        </w:rPr>
      </w:pPr>
      <w:bookmarkStart w:id="9" w:name="_Toc424892111"/>
      <w:bookmarkStart w:id="10" w:name="_Toc226731015"/>
      <w:r w:rsidRPr="004A3F49">
        <w:rPr>
          <w:rFonts w:ascii="ＭＳ Ｐ明朝" w:eastAsia="ＭＳ Ｐ明朝" w:hAnsi="ＭＳ Ｐ明朝" w:hint="eastAsia"/>
          <w:sz w:val="28"/>
          <w:szCs w:val="28"/>
        </w:rPr>
        <w:t>賃貸借期間及び保守期間</w:t>
      </w:r>
      <w:bookmarkEnd w:id="9"/>
      <w:bookmarkEnd w:id="10"/>
    </w:p>
    <w:p w14:paraId="5861C178" w14:textId="20C1B5DB" w:rsidR="00CB4448" w:rsidRPr="00B010A5" w:rsidRDefault="002856DF" w:rsidP="00B010A5">
      <w:pPr>
        <w:numPr>
          <w:ilvl w:val="12"/>
          <w:numId w:val="0"/>
        </w:numPr>
        <w:ind w:firstLineChars="150" w:firstLine="315"/>
        <w:rPr>
          <w:rFonts w:ascii="ＭＳ Ｐ明朝" w:eastAsia="ＭＳ Ｐ明朝" w:hAnsi="ＭＳ Ｐ明朝"/>
          <w:sz w:val="21"/>
          <w:szCs w:val="21"/>
        </w:rPr>
      </w:pPr>
      <w:r>
        <w:rPr>
          <w:rFonts w:ascii="ＭＳ Ｐ明朝" w:eastAsia="ＭＳ Ｐ明朝" w:hAnsi="ＭＳ Ｐ明朝" w:hint="eastAsia"/>
          <w:sz w:val="21"/>
          <w:szCs w:val="21"/>
        </w:rPr>
        <w:t>賃貸借及び保守期間は次のとおり</w:t>
      </w:r>
      <w:r w:rsidR="00CB4448" w:rsidRPr="00B010A5">
        <w:rPr>
          <w:rFonts w:ascii="ＭＳ Ｐ明朝" w:eastAsia="ＭＳ Ｐ明朝" w:hAnsi="ＭＳ Ｐ明朝" w:hint="eastAsia"/>
          <w:sz w:val="21"/>
          <w:szCs w:val="21"/>
        </w:rPr>
        <w:t>とする。</w:t>
      </w:r>
    </w:p>
    <w:p w14:paraId="39480670" w14:textId="77777777" w:rsidR="00CB4448" w:rsidRPr="008C4766" w:rsidRDefault="00CB4448" w:rsidP="00B010A5">
      <w:pPr>
        <w:numPr>
          <w:ilvl w:val="12"/>
          <w:numId w:val="0"/>
        </w:numPr>
        <w:ind w:firstLineChars="150" w:firstLine="315"/>
        <w:rPr>
          <w:rFonts w:ascii="ＭＳ Ｐ明朝" w:eastAsia="ＭＳ Ｐ明朝" w:hAnsi="ＭＳ Ｐ明朝"/>
          <w:sz w:val="21"/>
          <w:szCs w:val="21"/>
        </w:rPr>
      </w:pPr>
    </w:p>
    <w:p w14:paraId="1B2BDB78" w14:textId="00159A6A" w:rsidR="00CB4448" w:rsidRDefault="00CB4448" w:rsidP="00B010A5">
      <w:pPr>
        <w:numPr>
          <w:ilvl w:val="12"/>
          <w:numId w:val="0"/>
        </w:numPr>
        <w:ind w:firstLineChars="150" w:firstLine="315"/>
        <w:rPr>
          <w:rFonts w:asciiTheme="minorHAnsi" w:eastAsia="ＭＳ Ｐ明朝" w:hAnsiTheme="minorHAnsi"/>
          <w:sz w:val="21"/>
          <w:szCs w:val="21"/>
        </w:rPr>
      </w:pPr>
      <w:r w:rsidRPr="00B010A5">
        <w:rPr>
          <w:rFonts w:ascii="ＭＳ Ｐ明朝" w:eastAsia="ＭＳ Ｐ明朝" w:hAnsi="ＭＳ Ｐ明朝" w:hint="eastAsia"/>
          <w:sz w:val="21"/>
          <w:szCs w:val="21"/>
        </w:rPr>
        <w:t xml:space="preserve">　</w:t>
      </w:r>
      <w:r w:rsidR="008C4766">
        <w:rPr>
          <w:rFonts w:ascii="ＭＳ Ｐ明朝" w:eastAsia="ＭＳ Ｐ明朝" w:hAnsi="ＭＳ Ｐ明朝" w:hint="eastAsia"/>
          <w:sz w:val="21"/>
          <w:szCs w:val="21"/>
        </w:rPr>
        <w:t>賃貸借</w:t>
      </w:r>
      <w:r w:rsidRPr="00D26927">
        <w:rPr>
          <w:rFonts w:asciiTheme="minorHAnsi" w:eastAsia="ＭＳ Ｐ明朝" w:hAnsiTheme="minorHAnsi" w:hint="eastAsia"/>
          <w:sz w:val="21"/>
          <w:szCs w:val="21"/>
        </w:rPr>
        <w:t>期間：</w:t>
      </w:r>
      <w:r w:rsidR="001D3AB3" w:rsidRPr="00A3057B">
        <w:rPr>
          <w:rFonts w:ascii="ＭＳ Ｐ明朝" w:eastAsia="ＭＳ Ｐ明朝" w:hAnsi="ＭＳ Ｐ明朝" w:hint="eastAsia"/>
          <w:sz w:val="21"/>
          <w:szCs w:val="21"/>
        </w:rPr>
        <w:t>令和</w:t>
      </w:r>
      <w:r w:rsidR="001E5EE8">
        <w:rPr>
          <w:rFonts w:ascii="ＭＳ Ｐ明朝" w:eastAsia="ＭＳ Ｐ明朝" w:hAnsi="ＭＳ Ｐ明朝" w:hint="eastAsia"/>
          <w:sz w:val="21"/>
          <w:szCs w:val="21"/>
        </w:rPr>
        <w:t>8</w:t>
      </w:r>
      <w:r w:rsidR="001D3AB3" w:rsidRPr="00A3057B">
        <w:rPr>
          <w:rFonts w:ascii="ＭＳ Ｐ明朝" w:eastAsia="ＭＳ Ｐ明朝" w:hAnsi="ＭＳ Ｐ明朝" w:hint="eastAsia"/>
          <w:sz w:val="21"/>
          <w:szCs w:val="21"/>
        </w:rPr>
        <w:t>年（</w:t>
      </w:r>
      <w:r w:rsidR="001D3AB3" w:rsidRPr="00A3057B">
        <w:rPr>
          <w:rFonts w:ascii="ＭＳ Ｐ明朝" w:eastAsia="ＭＳ Ｐ明朝" w:hAnsi="ＭＳ Ｐ明朝"/>
          <w:sz w:val="21"/>
          <w:szCs w:val="21"/>
        </w:rPr>
        <w:t>202</w:t>
      </w:r>
      <w:r w:rsidR="001E5EE8">
        <w:rPr>
          <w:rFonts w:ascii="ＭＳ Ｐ明朝" w:eastAsia="ＭＳ Ｐ明朝" w:hAnsi="ＭＳ Ｐ明朝" w:hint="eastAsia"/>
          <w:sz w:val="21"/>
          <w:szCs w:val="21"/>
        </w:rPr>
        <w:t>6</w:t>
      </w:r>
      <w:r w:rsidR="001D3AB3" w:rsidRPr="00A3057B">
        <w:rPr>
          <w:rFonts w:ascii="ＭＳ Ｐ明朝" w:eastAsia="ＭＳ Ｐ明朝" w:hAnsi="ＭＳ Ｐ明朝" w:hint="eastAsia"/>
          <w:sz w:val="21"/>
          <w:szCs w:val="21"/>
        </w:rPr>
        <w:t>年）</w:t>
      </w:r>
      <w:r w:rsidR="00E11934">
        <w:rPr>
          <w:rFonts w:ascii="ＭＳ Ｐ明朝" w:eastAsia="ＭＳ Ｐ明朝" w:hAnsi="ＭＳ Ｐ明朝" w:hint="eastAsia"/>
          <w:sz w:val="21"/>
          <w:szCs w:val="21"/>
        </w:rPr>
        <w:t>10</w:t>
      </w:r>
      <w:r w:rsidR="001D3AB3" w:rsidRPr="00A3057B">
        <w:rPr>
          <w:rFonts w:ascii="ＭＳ Ｐ明朝" w:eastAsia="ＭＳ Ｐ明朝" w:hAnsi="ＭＳ Ｐ明朝" w:hint="eastAsia"/>
          <w:sz w:val="21"/>
          <w:szCs w:val="21"/>
        </w:rPr>
        <w:t>月</w:t>
      </w:r>
      <w:r w:rsidR="001D3AB3" w:rsidRPr="00A3057B">
        <w:rPr>
          <w:rFonts w:ascii="ＭＳ Ｐ明朝" w:eastAsia="ＭＳ Ｐ明朝" w:hAnsi="ＭＳ Ｐ明朝"/>
          <w:sz w:val="21"/>
          <w:szCs w:val="21"/>
        </w:rPr>
        <w:t>1</w:t>
      </w:r>
      <w:r w:rsidR="001D3AB3" w:rsidRPr="00A3057B">
        <w:rPr>
          <w:rFonts w:ascii="ＭＳ Ｐ明朝" w:eastAsia="ＭＳ Ｐ明朝" w:hAnsi="ＭＳ Ｐ明朝" w:hint="eastAsia"/>
          <w:sz w:val="21"/>
          <w:szCs w:val="21"/>
        </w:rPr>
        <w:t>日から令和</w:t>
      </w:r>
      <w:r w:rsidR="001E5EE8">
        <w:rPr>
          <w:rFonts w:ascii="ＭＳ Ｐ明朝" w:eastAsia="ＭＳ Ｐ明朝" w:hAnsi="ＭＳ Ｐ明朝" w:hint="eastAsia"/>
          <w:sz w:val="21"/>
          <w:szCs w:val="21"/>
        </w:rPr>
        <w:t>9</w:t>
      </w:r>
      <w:r w:rsidR="008C4766" w:rsidRPr="00A3057B">
        <w:rPr>
          <w:rFonts w:ascii="ＭＳ Ｐ明朝" w:eastAsia="ＭＳ Ｐ明朝" w:hAnsi="ＭＳ Ｐ明朝" w:hint="eastAsia"/>
          <w:sz w:val="21"/>
          <w:szCs w:val="21"/>
        </w:rPr>
        <w:t>年（</w:t>
      </w:r>
      <w:r w:rsidR="007D7E70" w:rsidRPr="003D6462">
        <w:rPr>
          <w:rFonts w:ascii="ＭＳ Ｐ明朝" w:eastAsia="ＭＳ Ｐ明朝" w:hAnsi="ＭＳ Ｐ明朝" w:hint="eastAsia"/>
          <w:color w:val="000000" w:themeColor="text1"/>
          <w:sz w:val="21"/>
          <w:szCs w:val="21"/>
        </w:rPr>
        <w:t>2027年</w:t>
      </w:r>
      <w:r w:rsidR="008C4766" w:rsidRPr="003D6462">
        <w:rPr>
          <w:rFonts w:ascii="ＭＳ Ｐ明朝" w:eastAsia="ＭＳ Ｐ明朝" w:hAnsi="ＭＳ Ｐ明朝" w:hint="eastAsia"/>
          <w:color w:val="000000" w:themeColor="text1"/>
          <w:sz w:val="21"/>
          <w:szCs w:val="21"/>
        </w:rPr>
        <w:t>）</w:t>
      </w:r>
      <w:r w:rsidR="001E5EE8">
        <w:rPr>
          <w:rFonts w:ascii="ＭＳ Ｐ明朝" w:eastAsia="ＭＳ Ｐ明朝" w:hAnsi="ＭＳ Ｐ明朝" w:hint="eastAsia"/>
          <w:sz w:val="21"/>
          <w:szCs w:val="21"/>
        </w:rPr>
        <w:t>3</w:t>
      </w:r>
      <w:r w:rsidR="008C4766" w:rsidRPr="00A3057B">
        <w:rPr>
          <w:rFonts w:ascii="ＭＳ Ｐ明朝" w:eastAsia="ＭＳ Ｐ明朝" w:hAnsi="ＭＳ Ｐ明朝" w:hint="eastAsia"/>
          <w:sz w:val="21"/>
          <w:szCs w:val="21"/>
        </w:rPr>
        <w:t>月</w:t>
      </w:r>
      <w:r w:rsidR="001E5EE8">
        <w:rPr>
          <w:rFonts w:ascii="ＭＳ Ｐ明朝" w:eastAsia="ＭＳ Ｐ明朝" w:hAnsi="ＭＳ Ｐ明朝" w:hint="eastAsia"/>
          <w:sz w:val="21"/>
          <w:szCs w:val="21"/>
        </w:rPr>
        <w:t>31</w:t>
      </w:r>
      <w:r w:rsidR="008C4766" w:rsidRPr="00A3057B">
        <w:rPr>
          <w:rFonts w:ascii="ＭＳ Ｐ明朝" w:eastAsia="ＭＳ Ｐ明朝" w:hAnsi="ＭＳ Ｐ明朝" w:hint="eastAsia"/>
          <w:sz w:val="21"/>
          <w:szCs w:val="21"/>
        </w:rPr>
        <w:t>日までの</w:t>
      </w:r>
      <w:r w:rsidR="00E11934">
        <w:rPr>
          <w:rFonts w:ascii="ＭＳ Ｐ明朝" w:eastAsia="ＭＳ Ｐ明朝" w:hAnsi="ＭＳ Ｐ明朝" w:hint="eastAsia"/>
          <w:sz w:val="21"/>
          <w:szCs w:val="21"/>
        </w:rPr>
        <w:t>6</w:t>
      </w:r>
      <w:r w:rsidR="008C4766" w:rsidRPr="00A3057B">
        <w:rPr>
          <w:rFonts w:ascii="ＭＳ Ｐ明朝" w:eastAsia="ＭＳ Ｐ明朝" w:hAnsi="ＭＳ Ｐ明朝" w:hint="eastAsia"/>
          <w:sz w:val="21"/>
          <w:szCs w:val="21"/>
        </w:rPr>
        <w:t>ヶ月</w:t>
      </w:r>
      <w:r w:rsidR="001D3AB3" w:rsidRPr="00D26927" w:rsidDel="001D3AB3">
        <w:rPr>
          <w:rFonts w:asciiTheme="minorHAnsi" w:eastAsia="ＭＳ Ｐ明朝" w:hAnsiTheme="minorHAnsi" w:hint="eastAsia"/>
          <w:sz w:val="21"/>
          <w:szCs w:val="21"/>
        </w:rPr>
        <w:t xml:space="preserve"> </w:t>
      </w:r>
    </w:p>
    <w:p w14:paraId="455BD142" w14:textId="25C50B7F" w:rsidR="00CE7401" w:rsidRPr="00D26927" w:rsidRDefault="00CE7401" w:rsidP="00B010A5">
      <w:pPr>
        <w:numPr>
          <w:ilvl w:val="12"/>
          <w:numId w:val="0"/>
        </w:numPr>
        <w:ind w:firstLineChars="150" w:firstLine="315"/>
        <w:rPr>
          <w:rFonts w:asciiTheme="minorHAnsi" w:eastAsia="ＭＳ Ｐ明朝" w:hAnsiTheme="minorHAnsi"/>
          <w:sz w:val="21"/>
          <w:szCs w:val="21"/>
        </w:rPr>
      </w:pPr>
      <w:r>
        <w:rPr>
          <w:rFonts w:asciiTheme="minorHAnsi" w:eastAsia="ＭＳ Ｐ明朝" w:hAnsiTheme="minorHAnsi" w:hint="eastAsia"/>
          <w:sz w:val="21"/>
          <w:szCs w:val="21"/>
        </w:rPr>
        <w:t xml:space="preserve">　履行場所：</w:t>
      </w:r>
      <w:r w:rsidR="00E47ADE">
        <w:rPr>
          <w:rFonts w:ascii="ＭＳ Ｐ明朝" w:eastAsia="ＭＳ Ｐ明朝" w:hAnsi="ＭＳ Ｐ明朝" w:hint="eastAsia"/>
          <w:sz w:val="21"/>
          <w:szCs w:val="21"/>
        </w:rPr>
        <w:t xml:space="preserve">熊本市中央区手取本町1番1号　</w:t>
      </w:r>
      <w:r w:rsidR="00EB338D">
        <w:rPr>
          <w:rFonts w:ascii="ＭＳ Ｐ明朝" w:eastAsia="ＭＳ Ｐ明朝" w:hAnsi="ＭＳ Ｐ明朝" w:hint="eastAsia"/>
          <w:sz w:val="21"/>
          <w:szCs w:val="21"/>
        </w:rPr>
        <w:t>ほか</w:t>
      </w:r>
    </w:p>
    <w:p w14:paraId="7C8F49D4" w14:textId="031ED9AD" w:rsidR="00CB4448" w:rsidRDefault="00F702B2" w:rsidP="00A3057B">
      <w:pPr>
        <w:ind w:firstLineChars="200" w:firstLine="420"/>
        <w:rPr>
          <w:rFonts w:asciiTheme="minorHAnsi" w:eastAsia="ＭＳ Ｐ明朝" w:hAnsiTheme="minorHAnsi"/>
          <w:sz w:val="21"/>
          <w:szCs w:val="21"/>
        </w:rPr>
      </w:pPr>
      <w:r w:rsidRPr="00F702B2">
        <w:rPr>
          <w:rFonts w:asciiTheme="minorHAnsi" w:eastAsia="ＭＳ Ｐ明朝" w:hAnsiTheme="minorHAnsi" w:hint="eastAsia"/>
          <w:sz w:val="21"/>
          <w:szCs w:val="21"/>
        </w:rPr>
        <w:t>※保守期間については、賃貸借期間と同一とする。</w:t>
      </w:r>
    </w:p>
    <w:p w14:paraId="51917446" w14:textId="531DFD8D" w:rsidR="00365D44" w:rsidRPr="00D26927" w:rsidRDefault="00365D44" w:rsidP="00365D44">
      <w:pPr>
        <w:ind w:leftChars="200" w:left="610" w:hangingChars="100" w:hanging="210"/>
        <w:rPr>
          <w:rFonts w:asciiTheme="minorHAnsi" w:eastAsia="ＭＳ Ｐ明朝" w:hAnsiTheme="minorHAnsi"/>
          <w:sz w:val="21"/>
          <w:szCs w:val="21"/>
        </w:rPr>
      </w:pPr>
      <w:r>
        <w:rPr>
          <w:rFonts w:asciiTheme="minorHAnsi" w:eastAsia="ＭＳ Ｐ明朝" w:hAnsiTheme="minorHAnsi" w:hint="eastAsia"/>
          <w:sz w:val="21"/>
          <w:szCs w:val="21"/>
        </w:rPr>
        <w:t>※ただし、</w:t>
      </w:r>
      <w:r w:rsidRPr="006975AE">
        <w:rPr>
          <w:rFonts w:ascii="ＭＳ Ｐ明朝" w:eastAsia="ＭＳ Ｐ明朝" w:hAnsi="ＭＳ Ｐ明朝" w:hint="eastAsia"/>
          <w:sz w:val="21"/>
          <w:szCs w:val="21"/>
        </w:rPr>
        <w:t>引き渡し前</w:t>
      </w:r>
      <w:r w:rsidRPr="00C053F5">
        <w:rPr>
          <w:rFonts w:ascii="ＭＳ Ｐ明朝" w:eastAsia="ＭＳ Ｐ明朝" w:hAnsi="ＭＳ Ｐ明朝" w:hint="eastAsia"/>
          <w:sz w:val="21"/>
          <w:szCs w:val="21"/>
        </w:rPr>
        <w:t>の令和</w:t>
      </w:r>
      <w:r w:rsidR="001E5EE8">
        <w:rPr>
          <w:rFonts w:ascii="ＭＳ Ｐ明朝" w:eastAsia="ＭＳ Ｐ明朝" w:hAnsi="ＭＳ Ｐ明朝" w:hint="eastAsia"/>
          <w:sz w:val="21"/>
          <w:szCs w:val="21"/>
        </w:rPr>
        <w:t>8</w:t>
      </w:r>
      <w:r w:rsidRPr="00C053F5">
        <w:rPr>
          <w:rFonts w:ascii="ＭＳ Ｐ明朝" w:eastAsia="ＭＳ Ｐ明朝" w:hAnsi="ＭＳ Ｐ明朝" w:hint="eastAsia"/>
          <w:sz w:val="21"/>
          <w:szCs w:val="21"/>
        </w:rPr>
        <w:t>年（202</w:t>
      </w:r>
      <w:r w:rsidR="001E5EE8">
        <w:rPr>
          <w:rFonts w:ascii="ＭＳ Ｐ明朝" w:eastAsia="ＭＳ Ｐ明朝" w:hAnsi="ＭＳ Ｐ明朝" w:hint="eastAsia"/>
          <w:sz w:val="21"/>
          <w:szCs w:val="21"/>
        </w:rPr>
        <w:t>6</w:t>
      </w:r>
      <w:r w:rsidRPr="00C053F5">
        <w:rPr>
          <w:rFonts w:ascii="ＭＳ Ｐ明朝" w:eastAsia="ＭＳ Ｐ明朝" w:hAnsi="ＭＳ Ｐ明朝" w:hint="eastAsia"/>
          <w:sz w:val="21"/>
          <w:szCs w:val="21"/>
        </w:rPr>
        <w:t>年）</w:t>
      </w:r>
      <w:r w:rsidR="00E11934">
        <w:rPr>
          <w:rFonts w:ascii="ＭＳ Ｐ明朝" w:eastAsia="ＭＳ Ｐ明朝" w:hAnsi="ＭＳ Ｐ明朝" w:hint="eastAsia"/>
          <w:sz w:val="21"/>
          <w:szCs w:val="21"/>
        </w:rPr>
        <w:t>９</w:t>
      </w:r>
      <w:r w:rsidRPr="00C053F5">
        <w:rPr>
          <w:rFonts w:ascii="ＭＳ Ｐ明朝" w:eastAsia="ＭＳ Ｐ明朝" w:hAnsi="ＭＳ Ｐ明朝" w:hint="eastAsia"/>
          <w:sz w:val="21"/>
          <w:szCs w:val="21"/>
        </w:rPr>
        <w:t>月</w:t>
      </w:r>
      <w:r w:rsidR="001E5EE8">
        <w:rPr>
          <w:rFonts w:ascii="ＭＳ Ｐ明朝" w:eastAsia="ＭＳ Ｐ明朝" w:hAnsi="ＭＳ Ｐ明朝" w:hint="eastAsia"/>
          <w:sz w:val="21"/>
          <w:szCs w:val="21"/>
        </w:rPr>
        <w:t>30</w:t>
      </w:r>
      <w:r w:rsidRPr="00C053F5">
        <w:rPr>
          <w:rFonts w:ascii="ＭＳ Ｐ明朝" w:eastAsia="ＭＳ Ｐ明朝" w:hAnsi="ＭＳ Ｐ明朝" w:hint="eastAsia"/>
          <w:sz w:val="21"/>
          <w:szCs w:val="21"/>
        </w:rPr>
        <w:t>日までは受注者が調達機器の補償をすること。</w:t>
      </w:r>
    </w:p>
    <w:p w14:paraId="2DBC83EB" w14:textId="77777777" w:rsidR="003B76E5" w:rsidRPr="001E5EE8" w:rsidRDefault="003B76E5" w:rsidP="00F81084">
      <w:pPr>
        <w:rPr>
          <w:rFonts w:ascii="ＭＳ Ｐ明朝" w:eastAsia="ＭＳ Ｐ明朝" w:hAnsi="ＭＳ Ｐ明朝"/>
          <w:sz w:val="21"/>
          <w:szCs w:val="21"/>
        </w:rPr>
      </w:pPr>
    </w:p>
    <w:p w14:paraId="341D91A8" w14:textId="77777777" w:rsidR="003B76E5" w:rsidRPr="00CD33F9" w:rsidRDefault="003B76E5" w:rsidP="00D90D7B">
      <w:pPr>
        <w:pStyle w:val="1"/>
        <w:numPr>
          <w:ilvl w:val="0"/>
          <w:numId w:val="17"/>
        </w:numPr>
        <w:rPr>
          <w:rFonts w:ascii="ＭＳ Ｐ明朝" w:eastAsia="ＭＳ Ｐ明朝" w:hAnsi="ＭＳ Ｐ明朝"/>
          <w:sz w:val="28"/>
          <w:szCs w:val="28"/>
        </w:rPr>
      </w:pPr>
      <w:bookmarkStart w:id="11" w:name="_Toc424892115"/>
      <w:bookmarkStart w:id="12" w:name="_Toc226731016"/>
      <w:r w:rsidRPr="00CD33F9">
        <w:rPr>
          <w:rFonts w:ascii="ＭＳ Ｐ明朝" w:eastAsia="ＭＳ Ｐ明朝" w:hAnsi="ＭＳ Ｐ明朝" w:hint="eastAsia"/>
          <w:sz w:val="28"/>
          <w:szCs w:val="28"/>
        </w:rPr>
        <w:t>スケジュール及び設置場所</w:t>
      </w:r>
      <w:bookmarkEnd w:id="11"/>
      <w:bookmarkEnd w:id="12"/>
    </w:p>
    <w:p w14:paraId="6D69B837" w14:textId="77777777" w:rsidR="003B76E5" w:rsidRPr="00CD33F9" w:rsidRDefault="003B76E5" w:rsidP="00D90D7B">
      <w:pPr>
        <w:pStyle w:val="2"/>
        <w:numPr>
          <w:ilvl w:val="0"/>
          <w:numId w:val="16"/>
        </w:numPr>
        <w:rPr>
          <w:rFonts w:ascii="ＭＳ Ｐ明朝" w:eastAsia="ＭＳ Ｐ明朝" w:hAnsi="ＭＳ Ｐ明朝"/>
          <w:sz w:val="22"/>
        </w:rPr>
      </w:pPr>
      <w:bookmarkStart w:id="13" w:name="_Toc424892116"/>
      <w:bookmarkStart w:id="14" w:name="_Toc226731017"/>
      <w:r w:rsidRPr="00CD33F9">
        <w:rPr>
          <w:rFonts w:ascii="ＭＳ Ｐ明朝" w:eastAsia="ＭＳ Ｐ明朝" w:hAnsi="ＭＳ Ｐ明朝" w:hint="eastAsia"/>
          <w:sz w:val="22"/>
        </w:rPr>
        <w:t>スケジュール</w:t>
      </w:r>
      <w:bookmarkEnd w:id="13"/>
      <w:bookmarkEnd w:id="14"/>
    </w:p>
    <w:p w14:paraId="0BCCFC30" w14:textId="30808BD4" w:rsidR="003B76E5" w:rsidRPr="00CD33F9" w:rsidRDefault="00D26927" w:rsidP="003B76E5">
      <w:pPr>
        <w:ind w:leftChars="400" w:left="800" w:firstLineChars="100" w:firstLine="210"/>
        <w:rPr>
          <w:rFonts w:ascii="ＭＳ Ｐ明朝" w:eastAsia="ＭＳ Ｐ明朝" w:hAnsi="ＭＳ Ｐ明朝"/>
          <w:sz w:val="21"/>
          <w:szCs w:val="21"/>
        </w:rPr>
      </w:pPr>
      <w:r>
        <w:rPr>
          <w:rFonts w:ascii="ＭＳ Ｐ明朝" w:eastAsia="ＭＳ Ｐ明朝" w:hAnsi="ＭＳ Ｐ明朝" w:hint="eastAsia"/>
          <w:sz w:val="21"/>
          <w:szCs w:val="21"/>
        </w:rPr>
        <w:t>本調達</w:t>
      </w:r>
      <w:r w:rsidR="003B76E5" w:rsidRPr="00CD33F9">
        <w:rPr>
          <w:rFonts w:ascii="ＭＳ Ｐ明朝" w:eastAsia="ＭＳ Ｐ明朝" w:hAnsi="ＭＳ Ｐ明朝" w:hint="eastAsia"/>
          <w:sz w:val="21"/>
          <w:szCs w:val="21"/>
        </w:rPr>
        <w:t>のスケジュールは、別紙</w:t>
      </w:r>
      <w:r w:rsidR="00A01088">
        <w:rPr>
          <w:rFonts w:ascii="ＭＳ Ｐ明朝" w:eastAsia="ＭＳ Ｐ明朝" w:hAnsi="ＭＳ Ｐ明朝" w:hint="eastAsia"/>
          <w:sz w:val="21"/>
          <w:szCs w:val="21"/>
        </w:rPr>
        <w:t>１</w:t>
      </w:r>
      <w:r w:rsidR="003B76E5" w:rsidRPr="00CD33F9">
        <w:rPr>
          <w:rFonts w:ascii="ＭＳ Ｐ明朝" w:eastAsia="ＭＳ Ｐ明朝" w:hAnsi="ＭＳ Ｐ明朝" w:hint="eastAsia"/>
          <w:sz w:val="21"/>
          <w:szCs w:val="21"/>
        </w:rPr>
        <w:t xml:space="preserve"> </w:t>
      </w:r>
      <w:r w:rsidR="002856DF">
        <w:rPr>
          <w:rFonts w:ascii="ＭＳ Ｐ明朝" w:eastAsia="ＭＳ Ｐ明朝" w:hAnsi="ＭＳ Ｐ明朝" w:hint="eastAsia"/>
          <w:sz w:val="21"/>
          <w:szCs w:val="21"/>
        </w:rPr>
        <w:t>「導入スケジュール」のとお</w:t>
      </w:r>
      <w:r w:rsidR="003B76E5" w:rsidRPr="00CD33F9">
        <w:rPr>
          <w:rFonts w:ascii="ＭＳ Ｐ明朝" w:eastAsia="ＭＳ Ｐ明朝" w:hAnsi="ＭＳ Ｐ明朝" w:hint="eastAsia"/>
          <w:sz w:val="21"/>
          <w:szCs w:val="21"/>
        </w:rPr>
        <w:t>り。</w:t>
      </w:r>
    </w:p>
    <w:p w14:paraId="51F3679F" w14:textId="77777777" w:rsidR="003B76E5" w:rsidRPr="00CD33F9" w:rsidRDefault="003B76E5" w:rsidP="003B76E5">
      <w:pPr>
        <w:ind w:leftChars="150" w:left="300" w:firstLineChars="100" w:firstLine="210"/>
        <w:rPr>
          <w:rFonts w:ascii="ＭＳ Ｐ明朝" w:eastAsia="ＭＳ Ｐ明朝" w:hAnsi="ＭＳ Ｐ明朝"/>
          <w:sz w:val="21"/>
          <w:szCs w:val="21"/>
        </w:rPr>
      </w:pPr>
    </w:p>
    <w:p w14:paraId="01DB22B8" w14:textId="62B1AA16" w:rsidR="003B76E5" w:rsidRPr="00CD33F9" w:rsidRDefault="003B76E5" w:rsidP="00D90D7B">
      <w:pPr>
        <w:pStyle w:val="2"/>
        <w:numPr>
          <w:ilvl w:val="0"/>
          <w:numId w:val="16"/>
        </w:numPr>
        <w:rPr>
          <w:rFonts w:ascii="ＭＳ Ｐ明朝" w:eastAsia="ＭＳ Ｐ明朝" w:hAnsi="ＭＳ Ｐ明朝"/>
          <w:sz w:val="22"/>
        </w:rPr>
      </w:pPr>
      <w:bookmarkStart w:id="15" w:name="_Toc424892117"/>
      <w:bookmarkStart w:id="16" w:name="_Toc226731018"/>
      <w:r w:rsidRPr="00CD33F9">
        <w:rPr>
          <w:rFonts w:ascii="ＭＳ Ｐ明朝" w:eastAsia="ＭＳ Ｐ明朝" w:hAnsi="ＭＳ Ｐ明朝" w:hint="eastAsia"/>
          <w:sz w:val="22"/>
        </w:rPr>
        <w:t>対象機器の</w:t>
      </w:r>
      <w:r w:rsidR="001D5311">
        <w:rPr>
          <w:rFonts w:ascii="ＭＳ Ｐ明朝" w:eastAsia="ＭＳ Ｐ明朝" w:hAnsi="ＭＳ Ｐ明朝" w:hint="eastAsia"/>
          <w:sz w:val="22"/>
        </w:rPr>
        <w:t>搬入及び</w:t>
      </w:r>
      <w:r w:rsidRPr="00CD33F9">
        <w:rPr>
          <w:rFonts w:ascii="ＭＳ Ｐ明朝" w:eastAsia="ＭＳ Ｐ明朝" w:hAnsi="ＭＳ Ｐ明朝" w:hint="eastAsia"/>
          <w:sz w:val="22"/>
        </w:rPr>
        <w:t>場所</w:t>
      </w:r>
      <w:bookmarkEnd w:id="15"/>
      <w:bookmarkEnd w:id="16"/>
    </w:p>
    <w:p w14:paraId="36385C48" w14:textId="0BD23C58" w:rsidR="005F696B" w:rsidRPr="005F696B" w:rsidRDefault="005F696B" w:rsidP="005F696B">
      <w:pPr>
        <w:ind w:leftChars="400" w:left="800" w:firstLineChars="100" w:firstLine="210"/>
        <w:rPr>
          <w:rFonts w:ascii="ＭＳ Ｐ明朝" w:eastAsia="ＭＳ Ｐ明朝" w:hAnsi="ＭＳ Ｐ明朝"/>
          <w:color w:val="000000" w:themeColor="text1"/>
          <w:sz w:val="21"/>
          <w:szCs w:val="21"/>
        </w:rPr>
      </w:pPr>
      <w:r w:rsidRPr="005F696B">
        <w:rPr>
          <w:rFonts w:ascii="ＭＳ Ｐ明朝" w:eastAsia="ＭＳ Ｐ明朝" w:hAnsi="ＭＳ Ｐ明朝" w:hint="eastAsia"/>
          <w:color w:val="000000" w:themeColor="text1"/>
          <w:sz w:val="21"/>
          <w:szCs w:val="21"/>
        </w:rPr>
        <w:t>対象機器は、本市が別途指定する</w:t>
      </w:r>
      <w:r w:rsidRPr="00974190">
        <w:rPr>
          <w:rFonts w:ascii="ＭＳ Ｐ明朝" w:eastAsia="ＭＳ Ｐ明朝" w:hAnsi="ＭＳ Ｐ明朝"/>
          <w:color w:val="000000" w:themeColor="text1"/>
          <w:sz w:val="21"/>
          <w:szCs w:val="21"/>
        </w:rPr>
        <w:t>場所</w:t>
      </w:r>
      <w:r w:rsidR="00974190" w:rsidRPr="00974190">
        <w:rPr>
          <w:rFonts w:ascii="ＭＳ Ｐ明朝" w:eastAsia="ＭＳ Ｐ明朝" w:hAnsi="ＭＳ Ｐ明朝" w:hint="eastAsia"/>
          <w:color w:val="000000" w:themeColor="text1"/>
          <w:sz w:val="21"/>
          <w:szCs w:val="21"/>
        </w:rPr>
        <w:t>（熊本市内）</w:t>
      </w:r>
      <w:r w:rsidRPr="005F696B">
        <w:rPr>
          <w:rFonts w:ascii="ＭＳ Ｐ明朝" w:eastAsia="ＭＳ Ｐ明朝" w:hAnsi="ＭＳ Ｐ明朝"/>
          <w:color w:val="000000" w:themeColor="text1"/>
          <w:sz w:val="21"/>
          <w:szCs w:val="21"/>
        </w:rPr>
        <w:t>に</w:t>
      </w:r>
      <w:r w:rsidRPr="005F696B">
        <w:rPr>
          <w:rFonts w:ascii="ＭＳ Ｐ明朝" w:eastAsia="ＭＳ Ｐ明朝" w:hAnsi="ＭＳ Ｐ明朝"/>
          <w:sz w:val="21"/>
          <w:szCs w:val="21"/>
        </w:rPr>
        <w:t>令和</w:t>
      </w:r>
      <w:r w:rsidR="00AC31A3">
        <w:rPr>
          <w:rFonts w:ascii="ＭＳ Ｐ明朝" w:eastAsia="ＭＳ Ｐ明朝" w:hAnsi="ＭＳ Ｐ明朝" w:hint="eastAsia"/>
          <w:sz w:val="21"/>
          <w:szCs w:val="21"/>
        </w:rPr>
        <w:t>8</w:t>
      </w:r>
      <w:r w:rsidRPr="005F696B">
        <w:rPr>
          <w:rFonts w:ascii="ＭＳ Ｐ明朝" w:eastAsia="ＭＳ Ｐ明朝" w:hAnsi="ＭＳ Ｐ明朝"/>
          <w:sz w:val="21"/>
          <w:szCs w:val="21"/>
        </w:rPr>
        <w:t>年</w:t>
      </w:r>
      <w:r w:rsidRPr="005F696B">
        <w:rPr>
          <w:rFonts w:ascii="ＭＳ Ｐ明朝" w:eastAsia="ＭＳ Ｐ明朝" w:hAnsi="ＭＳ Ｐ明朝" w:hint="eastAsia"/>
          <w:sz w:val="21"/>
          <w:szCs w:val="21"/>
        </w:rPr>
        <w:t>(2</w:t>
      </w:r>
      <w:r w:rsidRPr="005F696B">
        <w:rPr>
          <w:rFonts w:ascii="ＭＳ Ｐ明朝" w:eastAsia="ＭＳ Ｐ明朝" w:hAnsi="ＭＳ Ｐ明朝"/>
          <w:sz w:val="21"/>
          <w:szCs w:val="21"/>
        </w:rPr>
        <w:t>02</w:t>
      </w:r>
      <w:r w:rsidR="00AC31A3">
        <w:rPr>
          <w:rFonts w:ascii="ＭＳ Ｐ明朝" w:eastAsia="ＭＳ Ｐ明朝" w:hAnsi="ＭＳ Ｐ明朝" w:hint="eastAsia"/>
          <w:sz w:val="21"/>
          <w:szCs w:val="21"/>
        </w:rPr>
        <w:t>6</w:t>
      </w:r>
      <w:r w:rsidRPr="005F696B">
        <w:rPr>
          <w:rFonts w:ascii="ＭＳ Ｐ明朝" w:eastAsia="ＭＳ Ｐ明朝" w:hAnsi="ＭＳ Ｐ明朝" w:hint="eastAsia"/>
          <w:sz w:val="21"/>
          <w:szCs w:val="21"/>
        </w:rPr>
        <w:t>年</w:t>
      </w:r>
      <w:r w:rsidRPr="005F696B">
        <w:rPr>
          <w:rFonts w:ascii="ＭＳ Ｐ明朝" w:eastAsia="ＭＳ Ｐ明朝" w:hAnsi="ＭＳ Ｐ明朝"/>
          <w:sz w:val="21"/>
          <w:szCs w:val="21"/>
        </w:rPr>
        <w:t>)</w:t>
      </w:r>
      <w:r w:rsidR="00E975CB">
        <w:rPr>
          <w:rFonts w:ascii="ＭＳ Ｐ明朝" w:eastAsia="ＭＳ Ｐ明朝" w:hAnsi="ＭＳ Ｐ明朝" w:hint="eastAsia"/>
          <w:sz w:val="21"/>
          <w:szCs w:val="21"/>
        </w:rPr>
        <w:t>9</w:t>
      </w:r>
      <w:r w:rsidRPr="005F696B">
        <w:rPr>
          <w:rFonts w:ascii="ＭＳ Ｐ明朝" w:eastAsia="ＭＳ Ｐ明朝" w:hAnsi="ＭＳ Ｐ明朝"/>
          <w:sz w:val="21"/>
          <w:szCs w:val="21"/>
        </w:rPr>
        <w:t>月</w:t>
      </w:r>
      <w:r w:rsidR="00547BEB">
        <w:rPr>
          <w:rFonts w:ascii="ＭＳ Ｐ明朝" w:eastAsia="ＭＳ Ｐ明朝" w:hAnsi="ＭＳ Ｐ明朝" w:hint="eastAsia"/>
          <w:sz w:val="21"/>
          <w:szCs w:val="21"/>
        </w:rPr>
        <w:t>30</w:t>
      </w:r>
      <w:r w:rsidR="00AC31A3">
        <w:rPr>
          <w:rFonts w:ascii="ＭＳ Ｐ明朝" w:eastAsia="ＭＳ Ｐ明朝" w:hAnsi="ＭＳ Ｐ明朝" w:hint="eastAsia"/>
          <w:sz w:val="21"/>
          <w:szCs w:val="21"/>
        </w:rPr>
        <w:t>日</w:t>
      </w:r>
      <w:r w:rsidRPr="005F696B">
        <w:rPr>
          <w:rFonts w:ascii="ＭＳ Ｐ明朝" w:eastAsia="ＭＳ Ｐ明朝" w:hAnsi="ＭＳ Ｐ明朝"/>
          <w:color w:val="000000" w:themeColor="text1"/>
          <w:sz w:val="21"/>
          <w:szCs w:val="21"/>
        </w:rPr>
        <w:t>までに搬入すること。</w:t>
      </w:r>
    </w:p>
    <w:p w14:paraId="2D4677CF" w14:textId="77777777" w:rsidR="00A43A86" w:rsidRPr="005F696B" w:rsidRDefault="00A43A86" w:rsidP="00F81084">
      <w:pPr>
        <w:rPr>
          <w:rFonts w:ascii="ＭＳ Ｐ明朝" w:eastAsia="ＭＳ Ｐ明朝" w:hAnsi="ＭＳ Ｐ明朝"/>
        </w:rPr>
      </w:pPr>
    </w:p>
    <w:p w14:paraId="036EFADF" w14:textId="77777777" w:rsidR="00B010A5" w:rsidRDefault="00B010A5" w:rsidP="00D90D7B">
      <w:pPr>
        <w:pStyle w:val="1"/>
        <w:numPr>
          <w:ilvl w:val="0"/>
          <w:numId w:val="17"/>
        </w:numPr>
        <w:rPr>
          <w:rFonts w:ascii="ＭＳ Ｐ明朝" w:eastAsia="ＭＳ Ｐ明朝" w:hAnsi="ＭＳ Ｐ明朝"/>
          <w:sz w:val="28"/>
          <w:szCs w:val="28"/>
        </w:rPr>
      </w:pPr>
      <w:bookmarkStart w:id="17" w:name="_Toc226731019"/>
      <w:r>
        <w:rPr>
          <w:rFonts w:ascii="ＭＳ Ｐ明朝" w:eastAsia="ＭＳ Ｐ明朝" w:hAnsi="ＭＳ Ｐ明朝" w:hint="eastAsia"/>
          <w:sz w:val="28"/>
          <w:szCs w:val="28"/>
        </w:rPr>
        <w:t>機器仕様</w:t>
      </w:r>
      <w:bookmarkEnd w:id="17"/>
    </w:p>
    <w:p w14:paraId="539AF91A" w14:textId="77777777" w:rsidR="00B010A5" w:rsidRPr="003F1E4A" w:rsidRDefault="00B010A5" w:rsidP="00D90D7B">
      <w:pPr>
        <w:pStyle w:val="2"/>
        <w:numPr>
          <w:ilvl w:val="0"/>
          <w:numId w:val="2"/>
        </w:numPr>
        <w:rPr>
          <w:rFonts w:ascii="ＭＳ Ｐ明朝" w:eastAsia="ＭＳ Ｐ明朝" w:hAnsi="ＭＳ Ｐ明朝"/>
          <w:sz w:val="22"/>
          <w:szCs w:val="22"/>
        </w:rPr>
      </w:pPr>
      <w:bookmarkStart w:id="18" w:name="_Toc424892113"/>
      <w:bookmarkStart w:id="19" w:name="_Toc226731020"/>
      <w:r w:rsidRPr="003F1E4A">
        <w:rPr>
          <w:rFonts w:ascii="ＭＳ Ｐ明朝" w:eastAsia="ＭＳ Ｐ明朝" w:hAnsi="ＭＳ Ｐ明朝" w:hint="eastAsia"/>
          <w:sz w:val="22"/>
          <w:szCs w:val="22"/>
        </w:rPr>
        <w:t>調達機器</w:t>
      </w:r>
      <w:bookmarkEnd w:id="18"/>
      <w:bookmarkEnd w:id="19"/>
    </w:p>
    <w:p w14:paraId="45EC3972" w14:textId="14326D10" w:rsidR="00A27C47" w:rsidRPr="003F1E4A" w:rsidRDefault="00B010A5" w:rsidP="00C02E7C">
      <w:pPr>
        <w:ind w:leftChars="400" w:left="800" w:firstLineChars="100" w:firstLine="210"/>
        <w:rPr>
          <w:rFonts w:ascii="ＭＳ Ｐ明朝" w:eastAsia="ＭＳ Ｐ明朝" w:hAnsi="ＭＳ Ｐ明朝"/>
          <w:sz w:val="21"/>
          <w:szCs w:val="21"/>
        </w:rPr>
      </w:pPr>
      <w:r w:rsidRPr="00236505">
        <w:rPr>
          <w:rFonts w:ascii="ＭＳ Ｐ明朝" w:eastAsia="ＭＳ Ｐ明朝" w:hAnsi="ＭＳ Ｐ明朝" w:hint="eastAsia"/>
          <w:sz w:val="21"/>
          <w:szCs w:val="21"/>
        </w:rPr>
        <w:t>調達機器は</w:t>
      </w:r>
      <w:r w:rsidR="00DC3D44" w:rsidRPr="00236505">
        <w:rPr>
          <w:rFonts w:ascii="ＭＳ Ｐ明朝" w:eastAsia="ＭＳ Ｐ明朝" w:hAnsi="ＭＳ Ｐ明朝" w:hint="eastAsia"/>
          <w:sz w:val="21"/>
          <w:szCs w:val="21"/>
        </w:rPr>
        <w:t>別紙</w:t>
      </w:r>
      <w:r w:rsidR="00A01088">
        <w:rPr>
          <w:rFonts w:ascii="ＭＳ Ｐ明朝" w:eastAsia="ＭＳ Ｐ明朝" w:hAnsi="ＭＳ Ｐ明朝" w:hint="eastAsia"/>
          <w:sz w:val="21"/>
          <w:szCs w:val="21"/>
        </w:rPr>
        <w:t>２</w:t>
      </w:r>
      <w:r w:rsidR="00DC3D44" w:rsidRPr="00236505">
        <w:rPr>
          <w:rFonts w:ascii="ＭＳ Ｐ明朝" w:eastAsia="ＭＳ Ｐ明朝" w:hAnsi="ＭＳ Ｐ明朝" w:hint="eastAsia"/>
          <w:sz w:val="21"/>
          <w:szCs w:val="21"/>
        </w:rPr>
        <w:t xml:space="preserve"> 「物品仕様」に示す。</w:t>
      </w:r>
    </w:p>
    <w:p w14:paraId="38F5AF2F" w14:textId="2C355884" w:rsidR="00DC3D44" w:rsidRDefault="00B010A5" w:rsidP="00C02E7C">
      <w:pPr>
        <w:ind w:leftChars="400" w:left="800" w:firstLineChars="100" w:firstLine="210"/>
        <w:rPr>
          <w:rFonts w:ascii="ＭＳ Ｐ明朝" w:eastAsia="ＭＳ Ｐ明朝" w:hAnsi="ＭＳ Ｐ明朝"/>
          <w:sz w:val="21"/>
          <w:szCs w:val="21"/>
        </w:rPr>
      </w:pPr>
      <w:r w:rsidRPr="003F1E4A">
        <w:rPr>
          <w:rFonts w:ascii="ＭＳ Ｐ明朝" w:eastAsia="ＭＳ Ｐ明朝" w:hAnsi="ＭＳ Ｐ明朝" w:hint="eastAsia"/>
          <w:sz w:val="21"/>
          <w:szCs w:val="21"/>
        </w:rPr>
        <w:t>なお、受注者が</w:t>
      </w:r>
      <w:r w:rsidRPr="00C02E7C">
        <w:rPr>
          <w:rFonts w:ascii="ＭＳ Ｐ明朝" w:eastAsia="ＭＳ Ｐ明朝" w:hAnsi="ＭＳ Ｐ明朝" w:hint="eastAsia"/>
          <w:color w:val="000000" w:themeColor="text1"/>
          <w:sz w:val="21"/>
          <w:szCs w:val="21"/>
        </w:rPr>
        <w:t>用意</w:t>
      </w:r>
      <w:r w:rsidRPr="003F1E4A">
        <w:rPr>
          <w:rFonts w:ascii="ＭＳ Ｐ明朝" w:eastAsia="ＭＳ Ｐ明朝" w:hAnsi="ＭＳ Ｐ明朝" w:hint="eastAsia"/>
          <w:sz w:val="21"/>
          <w:szCs w:val="21"/>
        </w:rPr>
        <w:t>する納入物品は全て新品を用意し、利用に伴って必要となる物品</w:t>
      </w:r>
      <w:r w:rsidRPr="003F1E4A">
        <w:rPr>
          <w:rFonts w:ascii="ＭＳ Ｐ明朝" w:eastAsia="ＭＳ Ｐ明朝" w:hAnsi="ＭＳ Ｐ明朝" w:hint="eastAsia"/>
          <w:sz w:val="21"/>
          <w:szCs w:val="21"/>
        </w:rPr>
        <w:lastRenderedPageBreak/>
        <w:t>（</w:t>
      </w:r>
      <w:r w:rsidR="009D1881">
        <w:rPr>
          <w:rFonts w:ascii="ＭＳ Ｐ明朝" w:eastAsia="ＭＳ Ｐ明朝" w:hAnsi="ＭＳ Ｐ明朝" w:hint="eastAsia"/>
          <w:sz w:val="21"/>
          <w:szCs w:val="21"/>
        </w:rPr>
        <w:t>HDMI ケーブル等</w:t>
      </w:r>
      <w:r w:rsidRPr="003F1E4A">
        <w:rPr>
          <w:rFonts w:ascii="ＭＳ Ｐ明朝" w:eastAsia="ＭＳ Ｐ明朝" w:hAnsi="ＭＳ Ｐ明朝" w:hint="eastAsia"/>
          <w:sz w:val="21"/>
          <w:szCs w:val="21"/>
        </w:rPr>
        <w:t>接続部品等）については、本仕様書への記載の有無に関わらず</w:t>
      </w:r>
      <w:r w:rsidR="00D26927">
        <w:rPr>
          <w:rFonts w:ascii="ＭＳ Ｐ明朝" w:eastAsia="ＭＳ Ｐ明朝" w:hAnsi="ＭＳ Ｐ明朝" w:hint="eastAsia"/>
          <w:sz w:val="21"/>
          <w:szCs w:val="21"/>
        </w:rPr>
        <w:t>本調達</w:t>
      </w:r>
      <w:r w:rsidRPr="003F1E4A">
        <w:rPr>
          <w:rFonts w:ascii="ＭＳ Ｐ明朝" w:eastAsia="ＭＳ Ｐ明朝" w:hAnsi="ＭＳ Ｐ明朝" w:hint="eastAsia"/>
          <w:sz w:val="21"/>
          <w:szCs w:val="21"/>
        </w:rPr>
        <w:t>に含めること。</w:t>
      </w:r>
    </w:p>
    <w:p w14:paraId="444E72F8" w14:textId="095F051E" w:rsidR="00B010A5" w:rsidRPr="003F1E4A" w:rsidRDefault="00DC3D44" w:rsidP="00C02E7C">
      <w:pPr>
        <w:ind w:leftChars="400" w:left="800" w:firstLineChars="100" w:firstLine="210"/>
        <w:rPr>
          <w:rFonts w:ascii="ＭＳ Ｐ明朝" w:eastAsia="ＭＳ Ｐ明朝" w:hAnsi="ＭＳ Ｐ明朝"/>
          <w:sz w:val="21"/>
          <w:szCs w:val="21"/>
        </w:rPr>
      </w:pPr>
      <w:r w:rsidRPr="00C23F29">
        <w:rPr>
          <w:rFonts w:ascii="ＭＳ Ｐ明朝" w:eastAsia="ＭＳ Ｐ明朝" w:hAnsi="ＭＳ Ｐ明朝" w:hint="eastAsia"/>
          <w:sz w:val="21"/>
          <w:szCs w:val="21"/>
        </w:rPr>
        <w:t>同じ仕様の賃貸借物品を複数個納入する場合、同じ</w:t>
      </w:r>
      <w:r w:rsidRPr="00DC3D44">
        <w:rPr>
          <w:rFonts w:ascii="ＭＳ Ｐ明朝" w:eastAsia="ＭＳ Ｐ明朝" w:hAnsi="ＭＳ Ｐ明朝" w:hint="eastAsia"/>
          <w:sz w:val="21"/>
          <w:szCs w:val="21"/>
        </w:rPr>
        <w:t>型番の物品を納品すること。</w:t>
      </w:r>
    </w:p>
    <w:p w14:paraId="2C353F10" w14:textId="2E9BCFE8" w:rsidR="00AE2C60" w:rsidRDefault="0030226E" w:rsidP="00EF7EF6">
      <w:pPr>
        <w:ind w:leftChars="400" w:left="800" w:firstLineChars="100" w:firstLine="210"/>
        <w:rPr>
          <w:rFonts w:ascii="ＭＳ Ｐ明朝" w:eastAsia="ＭＳ Ｐ明朝" w:hAnsi="ＭＳ Ｐ明朝"/>
          <w:sz w:val="21"/>
          <w:szCs w:val="21"/>
        </w:rPr>
      </w:pPr>
      <w:r>
        <w:rPr>
          <w:rFonts w:ascii="ＭＳ Ｐ明朝" w:eastAsia="ＭＳ Ｐ明朝" w:hAnsi="ＭＳ Ｐ明朝" w:hint="eastAsia"/>
          <w:sz w:val="21"/>
          <w:szCs w:val="21"/>
        </w:rPr>
        <w:t>※</w:t>
      </w:r>
      <w:r w:rsidR="00AE2C60">
        <w:rPr>
          <w:rFonts w:ascii="ＭＳ Ｐ明朝" w:eastAsia="ＭＳ Ｐ明朝" w:hAnsi="ＭＳ Ｐ明朝" w:hint="eastAsia"/>
          <w:sz w:val="21"/>
          <w:szCs w:val="21"/>
        </w:rPr>
        <w:t>HDMI</w:t>
      </w:r>
      <w:r>
        <w:rPr>
          <w:rFonts w:ascii="ＭＳ Ｐ明朝" w:eastAsia="ＭＳ Ｐ明朝" w:hAnsi="ＭＳ Ｐ明朝" w:hint="eastAsia"/>
          <w:sz w:val="21"/>
          <w:szCs w:val="21"/>
        </w:rPr>
        <w:t>変換</w:t>
      </w:r>
      <w:r w:rsidR="00AE2C60">
        <w:rPr>
          <w:rFonts w:ascii="ＭＳ Ｐ明朝" w:eastAsia="ＭＳ Ｐ明朝" w:hAnsi="ＭＳ Ｐ明朝" w:hint="eastAsia"/>
          <w:sz w:val="21"/>
          <w:szCs w:val="21"/>
        </w:rPr>
        <w:t>ケーブルについては参考機種を別紙２に記載している。なお、既存機器との接続が正常に行え</w:t>
      </w:r>
      <w:r w:rsidR="007C487B">
        <w:rPr>
          <w:rFonts w:ascii="ＭＳ Ｐ明朝" w:eastAsia="ＭＳ Ｐ明朝" w:hAnsi="ＭＳ Ｐ明朝" w:hint="eastAsia"/>
          <w:sz w:val="21"/>
          <w:szCs w:val="21"/>
        </w:rPr>
        <w:t>れば</w:t>
      </w:r>
      <w:r w:rsidR="00EF7EF6">
        <w:rPr>
          <w:rFonts w:ascii="ＭＳ Ｐ明朝" w:eastAsia="ＭＳ Ｐ明朝" w:hAnsi="ＭＳ Ｐ明朝" w:hint="eastAsia"/>
          <w:sz w:val="21"/>
          <w:szCs w:val="21"/>
        </w:rPr>
        <w:t>要求を満たすため、</w:t>
      </w:r>
      <w:r w:rsidR="00AE2C60">
        <w:rPr>
          <w:rFonts w:ascii="ＭＳ Ｐ明朝" w:eastAsia="ＭＳ Ｐ明朝" w:hAnsi="ＭＳ Ｐ明朝" w:hint="eastAsia"/>
          <w:sz w:val="21"/>
          <w:szCs w:val="21"/>
        </w:rPr>
        <w:t>機種の指定はない。</w:t>
      </w:r>
    </w:p>
    <w:p w14:paraId="109D6638" w14:textId="77777777" w:rsidR="00B010A5" w:rsidRPr="00AE2C60" w:rsidRDefault="00B010A5" w:rsidP="00B010A5">
      <w:pPr>
        <w:rPr>
          <w:rFonts w:ascii="ＭＳ Ｐ明朝" w:eastAsia="ＭＳ Ｐ明朝" w:hAnsi="ＭＳ Ｐ明朝"/>
          <w:szCs w:val="21"/>
        </w:rPr>
      </w:pPr>
    </w:p>
    <w:p w14:paraId="016728D2" w14:textId="77777777" w:rsidR="00B010A5" w:rsidRPr="003F1E4A" w:rsidRDefault="00B010A5" w:rsidP="00D90D7B">
      <w:pPr>
        <w:pStyle w:val="2"/>
        <w:numPr>
          <w:ilvl w:val="0"/>
          <w:numId w:val="2"/>
        </w:numPr>
        <w:ind w:left="851" w:hanging="425"/>
        <w:rPr>
          <w:rFonts w:ascii="ＭＳ Ｐ明朝" w:eastAsia="ＭＳ Ｐ明朝" w:hAnsi="ＭＳ Ｐ明朝"/>
          <w:sz w:val="22"/>
          <w:szCs w:val="22"/>
        </w:rPr>
      </w:pPr>
      <w:bookmarkStart w:id="20" w:name="_Toc424892114"/>
      <w:bookmarkStart w:id="21" w:name="_Toc226731021"/>
      <w:r w:rsidRPr="003F1E4A">
        <w:rPr>
          <w:rFonts w:ascii="ＭＳ Ｐ明朝" w:eastAsia="ＭＳ Ｐ明朝" w:hAnsi="ＭＳ Ｐ明朝" w:hint="eastAsia"/>
          <w:sz w:val="22"/>
          <w:szCs w:val="22"/>
        </w:rPr>
        <w:t>物品選定</w:t>
      </w:r>
      <w:bookmarkEnd w:id="20"/>
      <w:bookmarkEnd w:id="21"/>
    </w:p>
    <w:p w14:paraId="6D95B5C9" w14:textId="223585B2" w:rsidR="00B010A5" w:rsidRPr="005510F4" w:rsidRDefault="00B010A5" w:rsidP="00D90D7B">
      <w:pPr>
        <w:numPr>
          <w:ilvl w:val="0"/>
          <w:numId w:val="3"/>
        </w:numPr>
        <w:rPr>
          <w:rFonts w:ascii="ＭＳ Ｐ明朝" w:eastAsia="ＭＳ Ｐ明朝" w:hAnsi="ＭＳ Ｐ明朝"/>
          <w:sz w:val="21"/>
          <w:szCs w:val="21"/>
        </w:rPr>
      </w:pPr>
      <w:r w:rsidRPr="003F1E4A">
        <w:rPr>
          <w:rFonts w:ascii="ＭＳ Ｐ明朝" w:eastAsia="ＭＳ Ｐ明朝" w:hAnsi="ＭＳ Ｐ明朝" w:hint="eastAsia"/>
          <w:sz w:val="21"/>
          <w:szCs w:val="21"/>
        </w:rPr>
        <w:t>物品選定については、製造及び販売が継続中かつ実績があり、可能な限り最新の製品であること。また、納入後の運用・保守・バージョンアップ等のサポート（定期的なメンテナンスを含む）を迅速かつ継続的（賃貸借期間内すべてに渡り）に保</w:t>
      </w:r>
      <w:r w:rsidRPr="005510F4">
        <w:rPr>
          <w:rFonts w:ascii="ＭＳ Ｐ明朝" w:eastAsia="ＭＳ Ｐ明朝" w:hAnsi="ＭＳ Ｐ明朝" w:hint="eastAsia"/>
          <w:sz w:val="21"/>
          <w:szCs w:val="21"/>
        </w:rPr>
        <w:t>証できる製品を選定すること。</w:t>
      </w:r>
    </w:p>
    <w:p w14:paraId="236BD463" w14:textId="341F7B58" w:rsidR="00B010A5" w:rsidRPr="003F1E4A" w:rsidRDefault="008E7301" w:rsidP="00D90D7B">
      <w:pPr>
        <w:numPr>
          <w:ilvl w:val="0"/>
          <w:numId w:val="3"/>
        </w:numPr>
        <w:rPr>
          <w:rFonts w:ascii="ＭＳ Ｐ明朝" w:eastAsia="ＭＳ Ｐ明朝" w:hAnsi="ＭＳ Ｐ明朝"/>
          <w:sz w:val="21"/>
          <w:szCs w:val="21"/>
        </w:rPr>
      </w:pPr>
      <w:r w:rsidRPr="008E7301">
        <w:rPr>
          <w:rFonts w:ascii="ＭＳ Ｐ明朝" w:eastAsia="ＭＳ Ｐ明朝" w:hAnsi="ＭＳ Ｐ明朝" w:hint="eastAsia"/>
          <w:sz w:val="21"/>
          <w:szCs w:val="21"/>
        </w:rPr>
        <w:t>ハードウェアについては、やむを得ない事情がある場合を除き、「国等による環境物品等の調達の推進等に関する法律等」にて定める「環境物品等」に準拠した製品とすること。</w:t>
      </w:r>
      <w:r w:rsidR="001A4D8E">
        <w:rPr>
          <w:rFonts w:ascii="ＭＳ Ｐ明朝" w:eastAsia="ＭＳ Ｐ明朝" w:hAnsi="ＭＳ Ｐ明朝" w:hint="eastAsia"/>
          <w:sz w:val="21"/>
          <w:szCs w:val="21"/>
        </w:rPr>
        <w:t>なお、</w:t>
      </w:r>
      <w:r w:rsidR="00B010A5" w:rsidRPr="005510F4">
        <w:rPr>
          <w:rFonts w:ascii="ＭＳ Ｐ明朝" w:eastAsia="ＭＳ Ｐ明朝" w:hAnsi="ＭＳ Ｐ明朝" w:hint="eastAsia"/>
          <w:sz w:val="21"/>
          <w:szCs w:val="21"/>
        </w:rPr>
        <w:t>本市では、熊本市グリーン購入指針に沿って調達を行っている</w:t>
      </w:r>
      <w:r w:rsidR="00E0011A">
        <w:rPr>
          <w:rFonts w:ascii="ＭＳ Ｐ明朝" w:eastAsia="ＭＳ Ｐ明朝" w:hAnsi="ＭＳ Ｐ明朝" w:hint="eastAsia"/>
          <w:sz w:val="21"/>
          <w:szCs w:val="21"/>
        </w:rPr>
        <w:t>。</w:t>
      </w:r>
    </w:p>
    <w:p w14:paraId="23E0DFDC" w14:textId="77777777" w:rsidR="003F1E4A" w:rsidRPr="00394E77" w:rsidRDefault="003F1E4A" w:rsidP="003F1E4A">
      <w:pPr>
        <w:rPr>
          <w:rFonts w:ascii="ＭＳ Ｐ明朝" w:eastAsia="ＭＳ Ｐ明朝" w:hAnsi="ＭＳ Ｐ明朝"/>
          <w:sz w:val="21"/>
          <w:szCs w:val="21"/>
        </w:rPr>
      </w:pPr>
    </w:p>
    <w:p w14:paraId="04F8C1E2" w14:textId="76D3C1B0" w:rsidR="003F1E4A" w:rsidRDefault="00342364" w:rsidP="00D90D7B">
      <w:pPr>
        <w:pStyle w:val="1"/>
        <w:numPr>
          <w:ilvl w:val="0"/>
          <w:numId w:val="17"/>
        </w:numPr>
        <w:rPr>
          <w:rFonts w:ascii="ＭＳ Ｐ明朝" w:eastAsia="ＭＳ Ｐ明朝" w:hAnsi="ＭＳ Ｐ明朝"/>
          <w:sz w:val="28"/>
          <w:szCs w:val="28"/>
        </w:rPr>
      </w:pPr>
      <w:bookmarkStart w:id="22" w:name="_Toc226731022"/>
      <w:r>
        <w:rPr>
          <w:rFonts w:ascii="ＭＳ Ｐ明朝" w:eastAsia="ＭＳ Ｐ明朝" w:hAnsi="ＭＳ Ｐ明朝" w:hint="eastAsia"/>
          <w:sz w:val="28"/>
          <w:szCs w:val="28"/>
        </w:rPr>
        <w:t>納</w:t>
      </w:r>
      <w:r w:rsidR="003F1E4A">
        <w:rPr>
          <w:rFonts w:ascii="ＭＳ Ｐ明朝" w:eastAsia="ＭＳ Ｐ明朝" w:hAnsi="ＭＳ Ｐ明朝" w:hint="eastAsia"/>
          <w:sz w:val="28"/>
          <w:szCs w:val="28"/>
        </w:rPr>
        <w:t>入作業</w:t>
      </w:r>
      <w:bookmarkEnd w:id="22"/>
    </w:p>
    <w:bookmarkEnd w:id="0"/>
    <w:p w14:paraId="5632AF1A" w14:textId="435600CA" w:rsidR="006150C7" w:rsidRPr="006150C7" w:rsidRDefault="00D26927" w:rsidP="006150C7">
      <w:pPr>
        <w:ind w:leftChars="50" w:left="100" w:firstLineChars="100" w:firstLine="210"/>
        <w:rPr>
          <w:rFonts w:ascii="ＭＳ Ｐ明朝" w:eastAsia="ＭＳ Ｐ明朝" w:hAnsi="ＭＳ Ｐ明朝"/>
          <w:sz w:val="21"/>
          <w:szCs w:val="21"/>
        </w:rPr>
      </w:pPr>
      <w:r>
        <w:rPr>
          <w:rFonts w:ascii="ＭＳ Ｐ明朝" w:eastAsia="ＭＳ Ｐ明朝" w:hAnsi="ＭＳ Ｐ明朝" w:hint="eastAsia"/>
          <w:sz w:val="21"/>
          <w:szCs w:val="21"/>
        </w:rPr>
        <w:t>本調達</w:t>
      </w:r>
      <w:r w:rsidR="006150C7" w:rsidRPr="006150C7">
        <w:rPr>
          <w:rFonts w:ascii="ＭＳ Ｐ明朝" w:eastAsia="ＭＳ Ｐ明朝" w:hAnsi="ＭＳ Ｐ明朝" w:hint="eastAsia"/>
          <w:sz w:val="21"/>
          <w:szCs w:val="21"/>
        </w:rPr>
        <w:t>の機器</w:t>
      </w:r>
      <w:r w:rsidR="00FB77BE">
        <w:rPr>
          <w:rFonts w:ascii="ＭＳ Ｐ明朝" w:eastAsia="ＭＳ Ｐ明朝" w:hAnsi="ＭＳ Ｐ明朝" w:hint="eastAsia"/>
          <w:sz w:val="21"/>
          <w:szCs w:val="21"/>
        </w:rPr>
        <w:t>納</w:t>
      </w:r>
      <w:r w:rsidR="006150C7" w:rsidRPr="006150C7">
        <w:rPr>
          <w:rFonts w:ascii="ＭＳ Ｐ明朝" w:eastAsia="ＭＳ Ｐ明朝" w:hAnsi="ＭＳ Ｐ明朝" w:hint="eastAsia"/>
          <w:sz w:val="21"/>
          <w:szCs w:val="21"/>
        </w:rPr>
        <w:t>入に伴う、共通的な事項は以下のとおり。業務の詳細については、</w:t>
      </w:r>
      <w:r w:rsidR="005542C5">
        <w:rPr>
          <w:rFonts w:ascii="ＭＳ Ｐ明朝" w:eastAsia="ＭＳ Ｐ明朝" w:hAnsi="ＭＳ Ｐ明朝" w:hint="eastAsia"/>
          <w:sz w:val="21"/>
          <w:szCs w:val="21"/>
        </w:rPr>
        <w:t>別紙3</w:t>
      </w:r>
      <w:r w:rsidR="00DB59FC">
        <w:rPr>
          <w:rFonts w:ascii="ＭＳ Ｐ明朝" w:eastAsia="ＭＳ Ｐ明朝" w:hAnsi="ＭＳ Ｐ明朝" w:hint="eastAsia"/>
          <w:sz w:val="21"/>
          <w:szCs w:val="21"/>
        </w:rPr>
        <w:t xml:space="preserve"> </w:t>
      </w:r>
      <w:r w:rsidR="00BB58D5">
        <w:rPr>
          <w:rFonts w:ascii="ＭＳ Ｐ明朝" w:eastAsia="ＭＳ Ｐ明朝" w:hAnsi="ＭＳ Ｐ明朝" w:hint="eastAsia"/>
          <w:sz w:val="21"/>
          <w:szCs w:val="21"/>
        </w:rPr>
        <w:t xml:space="preserve"> 「作業項目一覧」</w:t>
      </w:r>
      <w:r w:rsidR="006150C7" w:rsidRPr="006150C7">
        <w:rPr>
          <w:rFonts w:ascii="ＭＳ Ｐ明朝" w:eastAsia="ＭＳ Ｐ明朝" w:hAnsi="ＭＳ Ｐ明朝" w:hint="eastAsia"/>
          <w:sz w:val="21"/>
          <w:szCs w:val="21"/>
        </w:rPr>
        <w:t>に示す作業分担に従い、</w:t>
      </w:r>
      <w:r w:rsidR="00FB77BE">
        <w:rPr>
          <w:rFonts w:ascii="ＭＳ Ｐ明朝" w:eastAsia="ＭＳ Ｐ明朝" w:hAnsi="ＭＳ Ｐ明朝" w:hint="eastAsia"/>
          <w:sz w:val="21"/>
          <w:szCs w:val="21"/>
        </w:rPr>
        <w:t>納</w:t>
      </w:r>
      <w:r w:rsidR="006150C7" w:rsidRPr="006150C7">
        <w:rPr>
          <w:rFonts w:ascii="ＭＳ Ｐ明朝" w:eastAsia="ＭＳ Ｐ明朝" w:hAnsi="ＭＳ Ｐ明朝" w:hint="eastAsia"/>
          <w:sz w:val="21"/>
          <w:szCs w:val="21"/>
        </w:rPr>
        <w:t>入作業を行うこと。なお、</w:t>
      </w:r>
      <w:r w:rsidR="00FB77BE">
        <w:rPr>
          <w:rFonts w:ascii="ＭＳ Ｐ明朝" w:eastAsia="ＭＳ Ｐ明朝" w:hAnsi="ＭＳ Ｐ明朝" w:hint="eastAsia"/>
          <w:sz w:val="21"/>
          <w:szCs w:val="21"/>
        </w:rPr>
        <w:t>納</w:t>
      </w:r>
      <w:r w:rsidR="006150C7" w:rsidRPr="006150C7">
        <w:rPr>
          <w:rFonts w:ascii="ＭＳ Ｐ明朝" w:eastAsia="ＭＳ Ｐ明朝" w:hAnsi="ＭＳ Ｐ明朝" w:hint="eastAsia"/>
          <w:sz w:val="21"/>
          <w:szCs w:val="21"/>
        </w:rPr>
        <w:t>入に係る一切の費用は今回の調達の中に含まれるものとする。</w:t>
      </w:r>
    </w:p>
    <w:p w14:paraId="16DBC850" w14:textId="3112FE5D" w:rsidR="006150C7" w:rsidRPr="004A3F49" w:rsidRDefault="00725405" w:rsidP="005F08B6">
      <w:pPr>
        <w:ind w:leftChars="50" w:left="100" w:firstLineChars="100" w:firstLine="210"/>
        <w:rPr>
          <w:rFonts w:ascii="ＭＳ Ｐ明朝" w:eastAsia="ＭＳ Ｐ明朝" w:hAnsi="ＭＳ Ｐ明朝"/>
          <w:szCs w:val="21"/>
        </w:rPr>
      </w:pPr>
      <w:r w:rsidRPr="006150C7">
        <w:rPr>
          <w:rFonts w:ascii="ＭＳ Ｐ明朝" w:eastAsia="ＭＳ Ｐ明朝" w:hAnsi="ＭＳ Ｐ明朝" w:hint="eastAsia"/>
          <w:sz w:val="21"/>
          <w:szCs w:val="21"/>
        </w:rPr>
        <w:t>作業にあたっては、作業遅延、漏れ、ミス等がないように過去に同種業務の実績を有し十分に作業に習熟した人員配置を行うこと。</w:t>
      </w:r>
    </w:p>
    <w:p w14:paraId="08A075EA" w14:textId="77777777" w:rsidR="006150C7" w:rsidRPr="006150C7" w:rsidRDefault="006150C7" w:rsidP="00D90D7B">
      <w:pPr>
        <w:pStyle w:val="2"/>
        <w:numPr>
          <w:ilvl w:val="0"/>
          <w:numId w:val="6"/>
        </w:numPr>
        <w:rPr>
          <w:rFonts w:ascii="ＭＳ Ｐ明朝" w:eastAsia="ＭＳ Ｐ明朝" w:hAnsi="ＭＳ Ｐ明朝"/>
          <w:sz w:val="22"/>
        </w:rPr>
      </w:pPr>
      <w:bookmarkStart w:id="23" w:name="_Toc424892119"/>
      <w:bookmarkStart w:id="24" w:name="_Toc226731023"/>
      <w:r w:rsidRPr="006150C7">
        <w:rPr>
          <w:rFonts w:ascii="ＭＳ Ｐ明朝" w:eastAsia="ＭＳ Ｐ明朝" w:hAnsi="ＭＳ Ｐ明朝" w:hint="eastAsia"/>
          <w:sz w:val="22"/>
        </w:rPr>
        <w:t>実施計画書の作成</w:t>
      </w:r>
      <w:bookmarkEnd w:id="23"/>
      <w:bookmarkEnd w:id="24"/>
    </w:p>
    <w:p w14:paraId="0ED8451D" w14:textId="5E40EBBE" w:rsidR="006150C7" w:rsidRPr="006150C7" w:rsidRDefault="00883AB8" w:rsidP="006150C7">
      <w:pPr>
        <w:ind w:leftChars="400" w:left="800" w:firstLineChars="100" w:firstLine="210"/>
        <w:rPr>
          <w:rFonts w:ascii="ＭＳ Ｐ明朝" w:eastAsia="ＭＳ Ｐ明朝" w:hAnsi="ＭＳ Ｐ明朝"/>
          <w:sz w:val="21"/>
          <w:szCs w:val="21"/>
        </w:rPr>
      </w:pPr>
      <w:r>
        <w:rPr>
          <w:rFonts w:ascii="ＭＳ Ｐ明朝" w:eastAsia="ＭＳ Ｐ明朝" w:hAnsi="ＭＳ Ｐ明朝" w:hint="eastAsia"/>
          <w:sz w:val="21"/>
          <w:szCs w:val="21"/>
        </w:rPr>
        <w:t>受注者は契約</w:t>
      </w:r>
      <w:r w:rsidR="006150C7" w:rsidRPr="006150C7">
        <w:rPr>
          <w:rFonts w:ascii="ＭＳ Ｐ明朝" w:eastAsia="ＭＳ Ｐ明朝" w:hAnsi="ＭＳ Ｐ明朝" w:hint="eastAsia"/>
          <w:sz w:val="21"/>
          <w:szCs w:val="21"/>
        </w:rPr>
        <w:t>後直ちに</w:t>
      </w:r>
      <w:r w:rsidR="008E50D2">
        <w:rPr>
          <w:rFonts w:ascii="ＭＳ Ｐ明朝" w:eastAsia="ＭＳ Ｐ明朝" w:hAnsi="ＭＳ Ｐ明朝" w:hint="eastAsia"/>
          <w:sz w:val="21"/>
          <w:szCs w:val="21"/>
        </w:rPr>
        <w:t>納</w:t>
      </w:r>
      <w:r w:rsidR="00FB31D0">
        <w:rPr>
          <w:rFonts w:ascii="ＭＳ Ｐ明朝" w:eastAsia="ＭＳ Ｐ明朝" w:hAnsi="ＭＳ Ｐ明朝" w:hint="eastAsia"/>
          <w:sz w:val="21"/>
          <w:szCs w:val="21"/>
        </w:rPr>
        <w:t>入</w:t>
      </w:r>
      <w:r w:rsidR="006150C7" w:rsidRPr="006150C7">
        <w:rPr>
          <w:rFonts w:ascii="ＭＳ Ｐ明朝" w:eastAsia="ＭＳ Ｐ明朝" w:hAnsi="ＭＳ Ｐ明朝" w:hint="eastAsia"/>
          <w:sz w:val="21"/>
          <w:szCs w:val="21"/>
        </w:rPr>
        <w:t>に係る実施計画書を本市へ提出し、承認を得ること。実施計画書には、</w:t>
      </w:r>
      <w:r w:rsidR="00431CAA" w:rsidRPr="00431CAA">
        <w:rPr>
          <w:rFonts w:ascii="ＭＳ Ｐ明朝" w:eastAsia="ＭＳ Ｐ明朝" w:hAnsi="ＭＳ Ｐ明朝" w:hint="eastAsia"/>
          <w:sz w:val="21"/>
          <w:szCs w:val="21"/>
        </w:rPr>
        <w:t>調達スケジュール及び納入物品一覧等の本業務実施に必要な書類を含めること。また、本市は必要があると認めるときは、受注者にその修正を求めることができるものとする。</w:t>
      </w:r>
    </w:p>
    <w:p w14:paraId="1E515996" w14:textId="73365AF5" w:rsidR="00D30F7B" w:rsidRPr="000F236B" w:rsidRDefault="00D30F7B" w:rsidP="00D30F7B">
      <w:pPr>
        <w:ind w:left="189" w:hangingChars="90" w:hanging="189"/>
        <w:rPr>
          <w:rFonts w:ascii="ＭＳ Ｐ明朝" w:eastAsia="ＭＳ Ｐ明朝" w:hAnsi="ＭＳ Ｐ明朝"/>
          <w:sz w:val="21"/>
          <w:szCs w:val="21"/>
        </w:rPr>
      </w:pPr>
      <w:bookmarkStart w:id="25" w:name="_Toc424892123"/>
    </w:p>
    <w:p w14:paraId="5361E781" w14:textId="074C50EF" w:rsidR="006150C7" w:rsidRPr="006150C7" w:rsidRDefault="00FB31D0" w:rsidP="00D90D7B">
      <w:pPr>
        <w:pStyle w:val="2"/>
        <w:numPr>
          <w:ilvl w:val="0"/>
          <w:numId w:val="6"/>
        </w:numPr>
        <w:rPr>
          <w:rFonts w:ascii="ＭＳ Ｐ明朝" w:eastAsia="ＭＳ Ｐ明朝" w:hAnsi="ＭＳ Ｐ明朝"/>
          <w:sz w:val="22"/>
        </w:rPr>
      </w:pPr>
      <w:bookmarkStart w:id="26" w:name="_Toc226731024"/>
      <w:r>
        <w:rPr>
          <w:rFonts w:ascii="ＭＳ Ｐ明朝" w:eastAsia="ＭＳ Ｐ明朝" w:hAnsi="ＭＳ Ｐ明朝" w:hint="eastAsia"/>
          <w:sz w:val="22"/>
        </w:rPr>
        <w:t>機器の</w:t>
      </w:r>
      <w:r w:rsidR="006150C7" w:rsidRPr="006150C7">
        <w:rPr>
          <w:rFonts w:ascii="ＭＳ Ｐ明朝" w:eastAsia="ＭＳ Ｐ明朝" w:hAnsi="ＭＳ Ｐ明朝" w:hint="eastAsia"/>
          <w:sz w:val="22"/>
        </w:rPr>
        <w:t>搬入</w:t>
      </w:r>
      <w:bookmarkEnd w:id="25"/>
      <w:bookmarkEnd w:id="26"/>
    </w:p>
    <w:p w14:paraId="57F5BEF4" w14:textId="66F8D4BD" w:rsidR="006150C7" w:rsidRPr="00B80661" w:rsidRDefault="00FB31D0" w:rsidP="00A3057B">
      <w:pPr>
        <w:ind w:leftChars="350" w:left="700" w:firstLineChars="100" w:firstLine="210"/>
        <w:rPr>
          <w:rFonts w:ascii="ＭＳ Ｐ明朝" w:eastAsia="ＭＳ Ｐ明朝" w:hAnsi="ＭＳ Ｐ明朝"/>
          <w:sz w:val="21"/>
          <w:szCs w:val="21"/>
        </w:rPr>
      </w:pPr>
      <w:r>
        <w:rPr>
          <w:rFonts w:ascii="ＭＳ Ｐ明朝" w:eastAsia="ＭＳ Ｐ明朝" w:hAnsi="ＭＳ Ｐ明朝" w:hint="eastAsia"/>
          <w:sz w:val="21"/>
          <w:szCs w:val="21"/>
        </w:rPr>
        <w:t>納入</w:t>
      </w:r>
      <w:r w:rsidR="008C6BC0" w:rsidRPr="008C6BC0">
        <w:rPr>
          <w:rFonts w:ascii="ＭＳ Ｐ明朝" w:eastAsia="ＭＳ Ｐ明朝" w:hAnsi="ＭＳ Ｐ明朝" w:hint="eastAsia"/>
          <w:sz w:val="21"/>
          <w:szCs w:val="21"/>
        </w:rPr>
        <w:t>する情報機器の搬入</w:t>
      </w:r>
      <w:r w:rsidR="001A2D0F">
        <w:rPr>
          <w:rFonts w:ascii="ＭＳ Ｐ明朝" w:eastAsia="ＭＳ Ｐ明朝" w:hAnsi="ＭＳ Ｐ明朝" w:hint="eastAsia"/>
          <w:sz w:val="21"/>
          <w:szCs w:val="21"/>
        </w:rPr>
        <w:t>を</w:t>
      </w:r>
      <w:r w:rsidR="008C6BC0" w:rsidRPr="008C6BC0">
        <w:rPr>
          <w:rFonts w:ascii="ＭＳ Ｐ明朝" w:eastAsia="ＭＳ Ｐ明朝" w:hAnsi="ＭＳ Ｐ明朝" w:hint="eastAsia"/>
          <w:sz w:val="21"/>
          <w:szCs w:val="21"/>
        </w:rPr>
        <w:t>行うこと。</w:t>
      </w:r>
    </w:p>
    <w:p w14:paraId="09AB835D" w14:textId="77777777" w:rsidR="006150C7" w:rsidRPr="006150C7" w:rsidRDefault="006150C7" w:rsidP="00D90D7B">
      <w:pPr>
        <w:numPr>
          <w:ilvl w:val="0"/>
          <w:numId w:val="8"/>
        </w:numPr>
        <w:rPr>
          <w:rFonts w:ascii="ＭＳ Ｐ明朝" w:eastAsia="ＭＳ Ｐ明朝" w:hAnsi="ＭＳ Ｐ明朝"/>
          <w:sz w:val="21"/>
          <w:szCs w:val="21"/>
        </w:rPr>
      </w:pPr>
      <w:r w:rsidRPr="006150C7">
        <w:rPr>
          <w:rFonts w:ascii="ＭＳ Ｐ明朝" w:eastAsia="ＭＳ Ｐ明朝" w:hAnsi="ＭＳ Ｐ明朝" w:hint="eastAsia"/>
          <w:sz w:val="21"/>
          <w:szCs w:val="21"/>
        </w:rPr>
        <w:t>事前調査</w:t>
      </w:r>
    </w:p>
    <w:p w14:paraId="13DB4FC5" w14:textId="730647E0" w:rsidR="006150C7" w:rsidRPr="006150C7" w:rsidRDefault="006150C7" w:rsidP="00530CA0">
      <w:pPr>
        <w:ind w:leftChars="100" w:left="200" w:firstLineChars="400" w:firstLine="840"/>
        <w:rPr>
          <w:rFonts w:ascii="ＭＳ Ｐ明朝" w:eastAsia="ＭＳ Ｐ明朝" w:hAnsi="ＭＳ Ｐ明朝"/>
          <w:sz w:val="21"/>
          <w:szCs w:val="21"/>
        </w:rPr>
      </w:pPr>
      <w:r w:rsidRPr="006150C7">
        <w:rPr>
          <w:rFonts w:ascii="ＭＳ Ｐ明朝" w:eastAsia="ＭＳ Ｐ明朝" w:hAnsi="ＭＳ Ｐ明朝" w:hint="eastAsia"/>
          <w:sz w:val="21"/>
          <w:szCs w:val="21"/>
        </w:rPr>
        <w:t>必要に応じ、</w:t>
      </w:r>
      <w:r w:rsidR="00FB31D0">
        <w:rPr>
          <w:rFonts w:ascii="ＭＳ Ｐ明朝" w:eastAsia="ＭＳ Ｐ明朝" w:hAnsi="ＭＳ Ｐ明朝" w:hint="eastAsia"/>
          <w:sz w:val="21"/>
          <w:szCs w:val="21"/>
        </w:rPr>
        <w:t>納入</w:t>
      </w:r>
      <w:r w:rsidRPr="006150C7">
        <w:rPr>
          <w:rFonts w:ascii="ＭＳ Ｐ明朝" w:eastAsia="ＭＳ Ｐ明朝" w:hAnsi="ＭＳ Ｐ明朝" w:hint="eastAsia"/>
          <w:sz w:val="21"/>
          <w:szCs w:val="21"/>
        </w:rPr>
        <w:t>場所の事前調査を行うこと。</w:t>
      </w:r>
    </w:p>
    <w:p w14:paraId="5F8FE8E5" w14:textId="77777777" w:rsidR="006150C7" w:rsidRPr="006150C7" w:rsidRDefault="006150C7" w:rsidP="006150C7">
      <w:pPr>
        <w:ind w:leftChars="100" w:left="200" w:firstLine="630"/>
        <w:rPr>
          <w:rFonts w:ascii="ＭＳ Ｐ明朝" w:eastAsia="ＭＳ Ｐ明朝" w:hAnsi="ＭＳ Ｐ明朝"/>
          <w:sz w:val="21"/>
          <w:szCs w:val="21"/>
        </w:rPr>
      </w:pPr>
    </w:p>
    <w:p w14:paraId="2EE6791A" w14:textId="2A81000F" w:rsidR="006150C7" w:rsidRPr="006150C7" w:rsidRDefault="00AD4EFD" w:rsidP="00D90D7B">
      <w:pPr>
        <w:numPr>
          <w:ilvl w:val="0"/>
          <w:numId w:val="8"/>
        </w:numPr>
        <w:rPr>
          <w:rFonts w:ascii="ＭＳ Ｐ明朝" w:eastAsia="ＭＳ Ｐ明朝" w:hAnsi="ＭＳ Ｐ明朝"/>
          <w:sz w:val="21"/>
          <w:szCs w:val="21"/>
        </w:rPr>
      </w:pPr>
      <w:r>
        <w:rPr>
          <w:rFonts w:ascii="ＭＳ Ｐ明朝" w:eastAsia="ＭＳ Ｐ明朝" w:hAnsi="ＭＳ Ｐ明朝" w:hint="eastAsia"/>
          <w:sz w:val="21"/>
          <w:szCs w:val="21"/>
        </w:rPr>
        <w:t>納品</w:t>
      </w:r>
      <w:r w:rsidR="006150C7" w:rsidRPr="006150C7">
        <w:rPr>
          <w:rFonts w:ascii="ＭＳ Ｐ明朝" w:eastAsia="ＭＳ Ｐ明朝" w:hAnsi="ＭＳ Ｐ明朝" w:hint="eastAsia"/>
          <w:sz w:val="21"/>
          <w:szCs w:val="21"/>
        </w:rPr>
        <w:t>連絡</w:t>
      </w:r>
    </w:p>
    <w:p w14:paraId="6DA5EE87" w14:textId="48A74829" w:rsidR="00F408FF" w:rsidRPr="00DE0AC7" w:rsidRDefault="00AD4EFD" w:rsidP="00012018">
      <w:pPr>
        <w:ind w:leftChars="400" w:left="800" w:firstLineChars="100" w:firstLine="210"/>
        <w:rPr>
          <w:rFonts w:ascii="ＭＳ Ｐ明朝" w:eastAsia="ＭＳ Ｐ明朝" w:hAnsi="ＭＳ Ｐ明朝"/>
          <w:sz w:val="21"/>
          <w:szCs w:val="21"/>
        </w:rPr>
      </w:pPr>
      <w:r>
        <w:rPr>
          <w:rFonts w:ascii="ＭＳ Ｐ明朝" w:eastAsia="ＭＳ Ｐ明朝" w:hAnsi="ＭＳ Ｐ明朝" w:hint="eastAsia"/>
          <w:sz w:val="21"/>
          <w:szCs w:val="21"/>
        </w:rPr>
        <w:t>納品日</w:t>
      </w:r>
      <w:r w:rsidR="00D80407" w:rsidRPr="00D80407">
        <w:rPr>
          <w:rFonts w:ascii="ＭＳ Ｐ明朝" w:eastAsia="ＭＳ Ｐ明朝" w:hAnsi="ＭＳ Ｐ明朝" w:hint="eastAsia"/>
          <w:sz w:val="21"/>
          <w:szCs w:val="21"/>
        </w:rPr>
        <w:t>の</w:t>
      </w:r>
      <w:r>
        <w:rPr>
          <w:rFonts w:ascii="ＭＳ Ｐ明朝" w:eastAsia="ＭＳ Ｐ明朝" w:hAnsi="ＭＳ Ｐ明朝" w:hint="eastAsia"/>
          <w:sz w:val="21"/>
          <w:szCs w:val="21"/>
        </w:rPr>
        <w:t>5</w:t>
      </w:r>
      <w:r w:rsidR="0063675B">
        <w:rPr>
          <w:rFonts w:ascii="ＭＳ Ｐ明朝" w:eastAsia="ＭＳ Ｐ明朝" w:hAnsi="ＭＳ Ｐ明朝" w:hint="eastAsia"/>
          <w:sz w:val="21"/>
          <w:szCs w:val="21"/>
        </w:rPr>
        <w:t>開庁</w:t>
      </w:r>
      <w:r w:rsidR="00D80407" w:rsidRPr="00D80407">
        <w:rPr>
          <w:rFonts w:ascii="ＭＳ Ｐ明朝" w:eastAsia="ＭＳ Ｐ明朝" w:hAnsi="ＭＳ Ｐ明朝" w:hint="eastAsia"/>
          <w:sz w:val="21"/>
          <w:szCs w:val="21"/>
        </w:rPr>
        <w:t>日前までに、作業内容、作業時間（開始時刻、終了時刻）を本市システム推進課に連絡すること。</w:t>
      </w:r>
    </w:p>
    <w:p w14:paraId="2AF1474D" w14:textId="77777777" w:rsidR="006150C7" w:rsidRPr="00DE0AC7" w:rsidRDefault="006150C7" w:rsidP="006150C7">
      <w:pPr>
        <w:ind w:leftChars="400" w:left="800" w:firstLineChars="100" w:firstLine="210"/>
        <w:rPr>
          <w:rFonts w:ascii="ＭＳ Ｐ明朝" w:eastAsia="ＭＳ Ｐ明朝" w:hAnsi="ＭＳ Ｐ明朝"/>
          <w:sz w:val="21"/>
          <w:szCs w:val="21"/>
        </w:rPr>
      </w:pPr>
    </w:p>
    <w:p w14:paraId="05491B2F" w14:textId="77777777" w:rsidR="006150C7" w:rsidRPr="00DE0AC7" w:rsidRDefault="006150C7" w:rsidP="00D90D7B">
      <w:pPr>
        <w:numPr>
          <w:ilvl w:val="0"/>
          <w:numId w:val="8"/>
        </w:numPr>
        <w:rPr>
          <w:rFonts w:ascii="ＭＳ Ｐ明朝" w:eastAsia="ＭＳ Ｐ明朝" w:hAnsi="ＭＳ Ｐ明朝"/>
          <w:sz w:val="21"/>
          <w:szCs w:val="21"/>
        </w:rPr>
      </w:pPr>
      <w:r w:rsidRPr="00DE0AC7">
        <w:rPr>
          <w:rFonts w:ascii="ＭＳ Ｐ明朝" w:eastAsia="ＭＳ Ｐ明朝" w:hAnsi="ＭＳ Ｐ明朝" w:hint="eastAsia"/>
          <w:sz w:val="21"/>
          <w:szCs w:val="21"/>
        </w:rPr>
        <w:t>開庁時間以外等での作業</w:t>
      </w:r>
    </w:p>
    <w:p w14:paraId="24F97ED6" w14:textId="6FBAF31F" w:rsidR="006150C7" w:rsidRDefault="00FB5413" w:rsidP="006150C7">
      <w:pPr>
        <w:pStyle w:val="a5"/>
        <w:snapToGrid/>
        <w:ind w:leftChars="100" w:left="410" w:hangingChars="100" w:hanging="210"/>
        <w:rPr>
          <w:rFonts w:ascii="ＭＳ Ｐ明朝" w:eastAsia="ＭＳ Ｐ明朝" w:hAnsi="ＭＳ Ｐ明朝"/>
          <w:sz w:val="21"/>
          <w:szCs w:val="21"/>
        </w:rPr>
      </w:pPr>
      <w:r>
        <w:rPr>
          <w:rFonts w:ascii="ＭＳ Ｐ明朝" w:eastAsia="ＭＳ Ｐ明朝" w:hAnsi="ＭＳ Ｐ明朝" w:hint="eastAsia"/>
          <w:sz w:val="21"/>
          <w:szCs w:val="21"/>
        </w:rPr>
        <w:t xml:space="preserve">　　　　　　原則平日のみとし、開庁時間以外での作業は認めないものとする。</w:t>
      </w:r>
    </w:p>
    <w:p w14:paraId="6F99E424" w14:textId="77777777" w:rsidR="00FB5413" w:rsidRPr="006150C7" w:rsidRDefault="00FB5413" w:rsidP="006150C7">
      <w:pPr>
        <w:pStyle w:val="a5"/>
        <w:snapToGrid/>
        <w:ind w:leftChars="100" w:left="410" w:hangingChars="100" w:hanging="210"/>
        <w:rPr>
          <w:rFonts w:ascii="ＭＳ Ｐ明朝" w:eastAsia="ＭＳ Ｐ明朝" w:hAnsi="ＭＳ Ｐ明朝"/>
          <w:sz w:val="21"/>
          <w:szCs w:val="21"/>
        </w:rPr>
      </w:pPr>
    </w:p>
    <w:p w14:paraId="1283908A" w14:textId="77777777" w:rsidR="006150C7" w:rsidRPr="006150C7" w:rsidRDefault="006150C7" w:rsidP="00D90D7B">
      <w:pPr>
        <w:numPr>
          <w:ilvl w:val="0"/>
          <w:numId w:val="8"/>
        </w:numPr>
        <w:rPr>
          <w:rFonts w:ascii="ＭＳ Ｐ明朝" w:eastAsia="ＭＳ Ｐ明朝" w:hAnsi="ＭＳ Ｐ明朝"/>
          <w:sz w:val="21"/>
          <w:szCs w:val="21"/>
        </w:rPr>
      </w:pPr>
      <w:r w:rsidRPr="006150C7">
        <w:rPr>
          <w:rFonts w:ascii="ＭＳ Ｐ明朝" w:eastAsia="ＭＳ Ｐ明朝" w:hAnsi="ＭＳ Ｐ明朝" w:hint="eastAsia"/>
          <w:sz w:val="21"/>
          <w:szCs w:val="21"/>
        </w:rPr>
        <w:t>本市職員等の立会い</w:t>
      </w:r>
    </w:p>
    <w:p w14:paraId="00784E5E" w14:textId="67CAC922" w:rsidR="006150C7" w:rsidRPr="006150C7" w:rsidRDefault="006150C7" w:rsidP="00EF7EF6">
      <w:pPr>
        <w:ind w:leftChars="400" w:left="800" w:firstLineChars="100" w:firstLine="210"/>
        <w:rPr>
          <w:rFonts w:ascii="ＭＳ Ｐ明朝" w:eastAsia="ＭＳ Ｐ明朝" w:hAnsi="ＭＳ Ｐ明朝"/>
          <w:sz w:val="21"/>
          <w:szCs w:val="21"/>
        </w:rPr>
      </w:pPr>
      <w:r w:rsidRPr="006150C7">
        <w:rPr>
          <w:rFonts w:ascii="ＭＳ Ｐ明朝" w:eastAsia="ＭＳ Ｐ明朝" w:hAnsi="ＭＳ Ｐ明朝" w:hint="eastAsia"/>
          <w:sz w:val="21"/>
          <w:szCs w:val="21"/>
        </w:rPr>
        <w:t>作業については、原則として本市職員立会いのもと行うこと。</w:t>
      </w:r>
    </w:p>
    <w:p w14:paraId="18CF43AD" w14:textId="77777777" w:rsidR="006150C7" w:rsidRPr="006150C7" w:rsidRDefault="006150C7" w:rsidP="006150C7">
      <w:pPr>
        <w:ind w:leftChars="100" w:left="530" w:hangingChars="157" w:hanging="330"/>
        <w:rPr>
          <w:rFonts w:ascii="ＭＳ Ｐ明朝" w:eastAsia="ＭＳ Ｐ明朝" w:hAnsi="ＭＳ Ｐ明朝"/>
          <w:sz w:val="21"/>
          <w:szCs w:val="21"/>
        </w:rPr>
      </w:pPr>
    </w:p>
    <w:p w14:paraId="6264136B" w14:textId="77777777" w:rsidR="006150C7" w:rsidRPr="006150C7" w:rsidRDefault="006150C7" w:rsidP="00D90D7B">
      <w:pPr>
        <w:numPr>
          <w:ilvl w:val="0"/>
          <w:numId w:val="8"/>
        </w:numPr>
        <w:rPr>
          <w:rFonts w:ascii="ＭＳ Ｐ明朝" w:eastAsia="ＭＳ Ｐ明朝" w:hAnsi="ＭＳ Ｐ明朝"/>
          <w:sz w:val="21"/>
          <w:szCs w:val="21"/>
        </w:rPr>
      </w:pPr>
      <w:r w:rsidRPr="006150C7">
        <w:rPr>
          <w:rFonts w:ascii="ＭＳ Ｐ明朝" w:eastAsia="ＭＳ Ｐ明朝" w:hAnsi="ＭＳ Ｐ明朝" w:hint="eastAsia"/>
          <w:sz w:val="21"/>
          <w:szCs w:val="21"/>
        </w:rPr>
        <w:t>管理番号シールの作成及び添付</w:t>
      </w:r>
    </w:p>
    <w:p w14:paraId="12FC210B" w14:textId="2D87D4B9" w:rsidR="006150C7" w:rsidRPr="006150C7" w:rsidRDefault="005542C5" w:rsidP="0092461B">
      <w:pPr>
        <w:ind w:leftChars="400" w:left="800" w:firstLineChars="100" w:firstLine="210"/>
        <w:rPr>
          <w:rFonts w:ascii="ＭＳ Ｐ明朝" w:eastAsia="ＭＳ Ｐ明朝" w:hAnsi="ＭＳ Ｐ明朝"/>
          <w:sz w:val="21"/>
          <w:szCs w:val="21"/>
        </w:rPr>
      </w:pPr>
      <w:r>
        <w:rPr>
          <w:rFonts w:ascii="ＭＳ Ｐ明朝" w:eastAsia="ＭＳ Ｐ明朝" w:hAnsi="ＭＳ Ｐ明朝" w:hint="eastAsia"/>
          <w:sz w:val="21"/>
          <w:szCs w:val="21"/>
        </w:rPr>
        <w:lastRenderedPageBreak/>
        <w:t>別紙4</w:t>
      </w:r>
      <w:r w:rsidR="006150C7" w:rsidRPr="006150C7">
        <w:rPr>
          <w:rFonts w:ascii="ＭＳ Ｐ明朝" w:eastAsia="ＭＳ Ｐ明朝" w:hAnsi="ＭＳ Ｐ明朝" w:hint="eastAsia"/>
          <w:sz w:val="21"/>
          <w:szCs w:val="21"/>
        </w:rPr>
        <w:t>「管理番号シール」に示す仕様に従い、</w:t>
      </w:r>
      <w:r w:rsidR="00FB31D0">
        <w:rPr>
          <w:rFonts w:ascii="ＭＳ Ｐ明朝" w:eastAsia="ＭＳ Ｐ明朝" w:hAnsi="ＭＳ Ｐ明朝" w:hint="eastAsia"/>
          <w:sz w:val="21"/>
          <w:szCs w:val="21"/>
        </w:rPr>
        <w:t>納入</w:t>
      </w:r>
      <w:r w:rsidR="006150C7" w:rsidRPr="006150C7">
        <w:rPr>
          <w:rFonts w:ascii="ＭＳ Ｐ明朝" w:eastAsia="ＭＳ Ｐ明朝" w:hAnsi="ＭＳ Ｐ明朝" w:hint="eastAsia"/>
          <w:sz w:val="21"/>
          <w:szCs w:val="21"/>
        </w:rPr>
        <w:t>機器毎に、本市より別途指示する内容について機器管理用のシールを受注者で準備すること。</w:t>
      </w:r>
    </w:p>
    <w:p w14:paraId="5A83D054" w14:textId="1C5834AC" w:rsidR="006150C7" w:rsidRPr="006150C7" w:rsidRDefault="006150C7" w:rsidP="00507425">
      <w:pPr>
        <w:rPr>
          <w:rFonts w:ascii="ＭＳ Ｐ明朝" w:eastAsia="ＭＳ Ｐ明朝" w:hAnsi="ＭＳ Ｐ明朝"/>
          <w:sz w:val="21"/>
          <w:szCs w:val="21"/>
        </w:rPr>
      </w:pPr>
    </w:p>
    <w:p w14:paraId="0DDBFFAF" w14:textId="05BDDD62" w:rsidR="006150C7" w:rsidRDefault="000B0CA5" w:rsidP="00D90D7B">
      <w:pPr>
        <w:numPr>
          <w:ilvl w:val="0"/>
          <w:numId w:val="8"/>
        </w:numPr>
        <w:rPr>
          <w:rFonts w:ascii="ＭＳ Ｐ明朝" w:eastAsia="ＭＳ Ｐ明朝" w:hAnsi="ＭＳ Ｐ明朝"/>
          <w:sz w:val="21"/>
          <w:szCs w:val="21"/>
        </w:rPr>
      </w:pPr>
      <w:r>
        <w:rPr>
          <w:rFonts w:ascii="ＭＳ Ｐ明朝" w:eastAsia="ＭＳ Ｐ明朝" w:hAnsi="ＭＳ Ｐ明朝" w:hint="eastAsia"/>
          <w:sz w:val="21"/>
          <w:szCs w:val="21"/>
        </w:rPr>
        <w:t>機器</w:t>
      </w:r>
      <w:r w:rsidR="00190CA9">
        <w:rPr>
          <w:rFonts w:ascii="ＭＳ Ｐ明朝" w:eastAsia="ＭＳ Ｐ明朝" w:hAnsi="ＭＳ Ｐ明朝" w:hint="eastAsia"/>
          <w:sz w:val="21"/>
          <w:szCs w:val="21"/>
        </w:rPr>
        <w:t>納</w:t>
      </w:r>
      <w:r w:rsidR="006150C7" w:rsidRPr="006150C7">
        <w:rPr>
          <w:rFonts w:ascii="ＭＳ Ｐ明朝" w:eastAsia="ＭＳ Ｐ明朝" w:hAnsi="ＭＳ Ｐ明朝" w:hint="eastAsia"/>
          <w:sz w:val="21"/>
          <w:szCs w:val="21"/>
        </w:rPr>
        <w:t>入作業</w:t>
      </w:r>
    </w:p>
    <w:p w14:paraId="2665F1B0" w14:textId="5EA84BFE" w:rsidR="00064467" w:rsidRPr="006150C7" w:rsidRDefault="00064467" w:rsidP="00D90D7B">
      <w:pPr>
        <w:numPr>
          <w:ilvl w:val="0"/>
          <w:numId w:val="9"/>
        </w:numPr>
        <w:tabs>
          <w:tab w:val="left" w:pos="1470"/>
        </w:tabs>
        <w:ind w:hanging="150"/>
        <w:rPr>
          <w:rFonts w:ascii="ＭＳ Ｐ明朝" w:eastAsia="ＭＳ Ｐ明朝" w:hAnsi="ＭＳ Ｐ明朝"/>
          <w:sz w:val="21"/>
          <w:szCs w:val="21"/>
        </w:rPr>
      </w:pPr>
      <w:r w:rsidRPr="006150C7">
        <w:rPr>
          <w:rFonts w:ascii="ＭＳ Ｐ明朝" w:eastAsia="ＭＳ Ｐ明朝" w:hAnsi="ＭＳ Ｐ明朝" w:hint="eastAsia"/>
          <w:sz w:val="21"/>
          <w:szCs w:val="21"/>
        </w:rPr>
        <w:t>本市が指定する場所</w:t>
      </w:r>
      <w:r w:rsidR="00794022">
        <w:rPr>
          <w:rFonts w:ascii="ＭＳ Ｐ明朝" w:eastAsia="ＭＳ Ｐ明朝" w:hAnsi="ＭＳ Ｐ明朝" w:hint="eastAsia"/>
          <w:sz w:val="21"/>
          <w:szCs w:val="21"/>
        </w:rPr>
        <w:t>への納</w:t>
      </w:r>
      <w:r w:rsidR="00FB31D0">
        <w:rPr>
          <w:rFonts w:ascii="ＭＳ Ｐ明朝" w:eastAsia="ＭＳ Ｐ明朝" w:hAnsi="ＭＳ Ｐ明朝" w:hint="eastAsia"/>
          <w:sz w:val="21"/>
          <w:szCs w:val="21"/>
        </w:rPr>
        <w:t>入</w:t>
      </w:r>
      <w:r w:rsidRPr="006150C7">
        <w:rPr>
          <w:rFonts w:ascii="ＭＳ Ｐ明朝" w:eastAsia="ＭＳ Ｐ明朝" w:hAnsi="ＭＳ Ｐ明朝" w:hint="eastAsia"/>
          <w:sz w:val="21"/>
          <w:szCs w:val="21"/>
        </w:rPr>
        <w:t>作業を行うこと。</w:t>
      </w:r>
      <w:r w:rsidR="00FB31D0">
        <w:rPr>
          <w:rFonts w:ascii="ＭＳ Ｐ明朝" w:eastAsia="ＭＳ Ｐ明朝" w:hAnsi="ＭＳ Ｐ明朝" w:hint="eastAsia"/>
          <w:sz w:val="21"/>
          <w:szCs w:val="21"/>
        </w:rPr>
        <w:t>納入</w:t>
      </w:r>
      <w:r>
        <w:rPr>
          <w:rFonts w:ascii="ＭＳ Ｐ明朝" w:eastAsia="ＭＳ Ｐ明朝" w:hAnsi="ＭＳ Ｐ明朝" w:hint="eastAsia"/>
          <w:sz w:val="21"/>
          <w:szCs w:val="21"/>
        </w:rPr>
        <w:t>場所は</w:t>
      </w:r>
      <w:r w:rsidR="005542C5">
        <w:rPr>
          <w:rFonts w:ascii="ＭＳ Ｐ明朝" w:eastAsia="ＭＳ Ｐ明朝" w:hAnsi="ＭＳ Ｐ明朝" w:hint="eastAsia"/>
          <w:sz w:val="21"/>
          <w:szCs w:val="21"/>
        </w:rPr>
        <w:t>別紙5</w:t>
      </w:r>
      <w:r>
        <w:rPr>
          <w:rFonts w:ascii="ＭＳ Ｐ明朝" w:eastAsia="ＭＳ Ｐ明朝" w:hAnsi="ＭＳ Ｐ明朝" w:hint="eastAsia"/>
          <w:sz w:val="21"/>
          <w:szCs w:val="21"/>
        </w:rPr>
        <w:t>「端末等</w:t>
      </w:r>
      <w:r w:rsidR="00FB31D0">
        <w:rPr>
          <w:rFonts w:ascii="ＭＳ Ｐ明朝" w:eastAsia="ＭＳ Ｐ明朝" w:hAnsi="ＭＳ Ｐ明朝" w:hint="eastAsia"/>
          <w:sz w:val="21"/>
          <w:szCs w:val="21"/>
        </w:rPr>
        <w:t>納入</w:t>
      </w:r>
      <w:r>
        <w:rPr>
          <w:rFonts w:ascii="ＭＳ Ｐ明朝" w:eastAsia="ＭＳ Ｐ明朝" w:hAnsi="ＭＳ Ｐ明朝" w:hint="eastAsia"/>
          <w:sz w:val="21"/>
          <w:szCs w:val="21"/>
        </w:rPr>
        <w:t>場所一覧」に示すが、</w:t>
      </w:r>
      <w:r w:rsidR="00FB31D0">
        <w:rPr>
          <w:rFonts w:ascii="ＭＳ Ｐ明朝" w:eastAsia="ＭＳ Ｐ明朝" w:hAnsi="ＭＳ Ｐ明朝" w:hint="eastAsia"/>
          <w:sz w:val="21"/>
          <w:szCs w:val="21"/>
        </w:rPr>
        <w:t>納入</w:t>
      </w:r>
      <w:r>
        <w:rPr>
          <w:rFonts w:ascii="ＭＳ Ｐ明朝" w:eastAsia="ＭＳ Ｐ明朝" w:hAnsi="ＭＳ Ｐ明朝" w:hint="eastAsia"/>
          <w:sz w:val="21"/>
          <w:szCs w:val="21"/>
        </w:rPr>
        <w:t>場所が変更になった場合は本市の指示に従うこと。</w:t>
      </w:r>
    </w:p>
    <w:p w14:paraId="03F1BBC6" w14:textId="77777777" w:rsidR="006150C7" w:rsidRPr="0097707D" w:rsidRDefault="006150C7" w:rsidP="006150C7">
      <w:pPr>
        <w:ind w:leftChars="100" w:left="410" w:hangingChars="100" w:hanging="210"/>
        <w:rPr>
          <w:rFonts w:ascii="ＭＳ Ｐ明朝" w:eastAsia="ＭＳ Ｐ明朝" w:hAnsi="ＭＳ Ｐ明朝"/>
          <w:sz w:val="21"/>
          <w:szCs w:val="21"/>
        </w:rPr>
      </w:pPr>
    </w:p>
    <w:p w14:paraId="6BBD57C5" w14:textId="6246CF0C" w:rsidR="006150C7" w:rsidRPr="006150C7" w:rsidRDefault="006150C7" w:rsidP="00D90D7B">
      <w:pPr>
        <w:numPr>
          <w:ilvl w:val="0"/>
          <w:numId w:val="8"/>
        </w:numPr>
        <w:rPr>
          <w:rFonts w:ascii="ＭＳ Ｐ明朝" w:eastAsia="ＭＳ Ｐ明朝" w:hAnsi="ＭＳ Ｐ明朝"/>
          <w:sz w:val="21"/>
          <w:szCs w:val="21"/>
        </w:rPr>
      </w:pPr>
      <w:r w:rsidRPr="006150C7">
        <w:rPr>
          <w:rFonts w:ascii="ＭＳ Ｐ明朝" w:eastAsia="ＭＳ Ｐ明朝" w:hAnsi="ＭＳ Ｐ明朝" w:hint="eastAsia"/>
          <w:sz w:val="21"/>
          <w:szCs w:val="21"/>
        </w:rPr>
        <w:t>搬入時の注意事項</w:t>
      </w:r>
    </w:p>
    <w:p w14:paraId="59DD0D49" w14:textId="5181F452" w:rsidR="006150C7" w:rsidRPr="00D0531C" w:rsidRDefault="009D772B" w:rsidP="00D90D7B">
      <w:pPr>
        <w:numPr>
          <w:ilvl w:val="0"/>
          <w:numId w:val="4"/>
        </w:numPr>
        <w:tabs>
          <w:tab w:val="clear" w:pos="780"/>
          <w:tab w:val="num" w:pos="993"/>
          <w:tab w:val="left" w:pos="1470"/>
        </w:tabs>
        <w:ind w:left="1418" w:hanging="368"/>
        <w:rPr>
          <w:rFonts w:ascii="ＭＳ Ｐ明朝" w:eastAsia="ＭＳ Ｐ明朝" w:hAnsi="ＭＳ Ｐ明朝"/>
          <w:sz w:val="21"/>
          <w:szCs w:val="21"/>
        </w:rPr>
      </w:pPr>
      <w:r w:rsidRPr="009D772B">
        <w:rPr>
          <w:rFonts w:ascii="ＭＳ Ｐ明朝" w:eastAsia="ＭＳ Ｐ明朝" w:hAnsi="ＭＳ Ｐ明朝" w:hint="eastAsia"/>
          <w:sz w:val="21"/>
          <w:szCs w:val="21"/>
        </w:rPr>
        <w:t>運送業者については、予め書面にて本市の承認を得たうえで、受注者にて調達すること。運送業者は、過去に同種業務の実績を有する業者にすること。</w:t>
      </w:r>
    </w:p>
    <w:p w14:paraId="105398F1" w14:textId="7258BAFF" w:rsidR="006150C7" w:rsidRPr="00D0531C" w:rsidRDefault="006150C7" w:rsidP="00D90D7B">
      <w:pPr>
        <w:numPr>
          <w:ilvl w:val="0"/>
          <w:numId w:val="4"/>
        </w:numPr>
        <w:tabs>
          <w:tab w:val="clear" w:pos="780"/>
          <w:tab w:val="num" w:pos="993"/>
          <w:tab w:val="left" w:pos="1470"/>
        </w:tabs>
        <w:ind w:left="1418" w:hanging="368"/>
        <w:rPr>
          <w:rFonts w:ascii="ＭＳ Ｐ明朝" w:eastAsia="ＭＳ Ｐ明朝" w:hAnsi="ＭＳ Ｐ明朝"/>
          <w:sz w:val="21"/>
          <w:szCs w:val="21"/>
        </w:rPr>
      </w:pPr>
      <w:r w:rsidRPr="00D0531C">
        <w:rPr>
          <w:rFonts w:ascii="ＭＳ Ｐ明朝" w:eastAsia="ＭＳ Ｐ明朝" w:hAnsi="ＭＳ Ｐ明朝" w:hint="eastAsia"/>
          <w:sz w:val="21"/>
          <w:szCs w:val="21"/>
        </w:rPr>
        <w:t>搬入時は、必要</w:t>
      </w:r>
      <w:r w:rsidR="00030B51">
        <w:rPr>
          <w:rFonts w:ascii="ＭＳ Ｐ明朝" w:eastAsia="ＭＳ Ｐ明朝" w:hAnsi="ＭＳ Ｐ明朝" w:hint="eastAsia"/>
          <w:sz w:val="21"/>
          <w:szCs w:val="21"/>
        </w:rPr>
        <w:t>に応じて</w:t>
      </w:r>
      <w:r w:rsidRPr="00D0531C">
        <w:rPr>
          <w:rFonts w:ascii="ＭＳ Ｐ明朝" w:eastAsia="ＭＳ Ｐ明朝" w:hAnsi="ＭＳ Ｐ明朝" w:hint="eastAsia"/>
          <w:sz w:val="21"/>
          <w:szCs w:val="21"/>
        </w:rPr>
        <w:t>養生等の措置を行なうこと。</w:t>
      </w:r>
    </w:p>
    <w:p w14:paraId="721F0CD8" w14:textId="51FE2FDE" w:rsidR="006150C7" w:rsidRPr="006150C7" w:rsidRDefault="009D772B" w:rsidP="00D90D7B">
      <w:pPr>
        <w:numPr>
          <w:ilvl w:val="0"/>
          <w:numId w:val="4"/>
        </w:numPr>
        <w:tabs>
          <w:tab w:val="clear" w:pos="780"/>
          <w:tab w:val="num" w:pos="993"/>
          <w:tab w:val="left" w:pos="1470"/>
        </w:tabs>
        <w:ind w:left="1418" w:hanging="368"/>
        <w:rPr>
          <w:rFonts w:ascii="ＭＳ Ｐ明朝" w:eastAsia="ＭＳ Ｐ明朝" w:hAnsi="ＭＳ Ｐ明朝"/>
          <w:sz w:val="21"/>
          <w:szCs w:val="21"/>
        </w:rPr>
      </w:pPr>
      <w:r w:rsidRPr="009D772B">
        <w:rPr>
          <w:rFonts w:ascii="ＭＳ Ｐ明朝" w:eastAsia="ＭＳ Ｐ明朝" w:hAnsi="ＭＳ Ｐ明朝" w:hint="eastAsia"/>
          <w:sz w:val="21"/>
          <w:szCs w:val="21"/>
        </w:rPr>
        <w:t>運搬時の事故や作業ミス等により、機器等に障害を与えた場合は、全て受注者の負担で復元を行うこと。</w:t>
      </w:r>
    </w:p>
    <w:p w14:paraId="2C3CBC9F" w14:textId="77777777" w:rsidR="006150C7" w:rsidRPr="006150C7" w:rsidRDefault="006150C7" w:rsidP="006150C7">
      <w:pPr>
        <w:ind w:left="525"/>
        <w:rPr>
          <w:rFonts w:ascii="ＭＳ Ｐ明朝" w:eastAsia="ＭＳ Ｐ明朝" w:hAnsi="ＭＳ Ｐ明朝"/>
          <w:sz w:val="21"/>
          <w:szCs w:val="21"/>
        </w:rPr>
      </w:pPr>
    </w:p>
    <w:p w14:paraId="311CE6DF" w14:textId="77777777" w:rsidR="006150C7" w:rsidRPr="006150C7" w:rsidRDefault="006150C7" w:rsidP="00D90D7B">
      <w:pPr>
        <w:numPr>
          <w:ilvl w:val="0"/>
          <w:numId w:val="8"/>
        </w:numPr>
        <w:rPr>
          <w:rFonts w:ascii="ＭＳ Ｐ明朝" w:eastAsia="ＭＳ Ｐ明朝" w:hAnsi="ＭＳ Ｐ明朝"/>
          <w:sz w:val="21"/>
          <w:szCs w:val="21"/>
        </w:rPr>
      </w:pPr>
      <w:r w:rsidRPr="006150C7">
        <w:rPr>
          <w:rFonts w:ascii="ＭＳ Ｐ明朝" w:eastAsia="ＭＳ Ｐ明朝" w:hAnsi="ＭＳ Ｐ明朝" w:hint="eastAsia"/>
          <w:sz w:val="21"/>
          <w:szCs w:val="21"/>
        </w:rPr>
        <w:t>機器の一時保管</w:t>
      </w:r>
    </w:p>
    <w:p w14:paraId="3CD1BAF3" w14:textId="70159D80" w:rsidR="006150C7" w:rsidRPr="006150C7" w:rsidRDefault="00FB31D0" w:rsidP="006150C7">
      <w:pPr>
        <w:ind w:leftChars="400" w:left="800" w:firstLineChars="100" w:firstLine="210"/>
        <w:rPr>
          <w:rFonts w:ascii="ＭＳ Ｐ明朝" w:eastAsia="ＭＳ Ｐ明朝" w:hAnsi="ＭＳ Ｐ明朝"/>
          <w:sz w:val="21"/>
          <w:szCs w:val="21"/>
        </w:rPr>
      </w:pPr>
      <w:r>
        <w:rPr>
          <w:rFonts w:ascii="ＭＳ Ｐ明朝" w:eastAsia="ＭＳ Ｐ明朝" w:hAnsi="ＭＳ Ｐ明朝" w:hint="eastAsia"/>
          <w:sz w:val="21"/>
          <w:szCs w:val="21"/>
        </w:rPr>
        <w:t>納入</w:t>
      </w:r>
      <w:r w:rsidR="006150C7" w:rsidRPr="006150C7">
        <w:rPr>
          <w:rFonts w:ascii="ＭＳ Ｐ明朝" w:eastAsia="ＭＳ Ｐ明朝" w:hAnsi="ＭＳ Ｐ明朝" w:hint="eastAsia"/>
          <w:sz w:val="21"/>
          <w:szCs w:val="21"/>
        </w:rPr>
        <w:t>場所搬入前までの機器の保管場所については、受注者で準備すること。</w:t>
      </w:r>
    </w:p>
    <w:p w14:paraId="54FDD01F" w14:textId="77777777" w:rsidR="006150C7" w:rsidRPr="006150C7" w:rsidRDefault="006150C7" w:rsidP="006150C7">
      <w:pPr>
        <w:ind w:leftChars="100" w:left="620" w:hangingChars="200" w:hanging="420"/>
        <w:rPr>
          <w:rFonts w:ascii="ＭＳ Ｐ明朝" w:eastAsia="ＭＳ Ｐ明朝" w:hAnsi="ＭＳ Ｐ明朝"/>
          <w:sz w:val="21"/>
          <w:szCs w:val="21"/>
        </w:rPr>
      </w:pPr>
    </w:p>
    <w:p w14:paraId="282618EB" w14:textId="7D55C752" w:rsidR="006150C7" w:rsidRPr="006150C7" w:rsidRDefault="006150C7" w:rsidP="00D90D7B">
      <w:pPr>
        <w:numPr>
          <w:ilvl w:val="0"/>
          <w:numId w:val="8"/>
        </w:numPr>
        <w:rPr>
          <w:rFonts w:ascii="ＭＳ Ｐ明朝" w:eastAsia="ＭＳ Ｐ明朝" w:hAnsi="ＭＳ Ｐ明朝"/>
          <w:sz w:val="21"/>
          <w:szCs w:val="21"/>
        </w:rPr>
      </w:pPr>
      <w:r w:rsidRPr="006150C7">
        <w:rPr>
          <w:rFonts w:ascii="ＭＳ Ｐ明朝" w:eastAsia="ＭＳ Ｐ明朝" w:hAnsi="ＭＳ Ｐ明朝" w:hint="eastAsia"/>
          <w:sz w:val="21"/>
          <w:szCs w:val="21"/>
        </w:rPr>
        <w:t>引継ぎ</w:t>
      </w:r>
    </w:p>
    <w:p w14:paraId="5896B92D" w14:textId="625C7619" w:rsidR="006150C7" w:rsidRPr="006150C7" w:rsidRDefault="006150C7" w:rsidP="006150C7">
      <w:pPr>
        <w:ind w:leftChars="400" w:left="800" w:firstLineChars="100" w:firstLine="210"/>
        <w:rPr>
          <w:rFonts w:ascii="ＭＳ Ｐ明朝" w:eastAsia="ＭＳ Ｐ明朝" w:hAnsi="ＭＳ Ｐ明朝"/>
          <w:sz w:val="21"/>
          <w:szCs w:val="21"/>
        </w:rPr>
      </w:pPr>
      <w:r w:rsidRPr="006150C7">
        <w:rPr>
          <w:rFonts w:ascii="ＭＳ Ｐ明朝" w:eastAsia="ＭＳ Ｐ明朝" w:hAnsi="ＭＳ Ｐ明朝" w:hint="eastAsia"/>
          <w:sz w:val="21"/>
          <w:szCs w:val="21"/>
        </w:rPr>
        <w:t>本市及び</w:t>
      </w:r>
      <w:r w:rsidR="0016520B">
        <w:rPr>
          <w:rFonts w:ascii="ＭＳ Ｐ明朝" w:eastAsia="ＭＳ Ｐ明朝" w:hAnsi="ＭＳ Ｐ明朝" w:hint="eastAsia"/>
          <w:sz w:val="21"/>
          <w:szCs w:val="21"/>
        </w:rPr>
        <w:t>機器の設定作業を行う</w:t>
      </w:r>
      <w:r w:rsidR="00DC44A5">
        <w:rPr>
          <w:rFonts w:ascii="ＭＳ Ｐ明朝" w:eastAsia="ＭＳ Ｐ明朝" w:hAnsi="ＭＳ Ｐ明朝" w:hint="eastAsia"/>
          <w:kern w:val="0"/>
          <w:sz w:val="21"/>
          <w:szCs w:val="21"/>
        </w:rPr>
        <w:t>Aネット</w:t>
      </w:r>
      <w:r w:rsidRPr="006150C7">
        <w:rPr>
          <w:rFonts w:ascii="ＭＳ Ｐ明朝" w:eastAsia="ＭＳ Ｐ明朝" w:hAnsi="ＭＳ Ｐ明朝" w:hint="eastAsia"/>
          <w:kern w:val="0"/>
          <w:sz w:val="21"/>
          <w:szCs w:val="21"/>
        </w:rPr>
        <w:t>住民情報系システム担当業者</w:t>
      </w:r>
      <w:r w:rsidRPr="006150C7">
        <w:rPr>
          <w:rFonts w:ascii="ＭＳ Ｐ明朝" w:eastAsia="ＭＳ Ｐ明朝" w:hAnsi="ＭＳ Ｐ明朝" w:hint="eastAsia"/>
          <w:sz w:val="21"/>
          <w:szCs w:val="21"/>
        </w:rPr>
        <w:t>に、受注者の</w:t>
      </w:r>
      <w:r w:rsidR="00FB31D0">
        <w:rPr>
          <w:rFonts w:ascii="ＭＳ Ｐ明朝" w:eastAsia="ＭＳ Ｐ明朝" w:hAnsi="ＭＳ Ｐ明朝" w:hint="eastAsia"/>
          <w:sz w:val="21"/>
          <w:szCs w:val="21"/>
        </w:rPr>
        <w:t>納入</w:t>
      </w:r>
      <w:r w:rsidRPr="006150C7">
        <w:rPr>
          <w:rFonts w:ascii="ＭＳ Ｐ明朝" w:eastAsia="ＭＳ Ｐ明朝" w:hAnsi="ＭＳ Ｐ明朝" w:hint="eastAsia"/>
          <w:sz w:val="21"/>
          <w:szCs w:val="21"/>
        </w:rPr>
        <w:t>作業に関する事項について引継ぎシートを作成し引継ぎを行うこと。代表的な内容は次に示すが、その他必要な内容があれば引継ぎを行なうこと。</w:t>
      </w:r>
    </w:p>
    <w:p w14:paraId="294AC9F7" w14:textId="6314AD09" w:rsidR="006150C7" w:rsidRDefault="006150C7" w:rsidP="00D90D7B">
      <w:pPr>
        <w:numPr>
          <w:ilvl w:val="0"/>
          <w:numId w:val="5"/>
        </w:numPr>
        <w:tabs>
          <w:tab w:val="left" w:pos="1470"/>
        </w:tabs>
        <w:ind w:hanging="255"/>
        <w:rPr>
          <w:rFonts w:ascii="ＭＳ Ｐ明朝" w:eastAsia="ＭＳ Ｐ明朝" w:hAnsi="ＭＳ Ｐ明朝"/>
          <w:sz w:val="21"/>
          <w:szCs w:val="21"/>
        </w:rPr>
      </w:pPr>
      <w:r w:rsidRPr="006150C7">
        <w:rPr>
          <w:rFonts w:ascii="ＭＳ Ｐ明朝" w:eastAsia="ＭＳ Ｐ明朝" w:hAnsi="ＭＳ Ｐ明朝" w:hint="eastAsia"/>
          <w:sz w:val="21"/>
          <w:szCs w:val="21"/>
        </w:rPr>
        <w:t>ハードウェアに関する事項</w:t>
      </w:r>
    </w:p>
    <w:p w14:paraId="32F43335" w14:textId="005C6262" w:rsidR="00172CE8" w:rsidRPr="00DC4397" w:rsidRDefault="00172CE8" w:rsidP="00D90D7B">
      <w:pPr>
        <w:numPr>
          <w:ilvl w:val="1"/>
          <w:numId w:val="5"/>
        </w:numPr>
        <w:tabs>
          <w:tab w:val="left" w:pos="1470"/>
          <w:tab w:val="left" w:pos="1890"/>
        </w:tabs>
        <w:ind w:firstLine="105"/>
        <w:rPr>
          <w:rFonts w:ascii="ＭＳ Ｐ明朝" w:eastAsia="ＭＳ Ｐ明朝" w:hAnsi="ＭＳ Ｐ明朝"/>
          <w:color w:val="000000" w:themeColor="text1"/>
          <w:sz w:val="21"/>
          <w:szCs w:val="21"/>
        </w:rPr>
      </w:pPr>
      <w:r w:rsidRPr="00DC4397">
        <w:rPr>
          <w:rFonts w:ascii="ＭＳ Ｐ明朝" w:eastAsia="ＭＳ Ｐ明朝" w:hAnsi="ＭＳ Ｐ明朝" w:hint="eastAsia"/>
          <w:color w:val="000000" w:themeColor="text1"/>
          <w:sz w:val="21"/>
          <w:szCs w:val="21"/>
        </w:rPr>
        <w:t>機器明細</w:t>
      </w:r>
    </w:p>
    <w:p w14:paraId="171DB618" w14:textId="11B1F3F6" w:rsidR="006150C7" w:rsidRPr="00293BC1" w:rsidRDefault="00172CE8" w:rsidP="00293BC1">
      <w:pPr>
        <w:numPr>
          <w:ilvl w:val="1"/>
          <w:numId w:val="5"/>
        </w:numPr>
        <w:tabs>
          <w:tab w:val="left" w:pos="1470"/>
          <w:tab w:val="left" w:pos="1890"/>
        </w:tabs>
        <w:ind w:firstLine="105"/>
        <w:rPr>
          <w:rFonts w:ascii="ＭＳ Ｐ明朝" w:eastAsia="ＭＳ Ｐ明朝" w:hAnsi="ＭＳ Ｐ明朝"/>
          <w:color w:val="000000" w:themeColor="text1"/>
          <w:sz w:val="21"/>
          <w:szCs w:val="21"/>
        </w:rPr>
      </w:pPr>
      <w:r w:rsidRPr="00DC4397">
        <w:rPr>
          <w:rFonts w:ascii="ＭＳ Ｐ明朝" w:eastAsia="ＭＳ Ｐ明朝" w:hAnsi="ＭＳ Ｐ明朝" w:hint="eastAsia"/>
          <w:color w:val="000000" w:themeColor="text1"/>
          <w:sz w:val="21"/>
          <w:szCs w:val="21"/>
        </w:rPr>
        <w:t>機器添付品一覧</w:t>
      </w:r>
    </w:p>
    <w:p w14:paraId="69DF6685" w14:textId="77777777" w:rsidR="006150C7" w:rsidRPr="006150C7" w:rsidRDefault="006150C7" w:rsidP="006150C7">
      <w:pPr>
        <w:ind w:leftChars="400" w:left="800" w:firstLineChars="100" w:firstLine="210"/>
        <w:rPr>
          <w:rFonts w:ascii="ＭＳ Ｐ明朝" w:eastAsia="ＭＳ Ｐ明朝" w:hAnsi="ＭＳ Ｐ明朝"/>
          <w:sz w:val="21"/>
          <w:szCs w:val="21"/>
        </w:rPr>
      </w:pPr>
    </w:p>
    <w:p w14:paraId="04A7A9B8" w14:textId="528874C8" w:rsidR="0069530D" w:rsidRPr="0069530D" w:rsidRDefault="006150C7" w:rsidP="0069530D">
      <w:pPr>
        <w:pStyle w:val="2"/>
        <w:numPr>
          <w:ilvl w:val="0"/>
          <w:numId w:val="6"/>
        </w:numPr>
        <w:rPr>
          <w:rFonts w:ascii="ＭＳ Ｐ明朝" w:eastAsia="ＭＳ Ｐ明朝" w:hAnsi="ＭＳ Ｐ明朝"/>
          <w:sz w:val="22"/>
        </w:rPr>
      </w:pPr>
      <w:bookmarkStart w:id="27" w:name="_Toc424892124"/>
      <w:bookmarkStart w:id="28" w:name="_Toc226731025"/>
      <w:r w:rsidRPr="006150C7">
        <w:rPr>
          <w:rFonts w:ascii="ＭＳ Ｐ明朝" w:eastAsia="ＭＳ Ｐ明朝" w:hAnsi="ＭＳ Ｐ明朝" w:hint="eastAsia"/>
          <w:sz w:val="22"/>
        </w:rPr>
        <w:t>保守への移行</w:t>
      </w:r>
      <w:bookmarkEnd w:id="27"/>
      <w:bookmarkEnd w:id="28"/>
    </w:p>
    <w:p w14:paraId="2F74E842" w14:textId="77777777" w:rsidR="0069530D" w:rsidRPr="006150C7" w:rsidRDefault="0069530D" w:rsidP="0069530D">
      <w:pPr>
        <w:numPr>
          <w:ilvl w:val="0"/>
          <w:numId w:val="10"/>
        </w:numPr>
        <w:ind w:left="993" w:hanging="426"/>
        <w:rPr>
          <w:rFonts w:ascii="ＭＳ Ｐ明朝" w:eastAsia="ＭＳ Ｐ明朝" w:hAnsi="ＭＳ Ｐ明朝"/>
          <w:sz w:val="21"/>
          <w:szCs w:val="21"/>
        </w:rPr>
      </w:pPr>
      <w:r w:rsidRPr="006150C7">
        <w:rPr>
          <w:rFonts w:ascii="ＭＳ Ｐ明朝" w:eastAsia="ＭＳ Ｐ明朝" w:hAnsi="ＭＳ Ｐ明朝" w:hint="eastAsia"/>
          <w:sz w:val="21"/>
          <w:szCs w:val="21"/>
        </w:rPr>
        <w:t>管理資料の提出</w:t>
      </w:r>
    </w:p>
    <w:p w14:paraId="76A47BB2" w14:textId="041EFB59" w:rsidR="0069530D" w:rsidRDefault="0069530D" w:rsidP="0069530D">
      <w:pPr>
        <w:ind w:left="993"/>
        <w:rPr>
          <w:rFonts w:ascii="ＭＳ Ｐ明朝" w:eastAsia="ＭＳ Ｐ明朝" w:hAnsi="ＭＳ Ｐ明朝"/>
          <w:sz w:val="21"/>
          <w:szCs w:val="21"/>
        </w:rPr>
      </w:pPr>
      <w:r>
        <w:rPr>
          <w:rFonts w:ascii="ＭＳ Ｐ明朝" w:eastAsia="ＭＳ Ｐ明朝" w:hAnsi="ＭＳ Ｐ明朝" w:hint="eastAsia"/>
          <w:sz w:val="21"/>
          <w:szCs w:val="21"/>
        </w:rPr>
        <w:t>納入</w:t>
      </w:r>
      <w:r w:rsidRPr="006150C7">
        <w:rPr>
          <w:rFonts w:ascii="ＭＳ Ｐ明朝" w:eastAsia="ＭＳ Ｐ明朝" w:hAnsi="ＭＳ Ｐ明朝" w:hint="eastAsia"/>
          <w:sz w:val="21"/>
          <w:szCs w:val="21"/>
        </w:rPr>
        <w:t>後の機器管理のため、機種、型番、</w:t>
      </w:r>
      <w:r>
        <w:rPr>
          <w:rFonts w:ascii="ＭＳ Ｐ明朝" w:eastAsia="ＭＳ Ｐ明朝" w:hAnsi="ＭＳ Ｐ明朝" w:hint="eastAsia"/>
          <w:sz w:val="21"/>
          <w:szCs w:val="21"/>
        </w:rPr>
        <w:t>納入</w:t>
      </w:r>
      <w:r w:rsidRPr="006150C7">
        <w:rPr>
          <w:rFonts w:ascii="ＭＳ Ｐ明朝" w:eastAsia="ＭＳ Ｐ明朝" w:hAnsi="ＭＳ Ｐ明朝" w:hint="eastAsia"/>
          <w:sz w:val="21"/>
          <w:szCs w:val="21"/>
        </w:rPr>
        <w:t>場所等を機器管理資料としてとりまとめて作成し、本市に提出すること。管理資料に盛り込む内容については、別途本市と協議を行うこと。</w:t>
      </w:r>
    </w:p>
    <w:p w14:paraId="2F60087B" w14:textId="77777777" w:rsidR="0069530D" w:rsidRDefault="0069530D" w:rsidP="0069530D">
      <w:pPr>
        <w:ind w:left="993"/>
        <w:rPr>
          <w:rFonts w:ascii="ＭＳ Ｐ明朝" w:eastAsia="ＭＳ Ｐ明朝" w:hAnsi="ＭＳ Ｐ明朝"/>
          <w:sz w:val="21"/>
          <w:szCs w:val="21"/>
        </w:rPr>
      </w:pPr>
    </w:p>
    <w:p w14:paraId="77973A60" w14:textId="2F269810" w:rsidR="006150C7" w:rsidRPr="006150C7" w:rsidRDefault="006150C7" w:rsidP="00D90D7B">
      <w:pPr>
        <w:numPr>
          <w:ilvl w:val="0"/>
          <w:numId w:val="10"/>
        </w:numPr>
        <w:ind w:left="993" w:hanging="426"/>
        <w:rPr>
          <w:rFonts w:ascii="ＭＳ Ｐ明朝" w:eastAsia="ＭＳ Ｐ明朝" w:hAnsi="ＭＳ Ｐ明朝"/>
          <w:sz w:val="21"/>
          <w:szCs w:val="21"/>
        </w:rPr>
      </w:pPr>
      <w:r w:rsidRPr="006150C7">
        <w:rPr>
          <w:rFonts w:ascii="ＭＳ Ｐ明朝" w:eastAsia="ＭＳ Ｐ明朝" w:hAnsi="ＭＳ Ｐ明朝" w:hint="eastAsia"/>
          <w:sz w:val="21"/>
          <w:szCs w:val="21"/>
        </w:rPr>
        <w:t>受注者内引継ぎ</w:t>
      </w:r>
    </w:p>
    <w:p w14:paraId="7FA77BBE" w14:textId="277A04CD" w:rsidR="006150C7" w:rsidRPr="006150C7" w:rsidRDefault="006150C7" w:rsidP="006150C7">
      <w:pPr>
        <w:ind w:left="993" w:firstLineChars="100" w:firstLine="210"/>
        <w:rPr>
          <w:rFonts w:ascii="ＭＳ Ｐ明朝" w:eastAsia="ＭＳ Ｐ明朝" w:hAnsi="ＭＳ Ｐ明朝"/>
          <w:sz w:val="21"/>
          <w:szCs w:val="21"/>
        </w:rPr>
      </w:pPr>
      <w:r w:rsidRPr="006150C7">
        <w:rPr>
          <w:rFonts w:ascii="ＭＳ Ｐ明朝" w:eastAsia="ＭＳ Ｐ明朝" w:hAnsi="ＭＳ Ｐ明朝" w:hint="eastAsia"/>
          <w:sz w:val="21"/>
          <w:szCs w:val="21"/>
        </w:rPr>
        <w:t>受注者から保守作業グループへの引継ぎを、迅速かつ確実に行うこと。</w:t>
      </w:r>
    </w:p>
    <w:p w14:paraId="1EA76093" w14:textId="77777777" w:rsidR="00321F9B" w:rsidRPr="006150C7" w:rsidRDefault="00321F9B" w:rsidP="006150C7">
      <w:pPr>
        <w:ind w:left="993" w:firstLineChars="100" w:firstLine="210"/>
        <w:rPr>
          <w:rFonts w:ascii="ＭＳ Ｐ明朝" w:eastAsia="ＭＳ Ｐ明朝" w:hAnsi="ＭＳ Ｐ明朝"/>
          <w:sz w:val="21"/>
          <w:szCs w:val="21"/>
        </w:rPr>
      </w:pPr>
    </w:p>
    <w:p w14:paraId="1630B661" w14:textId="77777777" w:rsidR="00980B56" w:rsidRPr="004A3F49" w:rsidRDefault="00980B56" w:rsidP="00D90D7B">
      <w:pPr>
        <w:pStyle w:val="1"/>
        <w:numPr>
          <w:ilvl w:val="0"/>
          <w:numId w:val="17"/>
        </w:numPr>
        <w:rPr>
          <w:rFonts w:ascii="ＭＳ Ｐ明朝" w:eastAsia="ＭＳ Ｐ明朝" w:hAnsi="ＭＳ Ｐ明朝"/>
          <w:sz w:val="28"/>
          <w:szCs w:val="28"/>
        </w:rPr>
      </w:pPr>
      <w:bookmarkStart w:id="29" w:name="_Toc424892125"/>
      <w:bookmarkStart w:id="30" w:name="_Toc226731026"/>
      <w:r w:rsidRPr="004A3F49">
        <w:rPr>
          <w:rFonts w:ascii="ＭＳ Ｐ明朝" w:eastAsia="ＭＳ Ｐ明朝" w:hAnsi="ＭＳ Ｐ明朝" w:hint="eastAsia"/>
          <w:sz w:val="28"/>
          <w:szCs w:val="28"/>
        </w:rPr>
        <w:t>保守仕様</w:t>
      </w:r>
      <w:bookmarkEnd w:id="29"/>
      <w:bookmarkEnd w:id="30"/>
    </w:p>
    <w:p w14:paraId="0487BFD9" w14:textId="112EE8FE" w:rsidR="00135D84" w:rsidRDefault="00135D84" w:rsidP="00980B56">
      <w:pPr>
        <w:pStyle w:val="a5"/>
        <w:tabs>
          <w:tab w:val="clear" w:pos="4252"/>
          <w:tab w:val="clear" w:pos="8504"/>
        </w:tabs>
        <w:snapToGrid/>
        <w:ind w:leftChars="50" w:left="100" w:firstLineChars="100" w:firstLine="210"/>
        <w:rPr>
          <w:rFonts w:ascii="ＭＳ Ｐ明朝" w:eastAsia="ＭＳ Ｐ明朝" w:hAnsi="ＭＳ Ｐ明朝" w:cs="ＭＳ 明朝"/>
          <w:sz w:val="21"/>
          <w:szCs w:val="21"/>
        </w:rPr>
      </w:pPr>
      <w:r w:rsidRPr="00135D84">
        <w:rPr>
          <w:rFonts w:ascii="ＭＳ Ｐ明朝" w:eastAsia="ＭＳ Ｐ明朝" w:hAnsi="ＭＳ Ｐ明朝" w:cs="ＭＳ 明朝" w:hint="eastAsia"/>
          <w:sz w:val="21"/>
          <w:szCs w:val="21"/>
        </w:rPr>
        <w:t>保守を要するハードウェアの保守費用は本調達に含むものとする。</w:t>
      </w:r>
    </w:p>
    <w:p w14:paraId="65D16BF2" w14:textId="48E8FE76" w:rsidR="00980B56" w:rsidRPr="00980B56" w:rsidRDefault="001008FD" w:rsidP="00980B56">
      <w:pPr>
        <w:pStyle w:val="a5"/>
        <w:tabs>
          <w:tab w:val="clear" w:pos="4252"/>
          <w:tab w:val="clear" w:pos="8504"/>
        </w:tabs>
        <w:snapToGrid/>
        <w:ind w:leftChars="50" w:left="100" w:firstLineChars="100" w:firstLine="210"/>
        <w:rPr>
          <w:rFonts w:ascii="ＭＳ Ｐ明朝" w:eastAsia="ＭＳ Ｐ明朝" w:hAnsi="ＭＳ Ｐ明朝"/>
          <w:sz w:val="21"/>
          <w:szCs w:val="21"/>
        </w:rPr>
      </w:pPr>
      <w:r w:rsidRPr="001008FD">
        <w:rPr>
          <w:rFonts w:ascii="ＭＳ Ｐ明朝" w:eastAsia="ＭＳ Ｐ明朝" w:hAnsi="ＭＳ Ｐ明朝" w:cs="ＭＳ 明朝" w:hint="eastAsia"/>
          <w:sz w:val="21"/>
          <w:szCs w:val="21"/>
        </w:rPr>
        <w:t>別紙</w:t>
      </w:r>
      <w:r w:rsidR="00A01088">
        <w:rPr>
          <w:rFonts w:ascii="ＭＳ Ｐ明朝" w:eastAsia="ＭＳ Ｐ明朝" w:hAnsi="ＭＳ Ｐ明朝" w:cs="ＭＳ 明朝" w:hint="eastAsia"/>
          <w:sz w:val="21"/>
          <w:szCs w:val="21"/>
        </w:rPr>
        <w:t>２</w:t>
      </w:r>
      <w:r>
        <w:rPr>
          <w:rFonts w:ascii="ＭＳ Ｐ明朝" w:eastAsia="ＭＳ Ｐ明朝" w:hAnsi="ＭＳ Ｐ明朝" w:cs="ＭＳ 明朝" w:hint="eastAsia"/>
          <w:sz w:val="21"/>
          <w:szCs w:val="21"/>
        </w:rPr>
        <w:t>「物品仕様」に示す機器ごとの要件に応じて保守を行うこと。障害</w:t>
      </w:r>
      <w:r w:rsidRPr="001008FD">
        <w:rPr>
          <w:rFonts w:ascii="ＭＳ Ｐ明朝" w:eastAsia="ＭＳ Ｐ明朝" w:hAnsi="ＭＳ Ｐ明朝" w:cs="ＭＳ 明朝" w:hint="eastAsia"/>
          <w:sz w:val="21"/>
          <w:szCs w:val="21"/>
        </w:rPr>
        <w:t>発生時においては、</w:t>
      </w:r>
      <w:r w:rsidR="00DC44A5">
        <w:rPr>
          <w:rFonts w:ascii="ＭＳ Ｐ明朝" w:eastAsia="ＭＳ Ｐ明朝" w:hAnsi="ＭＳ Ｐ明朝" w:hint="eastAsia"/>
          <w:sz w:val="21"/>
          <w:szCs w:val="21"/>
        </w:rPr>
        <w:t>Aネット</w:t>
      </w:r>
      <w:r w:rsidR="00980B56">
        <w:rPr>
          <w:rFonts w:ascii="ＭＳ Ｐ明朝" w:eastAsia="ＭＳ Ｐ明朝" w:hAnsi="ＭＳ Ｐ明朝" w:hint="eastAsia"/>
          <w:sz w:val="21"/>
          <w:szCs w:val="21"/>
        </w:rPr>
        <w:t>住民情報系システム担当</w:t>
      </w:r>
      <w:r w:rsidR="00980B56" w:rsidRPr="00980B56">
        <w:rPr>
          <w:rFonts w:ascii="ＭＳ Ｐ明朝" w:eastAsia="ＭＳ Ｐ明朝" w:hAnsi="ＭＳ Ｐ明朝" w:hint="eastAsia"/>
          <w:sz w:val="21"/>
          <w:szCs w:val="21"/>
        </w:rPr>
        <w:t>業者と十分に連携をとり、速やかに</w:t>
      </w:r>
      <w:r w:rsidR="00DA66A5" w:rsidRPr="00980B56">
        <w:rPr>
          <w:rFonts w:ascii="ＭＳ Ｐ明朝" w:eastAsia="ＭＳ Ｐ明朝" w:hAnsi="ＭＳ Ｐ明朝" w:hint="eastAsia"/>
          <w:sz w:val="21"/>
          <w:szCs w:val="21"/>
        </w:rPr>
        <w:t>復旧操作、切り分け等の</w:t>
      </w:r>
      <w:r w:rsidR="00980B56" w:rsidRPr="00980B56">
        <w:rPr>
          <w:rFonts w:ascii="ＭＳ Ｐ明朝" w:eastAsia="ＭＳ Ｐ明朝" w:hAnsi="ＭＳ Ｐ明朝" w:hint="eastAsia"/>
          <w:sz w:val="21"/>
          <w:szCs w:val="21"/>
        </w:rPr>
        <w:t>問題解決にあた</w:t>
      </w:r>
      <w:r w:rsidRPr="001008FD">
        <w:rPr>
          <w:rFonts w:ascii="ＭＳ Ｐ明朝" w:eastAsia="ＭＳ Ｐ明朝" w:hAnsi="ＭＳ Ｐ明朝" w:hint="eastAsia"/>
          <w:sz w:val="21"/>
          <w:szCs w:val="21"/>
        </w:rPr>
        <w:t>ること</w:t>
      </w:r>
      <w:r>
        <w:rPr>
          <w:rFonts w:ascii="ＭＳ Ｐ明朝" w:eastAsia="ＭＳ Ｐ明朝" w:hAnsi="ＭＳ Ｐ明朝" w:hint="eastAsia"/>
          <w:sz w:val="21"/>
          <w:szCs w:val="21"/>
        </w:rPr>
        <w:t>。</w:t>
      </w:r>
    </w:p>
    <w:p w14:paraId="2E271269" w14:textId="77777777" w:rsidR="00980B56" w:rsidRPr="004A3F49" w:rsidRDefault="00980B56" w:rsidP="00980B56">
      <w:pPr>
        <w:rPr>
          <w:rFonts w:ascii="ＭＳ Ｐ明朝" w:eastAsia="ＭＳ Ｐ明朝" w:hAnsi="ＭＳ Ｐ明朝"/>
        </w:rPr>
      </w:pPr>
    </w:p>
    <w:p w14:paraId="2BFA0469" w14:textId="77777777" w:rsidR="00980B56" w:rsidRPr="00980B56" w:rsidRDefault="00980B56" w:rsidP="00D90D7B">
      <w:pPr>
        <w:pStyle w:val="2"/>
        <w:numPr>
          <w:ilvl w:val="0"/>
          <w:numId w:val="11"/>
        </w:numPr>
        <w:rPr>
          <w:rFonts w:ascii="ＭＳ Ｐ明朝" w:eastAsia="ＭＳ Ｐ明朝" w:hAnsi="ＭＳ Ｐ明朝"/>
          <w:sz w:val="22"/>
          <w:szCs w:val="21"/>
        </w:rPr>
      </w:pPr>
      <w:bookmarkStart w:id="31" w:name="_Toc424892126"/>
      <w:bookmarkStart w:id="32" w:name="_Toc226731027"/>
      <w:r w:rsidRPr="00980B56">
        <w:rPr>
          <w:rFonts w:ascii="ＭＳ Ｐ明朝" w:eastAsia="ＭＳ Ｐ明朝" w:hAnsi="ＭＳ Ｐ明朝" w:hint="eastAsia"/>
          <w:sz w:val="22"/>
          <w:szCs w:val="21"/>
        </w:rPr>
        <w:t>体制</w:t>
      </w:r>
      <w:bookmarkEnd w:id="31"/>
      <w:bookmarkEnd w:id="32"/>
    </w:p>
    <w:p w14:paraId="318807D0" w14:textId="77777777" w:rsidR="00980B56" w:rsidRPr="00980B56" w:rsidRDefault="00980B56" w:rsidP="009D0A8F">
      <w:pPr>
        <w:ind w:leftChars="150" w:left="300" w:firstLineChars="100" w:firstLine="210"/>
        <w:rPr>
          <w:rFonts w:ascii="ＭＳ Ｐ明朝" w:eastAsia="ＭＳ Ｐ明朝" w:hAnsi="ＭＳ Ｐ明朝"/>
          <w:sz w:val="21"/>
          <w:szCs w:val="21"/>
        </w:rPr>
      </w:pPr>
      <w:r w:rsidRPr="00980B56">
        <w:rPr>
          <w:rFonts w:ascii="ＭＳ Ｐ明朝" w:eastAsia="ＭＳ Ｐ明朝" w:hAnsi="ＭＳ Ｐ明朝" w:hint="eastAsia"/>
          <w:sz w:val="21"/>
          <w:szCs w:val="21"/>
        </w:rPr>
        <w:t>保守業務体制については次の条件を満た</w:t>
      </w:r>
      <w:r w:rsidR="001916F0">
        <w:rPr>
          <w:rFonts w:ascii="ＭＳ Ｐ明朝" w:eastAsia="ＭＳ Ｐ明朝" w:hAnsi="ＭＳ Ｐ明朝" w:hint="eastAsia"/>
          <w:sz w:val="21"/>
          <w:szCs w:val="21"/>
        </w:rPr>
        <w:t>すこと。</w:t>
      </w:r>
    </w:p>
    <w:p w14:paraId="4AA07DF8" w14:textId="2280BDD8" w:rsidR="00980B56" w:rsidRPr="00980B56" w:rsidRDefault="00980B56" w:rsidP="00D90D7B">
      <w:pPr>
        <w:numPr>
          <w:ilvl w:val="0"/>
          <w:numId w:val="12"/>
        </w:numPr>
        <w:rPr>
          <w:rFonts w:ascii="ＭＳ Ｐ明朝" w:eastAsia="ＭＳ Ｐ明朝" w:hAnsi="ＭＳ Ｐ明朝"/>
          <w:sz w:val="21"/>
          <w:szCs w:val="21"/>
        </w:rPr>
      </w:pPr>
      <w:r w:rsidRPr="00980B56">
        <w:rPr>
          <w:rFonts w:ascii="ＭＳ Ｐ明朝" w:eastAsia="ＭＳ Ｐ明朝" w:hAnsi="ＭＳ Ｐ明朝" w:hint="eastAsia"/>
          <w:sz w:val="21"/>
          <w:szCs w:val="21"/>
        </w:rPr>
        <w:t>関連機器等との調整を考慮し、メーカー直系の保守窓口であり、かつ本市との連絡</w:t>
      </w:r>
      <w:r w:rsidRPr="00980B56">
        <w:rPr>
          <w:rFonts w:ascii="ＭＳ Ｐ明朝" w:eastAsia="ＭＳ Ｐ明朝" w:hAnsi="ＭＳ Ｐ明朝" w:hint="eastAsia"/>
          <w:sz w:val="21"/>
          <w:szCs w:val="21"/>
        </w:rPr>
        <w:lastRenderedPageBreak/>
        <w:t>窓口は1本化すること。</w:t>
      </w:r>
    </w:p>
    <w:p w14:paraId="0A0D70E8" w14:textId="58947FFE" w:rsidR="00980B56" w:rsidRPr="00980B56" w:rsidRDefault="00980B56" w:rsidP="00D90D7B">
      <w:pPr>
        <w:numPr>
          <w:ilvl w:val="0"/>
          <w:numId w:val="12"/>
        </w:numPr>
        <w:rPr>
          <w:rFonts w:ascii="ＭＳ Ｐ明朝" w:eastAsia="ＭＳ Ｐ明朝" w:hAnsi="ＭＳ Ｐ明朝"/>
          <w:sz w:val="21"/>
          <w:szCs w:val="21"/>
        </w:rPr>
      </w:pPr>
      <w:r w:rsidRPr="00980B56">
        <w:rPr>
          <w:rFonts w:ascii="ＭＳ Ｐ明朝" w:eastAsia="ＭＳ Ｐ明朝" w:hAnsi="ＭＳ Ｐ明朝" w:hint="eastAsia"/>
          <w:sz w:val="21"/>
          <w:szCs w:val="21"/>
        </w:rPr>
        <w:t>障害発生時は、メール、電話、</w:t>
      </w:r>
      <w:r w:rsidRPr="00980B56">
        <w:rPr>
          <w:rFonts w:ascii="ＭＳ Ｐ明朝" w:eastAsia="ＭＳ Ｐ明朝" w:hAnsi="ＭＳ Ｐ明朝"/>
          <w:sz w:val="21"/>
          <w:szCs w:val="21"/>
        </w:rPr>
        <w:t>FAX</w:t>
      </w:r>
      <w:r w:rsidRPr="00980B56">
        <w:rPr>
          <w:rFonts w:ascii="ＭＳ Ｐ明朝" w:eastAsia="ＭＳ Ｐ明朝" w:hAnsi="ＭＳ Ｐ明朝" w:hint="eastAsia"/>
          <w:sz w:val="21"/>
          <w:szCs w:val="21"/>
        </w:rPr>
        <w:t>等</w:t>
      </w:r>
      <w:r w:rsidRPr="00637FD4">
        <w:rPr>
          <w:rFonts w:ascii="ＭＳ Ｐ明朝" w:eastAsia="ＭＳ Ｐ明朝" w:hAnsi="ＭＳ Ｐ明朝" w:hint="eastAsia"/>
          <w:sz w:val="21"/>
          <w:szCs w:val="21"/>
        </w:rPr>
        <w:t>での連絡体制が</w:t>
      </w:r>
      <w:r w:rsidRPr="00980B56">
        <w:rPr>
          <w:rFonts w:ascii="ＭＳ Ｐ明朝" w:eastAsia="ＭＳ Ｐ明朝" w:hAnsi="ＭＳ Ｐ明朝" w:hint="eastAsia"/>
          <w:sz w:val="21"/>
          <w:szCs w:val="21"/>
        </w:rPr>
        <w:t>可能なこと。</w:t>
      </w:r>
    </w:p>
    <w:p w14:paraId="3154AF04" w14:textId="77777777" w:rsidR="00980B56" w:rsidRPr="00980B56" w:rsidRDefault="00980B56" w:rsidP="00980B56">
      <w:pPr>
        <w:pStyle w:val="a5"/>
        <w:tabs>
          <w:tab w:val="clear" w:pos="4252"/>
          <w:tab w:val="clear" w:pos="8504"/>
        </w:tabs>
        <w:snapToGrid/>
        <w:ind w:firstLineChars="100" w:firstLine="210"/>
        <w:rPr>
          <w:rFonts w:ascii="ＭＳ Ｐ明朝" w:eastAsia="ＭＳ Ｐ明朝" w:hAnsi="ＭＳ Ｐ明朝"/>
          <w:sz w:val="21"/>
          <w:szCs w:val="21"/>
        </w:rPr>
      </w:pPr>
    </w:p>
    <w:p w14:paraId="18CAFD61" w14:textId="77777777" w:rsidR="00980B56" w:rsidRPr="00980B56" w:rsidRDefault="00980B56" w:rsidP="00D90D7B">
      <w:pPr>
        <w:pStyle w:val="2"/>
        <w:numPr>
          <w:ilvl w:val="0"/>
          <w:numId w:val="11"/>
        </w:numPr>
        <w:rPr>
          <w:rFonts w:ascii="ＭＳ Ｐ明朝" w:eastAsia="ＭＳ Ｐ明朝" w:hAnsi="ＭＳ Ｐ明朝"/>
          <w:sz w:val="22"/>
          <w:szCs w:val="21"/>
        </w:rPr>
      </w:pPr>
      <w:bookmarkStart w:id="33" w:name="_Toc424892127"/>
      <w:bookmarkStart w:id="34" w:name="_Toc226731028"/>
      <w:r w:rsidRPr="00980B56">
        <w:rPr>
          <w:rFonts w:ascii="ＭＳ Ｐ明朝" w:eastAsia="ＭＳ Ｐ明朝" w:hAnsi="ＭＳ Ｐ明朝" w:hint="eastAsia"/>
          <w:sz w:val="22"/>
          <w:szCs w:val="21"/>
        </w:rPr>
        <w:t>基本要件</w:t>
      </w:r>
      <w:bookmarkEnd w:id="33"/>
      <w:bookmarkEnd w:id="34"/>
    </w:p>
    <w:p w14:paraId="3E672C4F" w14:textId="25462D76" w:rsidR="00980B56" w:rsidRPr="00980B56" w:rsidRDefault="00980B56" w:rsidP="00D90D7B">
      <w:pPr>
        <w:numPr>
          <w:ilvl w:val="0"/>
          <w:numId w:val="13"/>
        </w:numPr>
        <w:rPr>
          <w:rFonts w:ascii="ＭＳ Ｐ明朝" w:eastAsia="ＭＳ Ｐ明朝" w:hAnsi="ＭＳ Ｐ明朝"/>
          <w:sz w:val="21"/>
          <w:szCs w:val="21"/>
        </w:rPr>
      </w:pPr>
      <w:r w:rsidRPr="00980B56">
        <w:rPr>
          <w:rFonts w:ascii="ＭＳ Ｐ明朝" w:eastAsia="ＭＳ Ｐ明朝" w:hAnsi="ＭＳ Ｐ明朝" w:hint="eastAsia"/>
          <w:sz w:val="21"/>
          <w:szCs w:val="21"/>
        </w:rPr>
        <w:t>機器故障時における手配</w:t>
      </w:r>
      <w:r w:rsidR="001561BB">
        <w:rPr>
          <w:rFonts w:ascii="ＭＳ Ｐ明朝" w:eastAsia="ＭＳ Ｐ明朝" w:hAnsi="ＭＳ Ｐ明朝" w:hint="eastAsia"/>
          <w:sz w:val="21"/>
          <w:szCs w:val="21"/>
        </w:rPr>
        <w:t>に</w:t>
      </w:r>
      <w:r w:rsidRPr="00980B56">
        <w:rPr>
          <w:rFonts w:ascii="ＭＳ Ｐ明朝" w:eastAsia="ＭＳ Ｐ明朝" w:hAnsi="ＭＳ Ｐ明朝" w:hint="eastAsia"/>
          <w:sz w:val="21"/>
          <w:szCs w:val="21"/>
        </w:rPr>
        <w:t>対応できるよう、保守部品を日本国内にストックすること。また、交換部品については保守に含めること。</w:t>
      </w:r>
    </w:p>
    <w:p w14:paraId="1A66AAF0" w14:textId="3FB52CBC" w:rsidR="00980B56" w:rsidRPr="00D0531C" w:rsidRDefault="00980B56" w:rsidP="00D90D7B">
      <w:pPr>
        <w:numPr>
          <w:ilvl w:val="0"/>
          <w:numId w:val="13"/>
        </w:numPr>
        <w:rPr>
          <w:rFonts w:ascii="ＭＳ Ｐ明朝" w:eastAsia="ＭＳ Ｐ明朝" w:hAnsi="ＭＳ Ｐ明朝"/>
          <w:sz w:val="21"/>
          <w:szCs w:val="21"/>
        </w:rPr>
      </w:pPr>
      <w:r w:rsidRPr="00980B56">
        <w:rPr>
          <w:rFonts w:ascii="ＭＳ Ｐ明朝" w:eastAsia="ＭＳ Ｐ明朝" w:hAnsi="ＭＳ Ｐ明朝" w:hint="eastAsia"/>
          <w:sz w:val="21"/>
          <w:szCs w:val="21"/>
        </w:rPr>
        <w:t>賃貸借期間中にサポート終了等の理由により必要な機能を提供できなくなった場合、代替品の納入及び構築並びに必要に応じて既存機器</w:t>
      </w:r>
      <w:r w:rsidRPr="00D0531C">
        <w:rPr>
          <w:rFonts w:ascii="ＭＳ Ｐ明朝" w:eastAsia="ＭＳ Ｐ明朝" w:hAnsi="ＭＳ Ｐ明朝" w:hint="eastAsia"/>
          <w:sz w:val="21"/>
          <w:szCs w:val="21"/>
        </w:rPr>
        <w:t>の構成変更に係わる支援を行うこと。なお、その場合に必要となる代替品については、受注者で用意すること。</w:t>
      </w:r>
    </w:p>
    <w:p w14:paraId="1460C293" w14:textId="30D5B815" w:rsidR="003A55E3" w:rsidRPr="00A3057B" w:rsidRDefault="003A55E3" w:rsidP="00D90D7B">
      <w:pPr>
        <w:numPr>
          <w:ilvl w:val="0"/>
          <w:numId w:val="13"/>
        </w:numPr>
        <w:rPr>
          <w:rFonts w:ascii="ＭＳ Ｐ明朝" w:eastAsia="ＭＳ Ｐ明朝" w:hAnsi="ＭＳ Ｐ明朝"/>
          <w:kern w:val="0"/>
          <w:sz w:val="21"/>
          <w:szCs w:val="28"/>
        </w:rPr>
      </w:pPr>
      <w:r w:rsidRPr="00A3057B">
        <w:rPr>
          <w:rFonts w:ascii="ＭＳ Ｐ明朝" w:eastAsia="ＭＳ Ｐ明朝" w:hAnsi="ＭＳ Ｐ明朝" w:hint="eastAsia"/>
          <w:kern w:val="0"/>
          <w:sz w:val="21"/>
          <w:szCs w:val="28"/>
        </w:rPr>
        <w:t>ファームウェアのバージョンアップ</w:t>
      </w:r>
      <w:r w:rsidR="00D238F7" w:rsidRPr="00A3057B">
        <w:rPr>
          <w:rFonts w:ascii="ＭＳ Ｐ明朝" w:eastAsia="ＭＳ Ｐ明朝" w:hAnsi="ＭＳ Ｐ明朝" w:hint="eastAsia"/>
          <w:kern w:val="0"/>
          <w:sz w:val="21"/>
          <w:szCs w:val="28"/>
        </w:rPr>
        <w:t>が必要な場合は本市に報告し、承認を得たうえで速やかに</w:t>
      </w:r>
      <w:r w:rsidRPr="00A3057B">
        <w:rPr>
          <w:rFonts w:ascii="ＭＳ Ｐ明朝" w:eastAsia="ＭＳ Ｐ明朝" w:hAnsi="ＭＳ Ｐ明朝" w:hint="eastAsia"/>
          <w:kern w:val="0"/>
          <w:sz w:val="21"/>
          <w:szCs w:val="28"/>
        </w:rPr>
        <w:t>作業を実施すること。</w:t>
      </w:r>
      <w:r w:rsidR="00A77D24">
        <w:rPr>
          <w:rFonts w:ascii="ＭＳ Ｐ明朝" w:eastAsia="ＭＳ Ｐ明朝" w:hAnsi="ＭＳ Ｐ明朝" w:hint="eastAsia"/>
          <w:kern w:val="0"/>
          <w:sz w:val="21"/>
          <w:szCs w:val="28"/>
        </w:rPr>
        <w:t xml:space="preserve">　</w:t>
      </w:r>
    </w:p>
    <w:p w14:paraId="5D9632ED" w14:textId="328BE48D" w:rsidR="00980B56" w:rsidRPr="005422AA" w:rsidRDefault="00980B56" w:rsidP="005422AA">
      <w:pPr>
        <w:numPr>
          <w:ilvl w:val="0"/>
          <w:numId w:val="13"/>
        </w:numPr>
        <w:rPr>
          <w:rFonts w:ascii="ＭＳ Ｐ明朝" w:eastAsia="ＭＳ Ｐ明朝" w:hAnsi="ＭＳ Ｐ明朝"/>
          <w:sz w:val="21"/>
          <w:szCs w:val="21"/>
        </w:rPr>
      </w:pPr>
      <w:r w:rsidRPr="00980B56">
        <w:rPr>
          <w:rFonts w:ascii="ＭＳ Ｐ明朝" w:eastAsia="ＭＳ Ｐ明朝" w:hAnsi="ＭＳ Ｐ明朝" w:hint="eastAsia"/>
          <w:sz w:val="21"/>
          <w:szCs w:val="21"/>
        </w:rPr>
        <w:t>賃貸借期間中におけるトラブルについては、本市と連携を密にし、対応を行うこと。また、作業にあたってはシステムの運用に支障をきたさないよう十分配慮し、本</w:t>
      </w:r>
      <w:r w:rsidRPr="003B19C7">
        <w:rPr>
          <w:rFonts w:ascii="ＭＳ Ｐ明朝" w:eastAsia="ＭＳ Ｐ明朝" w:hAnsi="ＭＳ Ｐ明朝" w:hint="eastAsia"/>
          <w:sz w:val="21"/>
          <w:szCs w:val="21"/>
        </w:rPr>
        <w:t>市及び</w:t>
      </w:r>
      <w:r w:rsidR="00DC44A5" w:rsidRPr="00AF283C">
        <w:rPr>
          <w:rFonts w:ascii="ＭＳ Ｐ明朝" w:eastAsia="ＭＳ Ｐ明朝" w:hAnsi="ＭＳ Ｐ明朝"/>
          <w:sz w:val="21"/>
          <w:szCs w:val="21"/>
        </w:rPr>
        <w:t>Aネット</w:t>
      </w:r>
      <w:r w:rsidR="00123156" w:rsidRPr="00AF283C">
        <w:rPr>
          <w:rFonts w:ascii="ＭＳ Ｐ明朝" w:eastAsia="ＭＳ Ｐ明朝" w:hAnsi="ＭＳ Ｐ明朝" w:hint="eastAsia"/>
          <w:sz w:val="21"/>
          <w:szCs w:val="21"/>
        </w:rPr>
        <w:t>統合運用管理業者</w:t>
      </w:r>
      <w:r w:rsidRPr="003B19C7">
        <w:rPr>
          <w:rFonts w:ascii="ＭＳ Ｐ明朝" w:eastAsia="ＭＳ Ｐ明朝" w:hAnsi="ＭＳ Ｐ明朝" w:hint="eastAsia"/>
          <w:sz w:val="21"/>
          <w:szCs w:val="21"/>
        </w:rPr>
        <w:t>等と協力し作</w:t>
      </w:r>
      <w:r w:rsidRPr="00980B56">
        <w:rPr>
          <w:rFonts w:ascii="ＭＳ Ｐ明朝" w:eastAsia="ＭＳ Ｐ明朝" w:hAnsi="ＭＳ Ｐ明朝" w:hint="eastAsia"/>
          <w:sz w:val="21"/>
          <w:szCs w:val="21"/>
        </w:rPr>
        <w:t>業を行うこと。</w:t>
      </w:r>
    </w:p>
    <w:p w14:paraId="662C883C" w14:textId="2573188E" w:rsidR="003A55E3" w:rsidRPr="00A3057B" w:rsidRDefault="003A55E3" w:rsidP="00D90D7B">
      <w:pPr>
        <w:numPr>
          <w:ilvl w:val="0"/>
          <w:numId w:val="13"/>
        </w:numPr>
        <w:rPr>
          <w:rFonts w:ascii="ＭＳ Ｐ明朝" w:eastAsia="ＭＳ Ｐ明朝" w:hAnsi="ＭＳ Ｐ明朝"/>
          <w:sz w:val="21"/>
          <w:szCs w:val="21"/>
        </w:rPr>
      </w:pPr>
      <w:r w:rsidRPr="00A3057B">
        <w:rPr>
          <w:rFonts w:ascii="ＭＳ Ｐ明朝" w:eastAsia="ＭＳ Ｐ明朝" w:hAnsi="ＭＳ Ｐ明朝" w:hint="eastAsia"/>
          <w:sz w:val="21"/>
          <w:szCs w:val="21"/>
        </w:rPr>
        <w:t>保守が必要なハードウェアについては、メーカーと定期保守契約を締結していることを証明できるものを提出すること。（ハード</w:t>
      </w:r>
      <w:r w:rsidR="009B4E81">
        <w:rPr>
          <w:rFonts w:ascii="ＭＳ Ｐ明朝" w:eastAsia="ＭＳ Ｐ明朝" w:hAnsi="ＭＳ Ｐ明朝" w:hint="eastAsia"/>
          <w:sz w:val="21"/>
          <w:szCs w:val="21"/>
        </w:rPr>
        <w:t>ウ</w:t>
      </w:r>
      <w:r w:rsidRPr="00A3057B">
        <w:rPr>
          <w:rFonts w:ascii="ＭＳ Ｐ明朝" w:eastAsia="ＭＳ Ｐ明朝" w:hAnsi="ＭＳ Ｐ明朝" w:hint="eastAsia"/>
          <w:sz w:val="21"/>
          <w:szCs w:val="21"/>
        </w:rPr>
        <w:t>ェアの保守条件については、別紙</w:t>
      </w:r>
      <w:r w:rsidR="00A01088">
        <w:rPr>
          <w:rFonts w:ascii="ＭＳ Ｐ明朝" w:eastAsia="ＭＳ Ｐ明朝" w:hAnsi="ＭＳ Ｐ明朝" w:hint="eastAsia"/>
          <w:sz w:val="21"/>
          <w:szCs w:val="21"/>
        </w:rPr>
        <w:t>２</w:t>
      </w:r>
      <w:r w:rsidRPr="00A3057B">
        <w:rPr>
          <w:rFonts w:ascii="ＭＳ Ｐ明朝" w:eastAsia="ＭＳ Ｐ明朝" w:hAnsi="ＭＳ Ｐ明朝"/>
          <w:sz w:val="21"/>
          <w:szCs w:val="21"/>
        </w:rPr>
        <w:t>「物品仕様」　を参照）</w:t>
      </w:r>
    </w:p>
    <w:p w14:paraId="4888FE20" w14:textId="4647BC60" w:rsidR="00D925E7" w:rsidRDefault="00D925E7" w:rsidP="00D90D7B">
      <w:pPr>
        <w:numPr>
          <w:ilvl w:val="0"/>
          <w:numId w:val="13"/>
        </w:numPr>
        <w:rPr>
          <w:rFonts w:ascii="ＭＳ Ｐ明朝" w:eastAsia="ＭＳ Ｐ明朝" w:hAnsi="ＭＳ Ｐ明朝"/>
          <w:sz w:val="21"/>
          <w:szCs w:val="21"/>
        </w:rPr>
      </w:pPr>
      <w:r w:rsidRPr="00A3057B">
        <w:rPr>
          <w:rFonts w:ascii="ＭＳ Ｐ明朝" w:eastAsia="ＭＳ Ｐ明朝" w:hAnsi="ＭＳ Ｐ明朝" w:hint="eastAsia"/>
          <w:sz w:val="21"/>
          <w:szCs w:val="21"/>
        </w:rPr>
        <w:t>機器設置以降、保守要件をふまえた対応を実施すること</w:t>
      </w:r>
    </w:p>
    <w:p w14:paraId="55735357" w14:textId="674763D3" w:rsidR="00980B56" w:rsidRPr="00980B56" w:rsidRDefault="00980B56" w:rsidP="00AC7267">
      <w:pPr>
        <w:rPr>
          <w:rFonts w:ascii="ＭＳ Ｐ明朝" w:eastAsia="ＭＳ Ｐ明朝" w:hAnsi="ＭＳ Ｐ明朝"/>
          <w:sz w:val="21"/>
          <w:szCs w:val="21"/>
        </w:rPr>
      </w:pPr>
    </w:p>
    <w:p w14:paraId="1F2319E5" w14:textId="77777777" w:rsidR="00980B56" w:rsidRPr="00980B56" w:rsidRDefault="00980B56" w:rsidP="00D90D7B">
      <w:pPr>
        <w:pStyle w:val="2"/>
        <w:numPr>
          <w:ilvl w:val="0"/>
          <w:numId w:val="11"/>
        </w:numPr>
        <w:rPr>
          <w:rFonts w:ascii="ＭＳ Ｐ明朝" w:eastAsia="ＭＳ Ｐ明朝" w:hAnsi="ＭＳ Ｐ明朝"/>
          <w:sz w:val="22"/>
          <w:szCs w:val="21"/>
        </w:rPr>
      </w:pPr>
      <w:bookmarkStart w:id="35" w:name="_Toc424892129"/>
      <w:bookmarkStart w:id="36" w:name="_Toc226731029"/>
      <w:r w:rsidRPr="00980B56">
        <w:rPr>
          <w:rFonts w:ascii="ＭＳ Ｐ明朝" w:eastAsia="ＭＳ Ｐ明朝" w:hAnsi="ＭＳ Ｐ明朝" w:hint="eastAsia"/>
          <w:sz w:val="22"/>
        </w:rPr>
        <w:t>月例会への参加・報告</w:t>
      </w:r>
      <w:bookmarkEnd w:id="35"/>
      <w:bookmarkEnd w:id="36"/>
    </w:p>
    <w:p w14:paraId="20A52F2C" w14:textId="77777777" w:rsidR="00980B56" w:rsidRPr="00980B56" w:rsidRDefault="00980B56" w:rsidP="00980B56">
      <w:pPr>
        <w:ind w:leftChars="1" w:left="2" w:firstLineChars="249" w:firstLine="523"/>
        <w:rPr>
          <w:rFonts w:ascii="ＭＳ Ｐ明朝" w:eastAsia="ＭＳ Ｐ明朝" w:hAnsi="ＭＳ Ｐ明朝"/>
          <w:sz w:val="21"/>
          <w:szCs w:val="21"/>
        </w:rPr>
      </w:pPr>
      <w:r w:rsidRPr="00980B56">
        <w:rPr>
          <w:rFonts w:ascii="ＭＳ Ｐ明朝" w:eastAsia="ＭＳ Ｐ明朝" w:hAnsi="ＭＳ Ｐ明朝" w:hint="eastAsia"/>
          <w:sz w:val="21"/>
          <w:szCs w:val="21"/>
        </w:rPr>
        <w:t>以下の報告業務を行うこと。</w:t>
      </w:r>
    </w:p>
    <w:p w14:paraId="7C0F81AC" w14:textId="77777777" w:rsidR="00980B56" w:rsidRPr="00980B56" w:rsidRDefault="00980B56" w:rsidP="00D90D7B">
      <w:pPr>
        <w:numPr>
          <w:ilvl w:val="0"/>
          <w:numId w:val="15"/>
        </w:numPr>
        <w:ind w:leftChars="150" w:left="300" w:firstLineChars="100" w:firstLine="210"/>
        <w:rPr>
          <w:rFonts w:ascii="ＭＳ Ｐ明朝" w:eastAsia="ＭＳ Ｐ明朝" w:hAnsi="ＭＳ Ｐ明朝"/>
          <w:sz w:val="21"/>
          <w:szCs w:val="21"/>
        </w:rPr>
      </w:pPr>
      <w:r w:rsidRPr="00980B56">
        <w:rPr>
          <w:rFonts w:ascii="ＭＳ Ｐ明朝" w:eastAsia="ＭＳ Ｐ明朝" w:hAnsi="ＭＳ Ｐ明朝" w:hint="eastAsia"/>
          <w:sz w:val="21"/>
          <w:szCs w:val="21"/>
        </w:rPr>
        <w:t>システム保守対応報告を作業後及び定期的（1回／月）に行うこと。</w:t>
      </w:r>
    </w:p>
    <w:p w14:paraId="180DEA43" w14:textId="77777777" w:rsidR="00296E3F" w:rsidRDefault="00DC44A5" w:rsidP="00D90D7B">
      <w:pPr>
        <w:numPr>
          <w:ilvl w:val="0"/>
          <w:numId w:val="15"/>
        </w:numPr>
        <w:ind w:leftChars="150" w:left="300" w:firstLineChars="100" w:firstLine="210"/>
        <w:rPr>
          <w:rFonts w:ascii="ＭＳ Ｐ明朝" w:eastAsia="ＭＳ Ｐ明朝" w:hAnsi="ＭＳ Ｐ明朝"/>
          <w:sz w:val="21"/>
          <w:szCs w:val="21"/>
        </w:rPr>
      </w:pPr>
      <w:r>
        <w:rPr>
          <w:rFonts w:ascii="ＭＳ Ｐ明朝" w:eastAsia="ＭＳ Ｐ明朝" w:hAnsi="ＭＳ Ｐ明朝" w:hint="eastAsia"/>
          <w:sz w:val="21"/>
          <w:szCs w:val="21"/>
        </w:rPr>
        <w:t>Aネット</w:t>
      </w:r>
      <w:r w:rsidR="00980B56" w:rsidRPr="00980B56">
        <w:rPr>
          <w:rFonts w:ascii="ＭＳ Ｐ明朝" w:eastAsia="ＭＳ Ｐ明朝" w:hAnsi="ＭＳ Ｐ明朝" w:hint="eastAsia"/>
          <w:sz w:val="21"/>
          <w:szCs w:val="21"/>
        </w:rPr>
        <w:t>作業責任者会議</w:t>
      </w:r>
      <w:r w:rsidR="00FC5745">
        <w:rPr>
          <w:rFonts w:ascii="ＭＳ Ｐ明朝" w:eastAsia="ＭＳ Ｐ明朝" w:hAnsi="ＭＳ Ｐ明朝" w:hint="eastAsia"/>
          <w:sz w:val="21"/>
          <w:szCs w:val="21"/>
        </w:rPr>
        <w:t>（月1回）</w:t>
      </w:r>
      <w:bookmarkStart w:id="37" w:name="_Hlk151476960"/>
      <w:r w:rsidR="009B7E0A">
        <w:rPr>
          <w:rFonts w:ascii="ＭＳ Ｐ明朝" w:eastAsia="ＭＳ Ｐ明朝" w:hAnsi="ＭＳ Ｐ明朝" w:hint="eastAsia"/>
          <w:sz w:val="21"/>
          <w:szCs w:val="21"/>
        </w:rPr>
        <w:t>については、原則、資料のみの報告とするが、必要</w:t>
      </w:r>
      <w:r w:rsidR="00296E3F">
        <w:rPr>
          <w:rFonts w:ascii="ＭＳ Ｐ明朝" w:eastAsia="ＭＳ Ｐ明朝" w:hAnsi="ＭＳ Ｐ明朝" w:hint="eastAsia"/>
          <w:sz w:val="21"/>
          <w:szCs w:val="21"/>
        </w:rPr>
        <w:t xml:space="preserve">　　　</w:t>
      </w:r>
    </w:p>
    <w:p w14:paraId="28A222BA" w14:textId="04D26F8B" w:rsidR="008C00B1" w:rsidRDefault="009B7E0A" w:rsidP="00296E3F">
      <w:pPr>
        <w:ind w:left="510" w:firstLineChars="200" w:firstLine="420"/>
        <w:rPr>
          <w:rFonts w:ascii="ＭＳ Ｐ明朝" w:eastAsia="ＭＳ Ｐ明朝" w:hAnsi="ＭＳ Ｐ明朝"/>
          <w:sz w:val="21"/>
          <w:szCs w:val="21"/>
        </w:rPr>
      </w:pPr>
      <w:r>
        <w:rPr>
          <w:rFonts w:ascii="ＭＳ Ｐ明朝" w:eastAsia="ＭＳ Ｐ明朝" w:hAnsi="ＭＳ Ｐ明朝" w:hint="eastAsia"/>
          <w:sz w:val="21"/>
          <w:szCs w:val="21"/>
        </w:rPr>
        <w:t>に応じて参加し、課題の管理状況を報告すること。</w:t>
      </w:r>
      <w:bookmarkStart w:id="38" w:name="_Toc424892130"/>
      <w:bookmarkEnd w:id="37"/>
    </w:p>
    <w:p w14:paraId="00D6D64B" w14:textId="237EA269" w:rsidR="00580868" w:rsidRDefault="00580868" w:rsidP="00580868">
      <w:pPr>
        <w:rPr>
          <w:rFonts w:ascii="ＭＳ Ｐ明朝" w:eastAsia="ＭＳ Ｐ明朝" w:hAnsi="ＭＳ Ｐ明朝"/>
          <w:sz w:val="21"/>
          <w:szCs w:val="21"/>
        </w:rPr>
      </w:pPr>
    </w:p>
    <w:p w14:paraId="348C8368" w14:textId="3D6AF0DA" w:rsidR="007A10FF" w:rsidRPr="0059715F" w:rsidRDefault="00755782" w:rsidP="0059715F">
      <w:pPr>
        <w:pStyle w:val="1"/>
        <w:numPr>
          <w:ilvl w:val="0"/>
          <w:numId w:val="17"/>
        </w:numPr>
        <w:tabs>
          <w:tab w:val="clear" w:pos="570"/>
          <w:tab w:val="num" w:pos="845"/>
        </w:tabs>
        <w:ind w:left="845" w:hanging="425"/>
        <w:rPr>
          <w:rFonts w:ascii="ＭＳ Ｐ明朝" w:eastAsia="ＭＳ Ｐ明朝" w:hAnsi="ＭＳ Ｐ明朝"/>
          <w:sz w:val="28"/>
          <w:szCs w:val="28"/>
        </w:rPr>
      </w:pPr>
      <w:bookmarkStart w:id="39" w:name="_Toc226731030"/>
      <w:r w:rsidRPr="0059715F">
        <w:rPr>
          <w:rFonts w:ascii="ＭＳ Ｐ明朝" w:eastAsia="ＭＳ Ｐ明朝" w:hAnsi="ＭＳ Ｐ明朝" w:hint="eastAsia"/>
          <w:color w:val="000000"/>
          <w:sz w:val="28"/>
          <w:szCs w:val="22"/>
        </w:rPr>
        <w:t>賃貸借期間終了後の機器等の撤去</w:t>
      </w:r>
      <w:bookmarkEnd w:id="39"/>
    </w:p>
    <w:p w14:paraId="16F5C898" w14:textId="62651792" w:rsidR="00755782" w:rsidRPr="007A10FF" w:rsidRDefault="007A10FF" w:rsidP="007A10FF">
      <w:pPr>
        <w:pStyle w:val="1"/>
        <w:numPr>
          <w:ilvl w:val="0"/>
          <w:numId w:val="22"/>
        </w:numPr>
        <w:tabs>
          <w:tab w:val="num" w:pos="845"/>
        </w:tabs>
        <w:ind w:left="845" w:hanging="425"/>
        <w:rPr>
          <w:rFonts w:ascii="ＭＳ Ｐ明朝" w:eastAsia="ＭＳ Ｐ明朝" w:hAnsi="ＭＳ Ｐ明朝"/>
          <w:sz w:val="22"/>
          <w:szCs w:val="21"/>
        </w:rPr>
      </w:pPr>
      <w:bookmarkStart w:id="40" w:name="_Toc226731031"/>
      <w:r w:rsidRPr="002D0043">
        <w:rPr>
          <w:rFonts w:ascii="ＭＳ Ｐ明朝" w:eastAsia="ＭＳ Ｐ明朝" w:hAnsi="ＭＳ Ｐ明朝" w:hint="eastAsia"/>
          <w:sz w:val="22"/>
        </w:rPr>
        <w:t>機器等の撤去</w:t>
      </w:r>
      <w:bookmarkEnd w:id="40"/>
    </w:p>
    <w:p w14:paraId="0FABEBDC" w14:textId="0AFDDA13" w:rsidR="00CF2BAA" w:rsidRDefault="00755782" w:rsidP="00D90D7B">
      <w:pPr>
        <w:pStyle w:val="af2"/>
        <w:numPr>
          <w:ilvl w:val="0"/>
          <w:numId w:val="20"/>
        </w:numPr>
        <w:ind w:leftChars="355" w:left="1134" w:hangingChars="202" w:hanging="424"/>
        <w:rPr>
          <w:rFonts w:ascii="ＭＳ Ｐ明朝" w:eastAsia="ＭＳ Ｐ明朝" w:hAnsi="ＭＳ Ｐ明朝"/>
          <w:sz w:val="21"/>
          <w:szCs w:val="21"/>
        </w:rPr>
      </w:pPr>
      <w:r w:rsidRPr="00CF2BAA">
        <w:rPr>
          <w:rFonts w:ascii="ＭＳ Ｐ明朝" w:eastAsia="ＭＳ Ｐ明朝" w:hAnsi="ＭＳ Ｐ明朝" w:hint="eastAsia"/>
          <w:sz w:val="21"/>
          <w:szCs w:val="21"/>
        </w:rPr>
        <w:t>本調達機器等の賃貸借期間終了後の機器の撤去は、受注者の責任と負担において行うものとする。また、本市及び他業者との調整が必要な場合、受注者に発生する費用（調整に係る工数等）については本調達の範囲内とすること。</w:t>
      </w:r>
    </w:p>
    <w:p w14:paraId="73ED0F11" w14:textId="7B2F8AC6" w:rsidR="00CF2BAA" w:rsidRDefault="00755782" w:rsidP="00D90D7B">
      <w:pPr>
        <w:pStyle w:val="af2"/>
        <w:numPr>
          <w:ilvl w:val="0"/>
          <w:numId w:val="20"/>
        </w:numPr>
        <w:ind w:leftChars="0"/>
        <w:rPr>
          <w:rFonts w:ascii="ＭＳ Ｐ明朝" w:eastAsia="ＭＳ Ｐ明朝" w:hAnsi="ＭＳ Ｐ明朝"/>
          <w:sz w:val="21"/>
          <w:szCs w:val="21"/>
        </w:rPr>
      </w:pPr>
      <w:r w:rsidRPr="00CF2BAA">
        <w:rPr>
          <w:rFonts w:ascii="ＭＳ Ｐ明朝" w:eastAsia="ＭＳ Ｐ明朝" w:hAnsi="ＭＳ Ｐ明朝" w:hint="eastAsia"/>
          <w:sz w:val="21"/>
          <w:szCs w:val="21"/>
        </w:rPr>
        <w:t>本調達機器等の賃貸借期間終了時、受注者は既存機器等のうち使用しないこととなる機器等を，設置場所より撤去・搬出すること。その際、各機器を接続している配線についても、必要に応じて撤去すること。</w:t>
      </w:r>
    </w:p>
    <w:p w14:paraId="4C36A57E" w14:textId="77777777" w:rsidR="007A10FF" w:rsidRDefault="00755782" w:rsidP="007A10FF">
      <w:pPr>
        <w:pStyle w:val="af2"/>
        <w:numPr>
          <w:ilvl w:val="0"/>
          <w:numId w:val="20"/>
        </w:numPr>
        <w:ind w:leftChars="0"/>
        <w:rPr>
          <w:rFonts w:ascii="ＭＳ Ｐ明朝" w:eastAsia="ＭＳ Ｐ明朝" w:hAnsi="ＭＳ Ｐ明朝"/>
          <w:sz w:val="21"/>
          <w:szCs w:val="21"/>
        </w:rPr>
      </w:pPr>
      <w:r w:rsidRPr="00CF2BAA">
        <w:rPr>
          <w:rFonts w:ascii="ＭＳ Ｐ明朝" w:eastAsia="ＭＳ Ｐ明朝" w:hAnsi="ＭＳ Ｐ明朝" w:hint="eastAsia"/>
          <w:sz w:val="21"/>
          <w:szCs w:val="21"/>
        </w:rPr>
        <w:t>本調達機器等の賃貸借期間終了時、廃棄に係る撤去・搬出するために必要な全ての経費 （養生品，機材，車両等を含む）は、全て受注者の負担で用意すること。</w:t>
      </w:r>
    </w:p>
    <w:p w14:paraId="772F0365" w14:textId="77777777" w:rsidR="007A10FF" w:rsidRDefault="007A10FF" w:rsidP="007A10FF">
      <w:pPr>
        <w:pStyle w:val="af2"/>
        <w:ind w:leftChars="0" w:left="1150"/>
        <w:rPr>
          <w:rFonts w:ascii="ＭＳ Ｐ明朝" w:eastAsia="ＭＳ Ｐ明朝" w:hAnsi="ＭＳ Ｐ明朝"/>
          <w:sz w:val="21"/>
          <w:szCs w:val="21"/>
        </w:rPr>
      </w:pPr>
    </w:p>
    <w:p w14:paraId="3756A37C" w14:textId="453DA011" w:rsidR="00755782" w:rsidRPr="007A10FF" w:rsidRDefault="007A10FF" w:rsidP="007A10FF">
      <w:pPr>
        <w:pStyle w:val="1"/>
        <w:numPr>
          <w:ilvl w:val="0"/>
          <w:numId w:val="22"/>
        </w:numPr>
        <w:tabs>
          <w:tab w:val="num" w:pos="845"/>
        </w:tabs>
        <w:ind w:left="845" w:hanging="425"/>
        <w:rPr>
          <w:rFonts w:ascii="ＭＳ Ｐ明朝" w:eastAsia="ＭＳ Ｐ明朝" w:hAnsi="ＭＳ Ｐ明朝"/>
          <w:sz w:val="22"/>
          <w:szCs w:val="21"/>
        </w:rPr>
      </w:pPr>
      <w:bookmarkStart w:id="41" w:name="_Toc226731032"/>
      <w:r w:rsidRPr="007A10FF">
        <w:rPr>
          <w:rFonts w:ascii="ＭＳ Ｐ明朝" w:eastAsia="ＭＳ Ｐ明朝" w:hAnsi="ＭＳ Ｐ明朝" w:hint="eastAsia"/>
          <w:sz w:val="21"/>
          <w:szCs w:val="21"/>
        </w:rPr>
        <w:t>そ</w:t>
      </w:r>
      <w:r w:rsidR="00755782" w:rsidRPr="007A10FF">
        <w:rPr>
          <w:rFonts w:ascii="ＭＳ Ｐ明朝" w:eastAsia="ＭＳ Ｐ明朝" w:hAnsi="ＭＳ Ｐ明朝" w:hint="eastAsia"/>
          <w:sz w:val="21"/>
          <w:szCs w:val="21"/>
        </w:rPr>
        <w:t>の他</w:t>
      </w:r>
      <w:bookmarkEnd w:id="41"/>
    </w:p>
    <w:p w14:paraId="11CA9554" w14:textId="69EBC417" w:rsidR="00755782" w:rsidRPr="00755782" w:rsidRDefault="00755782" w:rsidP="00106BBD">
      <w:pPr>
        <w:ind w:leftChars="425" w:left="850"/>
        <w:rPr>
          <w:rFonts w:ascii="ＭＳ Ｐ明朝" w:eastAsia="ＭＳ Ｐ明朝" w:hAnsi="ＭＳ Ｐ明朝"/>
          <w:sz w:val="21"/>
          <w:szCs w:val="21"/>
        </w:rPr>
      </w:pPr>
      <w:r w:rsidRPr="00755782">
        <w:rPr>
          <w:rFonts w:ascii="ＭＳ Ｐ明朝" w:eastAsia="ＭＳ Ｐ明朝" w:hAnsi="ＭＳ Ｐ明朝" w:hint="eastAsia"/>
          <w:sz w:val="21"/>
          <w:szCs w:val="21"/>
        </w:rPr>
        <w:t>(ｱ)</w:t>
      </w:r>
      <w:r>
        <w:rPr>
          <w:rFonts w:ascii="ＭＳ Ｐ明朝" w:eastAsia="ＭＳ Ｐ明朝" w:hAnsi="ＭＳ Ｐ明朝" w:hint="eastAsia"/>
          <w:sz w:val="21"/>
          <w:szCs w:val="21"/>
        </w:rPr>
        <w:t xml:space="preserve"> </w:t>
      </w:r>
      <w:r w:rsidRPr="00755782">
        <w:rPr>
          <w:rFonts w:ascii="ＭＳ Ｐ明朝" w:eastAsia="ＭＳ Ｐ明朝" w:hAnsi="ＭＳ Ｐ明朝" w:hint="eastAsia"/>
          <w:sz w:val="21"/>
          <w:szCs w:val="21"/>
        </w:rPr>
        <w:t>作業内容及び成果物等について事前に本市の承認を得ること。</w:t>
      </w:r>
    </w:p>
    <w:p w14:paraId="23CF83B8" w14:textId="6F953E40" w:rsidR="00755782" w:rsidRPr="00755782" w:rsidRDefault="00755782" w:rsidP="00106BBD">
      <w:pPr>
        <w:ind w:leftChars="425" w:left="850"/>
        <w:rPr>
          <w:rFonts w:ascii="ＭＳ Ｐ明朝" w:eastAsia="ＭＳ Ｐ明朝" w:hAnsi="ＭＳ Ｐ明朝"/>
          <w:sz w:val="21"/>
          <w:szCs w:val="21"/>
        </w:rPr>
      </w:pPr>
      <w:r w:rsidRPr="00755782">
        <w:rPr>
          <w:rFonts w:ascii="ＭＳ Ｐ明朝" w:eastAsia="ＭＳ Ｐ明朝" w:hAnsi="ＭＳ Ｐ明朝" w:hint="eastAsia"/>
          <w:sz w:val="21"/>
          <w:szCs w:val="21"/>
        </w:rPr>
        <w:t>(ｲ)</w:t>
      </w:r>
      <w:r>
        <w:rPr>
          <w:rFonts w:ascii="ＭＳ Ｐ明朝" w:eastAsia="ＭＳ Ｐ明朝" w:hAnsi="ＭＳ Ｐ明朝" w:hint="eastAsia"/>
          <w:sz w:val="21"/>
          <w:szCs w:val="21"/>
        </w:rPr>
        <w:t xml:space="preserve"> </w:t>
      </w:r>
      <w:r w:rsidRPr="00755782">
        <w:rPr>
          <w:rFonts w:ascii="ＭＳ Ｐ明朝" w:eastAsia="ＭＳ Ｐ明朝" w:hAnsi="ＭＳ Ｐ明朝" w:hint="eastAsia"/>
          <w:sz w:val="21"/>
          <w:szCs w:val="21"/>
        </w:rPr>
        <w:t>作業場所にある他の機器に影響を与えないよう十分に考慮すること。</w:t>
      </w:r>
    </w:p>
    <w:p w14:paraId="6AFCF944" w14:textId="7FFF1808" w:rsidR="00755782" w:rsidRPr="00755782" w:rsidRDefault="00755782" w:rsidP="00106BBD">
      <w:pPr>
        <w:ind w:leftChars="425" w:left="850"/>
        <w:rPr>
          <w:rFonts w:ascii="ＭＳ Ｐ明朝" w:eastAsia="ＭＳ Ｐ明朝" w:hAnsi="ＭＳ Ｐ明朝"/>
          <w:sz w:val="21"/>
          <w:szCs w:val="21"/>
        </w:rPr>
      </w:pPr>
      <w:r w:rsidRPr="00755782">
        <w:rPr>
          <w:rFonts w:ascii="ＭＳ Ｐ明朝" w:eastAsia="ＭＳ Ｐ明朝" w:hAnsi="ＭＳ Ｐ明朝" w:hint="eastAsia"/>
          <w:sz w:val="21"/>
          <w:szCs w:val="21"/>
        </w:rPr>
        <w:t>(ｳ)</w:t>
      </w:r>
      <w:r w:rsidR="00A77D24">
        <w:rPr>
          <w:rFonts w:ascii="ＭＳ Ｐ明朝" w:eastAsia="ＭＳ Ｐ明朝" w:hAnsi="ＭＳ Ｐ明朝" w:hint="eastAsia"/>
          <w:sz w:val="21"/>
          <w:szCs w:val="21"/>
        </w:rPr>
        <w:t xml:space="preserve">  </w:t>
      </w:r>
      <w:r w:rsidRPr="00755782">
        <w:rPr>
          <w:rFonts w:ascii="ＭＳ Ｐ明朝" w:eastAsia="ＭＳ Ｐ明朝" w:hAnsi="ＭＳ Ｐ明朝" w:hint="eastAsia"/>
          <w:sz w:val="21"/>
          <w:szCs w:val="21"/>
        </w:rPr>
        <w:t>完了証明書等の提出期限は、本市との協議で定めるものとする。</w:t>
      </w:r>
    </w:p>
    <w:p w14:paraId="0F70CE9A" w14:textId="77777777" w:rsidR="00755782" w:rsidRPr="00A77D24" w:rsidRDefault="00755782" w:rsidP="00580868">
      <w:pPr>
        <w:rPr>
          <w:rFonts w:ascii="ＭＳ Ｐ明朝" w:eastAsia="ＭＳ Ｐ明朝" w:hAnsi="ＭＳ Ｐ明朝"/>
          <w:sz w:val="21"/>
          <w:szCs w:val="21"/>
        </w:rPr>
      </w:pPr>
    </w:p>
    <w:p w14:paraId="35A38348" w14:textId="77777777" w:rsidR="00980B56" w:rsidRPr="004A3F49" w:rsidRDefault="00980B56" w:rsidP="00D90D7B">
      <w:pPr>
        <w:pStyle w:val="1"/>
        <w:numPr>
          <w:ilvl w:val="0"/>
          <w:numId w:val="17"/>
        </w:numPr>
        <w:tabs>
          <w:tab w:val="clear" w:pos="570"/>
          <w:tab w:val="num" w:pos="709"/>
        </w:tabs>
        <w:rPr>
          <w:rFonts w:ascii="ＭＳ Ｐ明朝" w:eastAsia="ＭＳ Ｐ明朝" w:hAnsi="ＭＳ Ｐ明朝"/>
          <w:sz w:val="28"/>
          <w:szCs w:val="28"/>
        </w:rPr>
      </w:pPr>
      <w:bookmarkStart w:id="42" w:name="_Toc226731033"/>
      <w:r w:rsidRPr="004A3F49">
        <w:rPr>
          <w:rFonts w:ascii="ＭＳ Ｐ明朝" w:eastAsia="ＭＳ Ｐ明朝" w:hAnsi="ＭＳ Ｐ明朝" w:hint="eastAsia"/>
          <w:sz w:val="28"/>
          <w:szCs w:val="28"/>
        </w:rPr>
        <w:lastRenderedPageBreak/>
        <w:t>提出書類及び成果品</w:t>
      </w:r>
      <w:bookmarkEnd w:id="38"/>
      <w:bookmarkEnd w:id="42"/>
    </w:p>
    <w:p w14:paraId="5CF02E55" w14:textId="77777777" w:rsidR="00980B56" w:rsidRDefault="00980B56" w:rsidP="00980B56">
      <w:pPr>
        <w:ind w:firstLineChars="100" w:firstLine="210"/>
        <w:rPr>
          <w:rFonts w:ascii="ＭＳ Ｐ明朝" w:eastAsia="ＭＳ Ｐ明朝" w:hAnsi="ＭＳ Ｐ明朝"/>
          <w:sz w:val="21"/>
          <w:szCs w:val="21"/>
        </w:rPr>
      </w:pPr>
      <w:r w:rsidRPr="00980B56">
        <w:rPr>
          <w:rFonts w:ascii="ＭＳ Ｐ明朝" w:eastAsia="ＭＳ Ｐ明朝" w:hAnsi="ＭＳ Ｐ明朝" w:hint="eastAsia"/>
          <w:sz w:val="21"/>
          <w:szCs w:val="21"/>
        </w:rPr>
        <w:t>次に示す全ての提出書類、成果品を納品し、検査完了までに本市の検収・承認を得ること。その他、本市と協議のうえ必要と判断された成果品については別途提出すること。</w:t>
      </w:r>
    </w:p>
    <w:p w14:paraId="052E502B" w14:textId="77777777" w:rsidR="00980B56" w:rsidRPr="002A0283" w:rsidRDefault="00980B56" w:rsidP="00AC7267">
      <w:pPr>
        <w:rPr>
          <w:rFonts w:ascii="ＭＳ Ｐ明朝" w:eastAsia="ＭＳ Ｐ明朝" w:hAnsi="ＭＳ Ｐ明朝"/>
          <w:sz w:val="21"/>
          <w:szCs w:val="21"/>
        </w:rPr>
      </w:pPr>
    </w:p>
    <w:p w14:paraId="5CC63A91" w14:textId="7FC53D6B" w:rsidR="00980B56" w:rsidRPr="00980B56" w:rsidRDefault="005E472C" w:rsidP="005E472C">
      <w:pPr>
        <w:pStyle w:val="2"/>
        <w:numPr>
          <w:ilvl w:val="0"/>
          <w:numId w:val="36"/>
        </w:numPr>
        <w:rPr>
          <w:rFonts w:ascii="ＭＳ Ｐ明朝" w:eastAsia="ＭＳ Ｐ明朝" w:hAnsi="ＭＳ Ｐ明朝"/>
          <w:sz w:val="22"/>
          <w:szCs w:val="21"/>
        </w:rPr>
      </w:pPr>
      <w:bookmarkStart w:id="43" w:name="_Toc226731034"/>
      <w:r w:rsidRPr="00D26927">
        <w:rPr>
          <w:rFonts w:ascii="ＭＳ Ｐ明朝" w:eastAsia="ＭＳ Ｐ明朝" w:hAnsi="ＭＳ Ｐ明朝" w:hint="eastAsia"/>
          <w:sz w:val="22"/>
          <w:szCs w:val="22"/>
        </w:rPr>
        <w:t>納品及び検収について</w:t>
      </w:r>
      <w:bookmarkEnd w:id="43"/>
    </w:p>
    <w:p w14:paraId="3BC1A850" w14:textId="7503A098" w:rsidR="00D0531C" w:rsidRDefault="005E472C" w:rsidP="00D238F7">
      <w:pPr>
        <w:ind w:leftChars="150" w:left="300" w:firstLineChars="100" w:firstLine="210"/>
        <w:rPr>
          <w:rFonts w:ascii="ＭＳ Ｐ明朝" w:eastAsia="ＭＳ Ｐ明朝" w:hAnsi="ＭＳ Ｐ明朝"/>
          <w:sz w:val="21"/>
          <w:szCs w:val="21"/>
        </w:rPr>
      </w:pPr>
      <w:r>
        <w:rPr>
          <w:rFonts w:ascii="ＭＳ Ｐ明朝" w:eastAsia="ＭＳ Ｐ明朝" w:hAnsi="ＭＳ Ｐ明朝" w:hint="eastAsia"/>
          <w:sz w:val="21"/>
          <w:szCs w:val="21"/>
        </w:rPr>
        <w:t>機器類は、</w:t>
      </w:r>
      <w:r w:rsidR="00FB31D0">
        <w:rPr>
          <w:rFonts w:ascii="ＭＳ Ｐ明朝" w:eastAsia="ＭＳ Ｐ明朝" w:hAnsi="ＭＳ Ｐ明朝" w:hint="eastAsia"/>
          <w:sz w:val="21"/>
          <w:szCs w:val="21"/>
        </w:rPr>
        <w:t>本市指定の場所へ納入された</w:t>
      </w:r>
      <w:r>
        <w:rPr>
          <w:rFonts w:ascii="ＭＳ Ｐ明朝" w:eastAsia="ＭＳ Ｐ明朝" w:hAnsi="ＭＳ Ｐ明朝" w:hint="eastAsia"/>
          <w:sz w:val="21"/>
          <w:szCs w:val="21"/>
        </w:rPr>
        <w:t>時を以って納品とし、本市の検収を行うこととする。</w:t>
      </w:r>
    </w:p>
    <w:p w14:paraId="042957C6" w14:textId="77777777" w:rsidR="001530A8" w:rsidRDefault="001530A8" w:rsidP="00D238F7">
      <w:pPr>
        <w:ind w:leftChars="150" w:left="300" w:firstLineChars="100" w:firstLine="210"/>
        <w:rPr>
          <w:rFonts w:ascii="ＭＳ Ｐ明朝" w:eastAsia="ＭＳ Ｐ明朝" w:hAnsi="ＭＳ Ｐ明朝" w:cs="Arial"/>
          <w:sz w:val="21"/>
          <w:szCs w:val="21"/>
        </w:rPr>
      </w:pPr>
    </w:p>
    <w:p w14:paraId="26E6AF27" w14:textId="77777777" w:rsidR="005E472C" w:rsidRPr="00980B56" w:rsidRDefault="005E472C" w:rsidP="005E472C">
      <w:pPr>
        <w:pStyle w:val="2"/>
        <w:numPr>
          <w:ilvl w:val="0"/>
          <w:numId w:val="36"/>
        </w:numPr>
        <w:tabs>
          <w:tab w:val="num" w:pos="845"/>
        </w:tabs>
        <w:ind w:left="845" w:hanging="425"/>
        <w:rPr>
          <w:rFonts w:ascii="ＭＳ Ｐ明朝" w:eastAsia="ＭＳ Ｐ明朝" w:hAnsi="ＭＳ Ｐ明朝"/>
          <w:sz w:val="22"/>
          <w:szCs w:val="21"/>
        </w:rPr>
      </w:pPr>
      <w:bookmarkStart w:id="44" w:name="_Toc226731035"/>
      <w:r w:rsidRPr="00980B56">
        <w:rPr>
          <w:rFonts w:ascii="ＭＳ Ｐ明朝" w:eastAsia="ＭＳ Ｐ明朝" w:hAnsi="ＭＳ Ｐ明朝" w:hint="eastAsia"/>
          <w:sz w:val="22"/>
        </w:rPr>
        <w:t>提出書類</w:t>
      </w:r>
      <w:bookmarkEnd w:id="44"/>
    </w:p>
    <w:p w14:paraId="5F645390" w14:textId="2197DFE4" w:rsidR="005E472C" w:rsidRPr="005E472C" w:rsidRDefault="005E472C" w:rsidP="005E472C">
      <w:pPr>
        <w:ind w:leftChars="150" w:left="300" w:firstLineChars="100" w:firstLine="210"/>
        <w:rPr>
          <w:rFonts w:ascii="ＭＳ Ｐ明朝" w:eastAsia="ＭＳ Ｐ明朝" w:hAnsi="ＭＳ Ｐ明朝" w:cs="Arial"/>
          <w:sz w:val="21"/>
          <w:szCs w:val="21"/>
        </w:rPr>
      </w:pPr>
      <w:r w:rsidRPr="00980B56">
        <w:rPr>
          <w:rFonts w:ascii="ＭＳ Ｐ明朝" w:eastAsia="ＭＳ Ｐ明朝" w:hAnsi="ＭＳ Ｐ明朝" w:cs="Arial"/>
          <w:sz w:val="21"/>
          <w:szCs w:val="21"/>
        </w:rPr>
        <w:t>次に示す</w:t>
      </w:r>
      <w:r>
        <w:rPr>
          <w:rFonts w:ascii="ＭＳ Ｐ明朝" w:eastAsia="ＭＳ Ｐ明朝" w:hAnsi="ＭＳ Ｐ明朝" w:cs="Arial"/>
          <w:sz w:val="21"/>
          <w:szCs w:val="21"/>
        </w:rPr>
        <w:t>本調達</w:t>
      </w:r>
      <w:r w:rsidRPr="00980B56">
        <w:rPr>
          <w:rFonts w:ascii="ＭＳ Ｐ明朝" w:eastAsia="ＭＳ Ｐ明朝" w:hAnsi="ＭＳ Ｐ明朝" w:cs="Arial"/>
          <w:sz w:val="21"/>
          <w:szCs w:val="21"/>
        </w:rPr>
        <w:t>の履行に必要な書類を必要数量作成し、提出期限までに遅延なく提出すること。</w:t>
      </w:r>
    </w:p>
    <w:tbl>
      <w:tblPr>
        <w:tblW w:w="853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1276"/>
        <w:gridCol w:w="1446"/>
        <w:gridCol w:w="3260"/>
      </w:tblGrid>
      <w:tr w:rsidR="00EA4CF3" w:rsidRPr="00980B56" w14:paraId="158D8ED9" w14:textId="77777777" w:rsidTr="00EA4CF3">
        <w:trPr>
          <w:tblHeader/>
        </w:trPr>
        <w:tc>
          <w:tcPr>
            <w:tcW w:w="2552" w:type="dxa"/>
            <w:shd w:val="clear" w:color="auto" w:fill="FDE9D9"/>
          </w:tcPr>
          <w:p w14:paraId="0F62E486" w14:textId="77777777" w:rsidR="00EA4CF3" w:rsidRPr="00980B56" w:rsidRDefault="00EA4CF3" w:rsidP="00CF6232">
            <w:pPr>
              <w:jc w:val="center"/>
              <w:rPr>
                <w:rFonts w:ascii="ＭＳ Ｐ明朝" w:eastAsia="ＭＳ Ｐ明朝" w:hAnsi="ＭＳ Ｐ明朝"/>
                <w:sz w:val="21"/>
                <w:szCs w:val="21"/>
              </w:rPr>
            </w:pPr>
            <w:r w:rsidRPr="00980B56">
              <w:rPr>
                <w:rFonts w:ascii="ＭＳ Ｐ明朝" w:eastAsia="ＭＳ Ｐ明朝" w:hAnsi="ＭＳ Ｐ明朝" w:hint="eastAsia"/>
                <w:sz w:val="21"/>
                <w:szCs w:val="21"/>
              </w:rPr>
              <w:t>各種ドキュメント等</w:t>
            </w:r>
          </w:p>
        </w:tc>
        <w:tc>
          <w:tcPr>
            <w:tcW w:w="1276" w:type="dxa"/>
            <w:shd w:val="clear" w:color="auto" w:fill="FDE9D9"/>
          </w:tcPr>
          <w:p w14:paraId="5FE5ABE4" w14:textId="77777777" w:rsidR="00EA4CF3" w:rsidRPr="00980B56" w:rsidRDefault="00EA4CF3" w:rsidP="00CF6232">
            <w:pPr>
              <w:jc w:val="center"/>
              <w:rPr>
                <w:rFonts w:ascii="ＭＳ Ｐ明朝" w:eastAsia="ＭＳ Ｐ明朝" w:hAnsi="ＭＳ Ｐ明朝"/>
                <w:sz w:val="21"/>
                <w:szCs w:val="21"/>
              </w:rPr>
            </w:pPr>
            <w:r w:rsidRPr="00980B56">
              <w:rPr>
                <w:rFonts w:ascii="ＭＳ Ｐ明朝" w:eastAsia="ＭＳ Ｐ明朝" w:hAnsi="ＭＳ Ｐ明朝" w:hint="eastAsia"/>
                <w:sz w:val="21"/>
                <w:szCs w:val="21"/>
              </w:rPr>
              <w:t>記載場所</w:t>
            </w:r>
          </w:p>
        </w:tc>
        <w:tc>
          <w:tcPr>
            <w:tcW w:w="1446" w:type="dxa"/>
            <w:shd w:val="clear" w:color="auto" w:fill="FDE9D9"/>
          </w:tcPr>
          <w:p w14:paraId="65008D51" w14:textId="77777777" w:rsidR="00EA4CF3" w:rsidRPr="00980B56" w:rsidRDefault="00EA4CF3" w:rsidP="00CF6232">
            <w:pPr>
              <w:jc w:val="center"/>
              <w:rPr>
                <w:rFonts w:ascii="ＭＳ Ｐ明朝" w:eastAsia="ＭＳ Ｐ明朝" w:hAnsi="ＭＳ Ｐ明朝"/>
                <w:sz w:val="21"/>
                <w:szCs w:val="21"/>
              </w:rPr>
            </w:pPr>
            <w:r w:rsidRPr="00980B56">
              <w:rPr>
                <w:rFonts w:ascii="ＭＳ Ｐ明朝" w:eastAsia="ＭＳ Ｐ明朝" w:hAnsi="ＭＳ Ｐ明朝" w:hint="eastAsia"/>
                <w:sz w:val="21"/>
                <w:szCs w:val="21"/>
              </w:rPr>
              <w:t>電子媒体</w:t>
            </w:r>
          </w:p>
        </w:tc>
        <w:tc>
          <w:tcPr>
            <w:tcW w:w="3260" w:type="dxa"/>
            <w:shd w:val="clear" w:color="auto" w:fill="FDE9D9"/>
          </w:tcPr>
          <w:p w14:paraId="613A52F6" w14:textId="77777777" w:rsidR="00EA4CF3" w:rsidRPr="00980B56" w:rsidRDefault="00EA4CF3" w:rsidP="00CF6232">
            <w:pPr>
              <w:jc w:val="center"/>
              <w:rPr>
                <w:rFonts w:ascii="ＭＳ Ｐ明朝" w:eastAsia="ＭＳ Ｐ明朝" w:hAnsi="ＭＳ Ｐ明朝"/>
                <w:sz w:val="21"/>
                <w:szCs w:val="21"/>
              </w:rPr>
            </w:pPr>
            <w:r w:rsidRPr="00980B56">
              <w:rPr>
                <w:rFonts w:ascii="ＭＳ Ｐ明朝" w:eastAsia="ＭＳ Ｐ明朝" w:hAnsi="ＭＳ Ｐ明朝" w:hint="eastAsia"/>
                <w:sz w:val="21"/>
                <w:szCs w:val="21"/>
              </w:rPr>
              <w:t>提出期限</w:t>
            </w:r>
          </w:p>
        </w:tc>
      </w:tr>
      <w:tr w:rsidR="00BB2AEC" w:rsidRPr="00980B56" w14:paraId="4D844062" w14:textId="77777777" w:rsidTr="00EA4CF3">
        <w:tc>
          <w:tcPr>
            <w:tcW w:w="2552" w:type="dxa"/>
            <w:vAlign w:val="center"/>
          </w:tcPr>
          <w:p w14:paraId="4BF1E172" w14:textId="22A1DCB4" w:rsidR="00BB2AEC" w:rsidRPr="00980B56" w:rsidRDefault="00BB2AEC" w:rsidP="00CF6232">
            <w:pPr>
              <w:rPr>
                <w:rFonts w:ascii="ＭＳ Ｐ明朝" w:eastAsia="ＭＳ Ｐ明朝" w:hAnsi="ＭＳ Ｐ明朝"/>
                <w:sz w:val="21"/>
                <w:szCs w:val="21"/>
              </w:rPr>
            </w:pPr>
            <w:r>
              <w:rPr>
                <w:rFonts w:ascii="ＭＳ Ｐ明朝" w:eastAsia="ＭＳ Ｐ明朝" w:hAnsi="ＭＳ Ｐ明朝" w:hint="eastAsia"/>
                <w:sz w:val="21"/>
                <w:szCs w:val="21"/>
              </w:rPr>
              <w:t>納入スケジュール</w:t>
            </w:r>
          </w:p>
        </w:tc>
        <w:tc>
          <w:tcPr>
            <w:tcW w:w="1276" w:type="dxa"/>
            <w:vAlign w:val="center"/>
          </w:tcPr>
          <w:p w14:paraId="1962BF10" w14:textId="05D01A34" w:rsidR="00BB2AEC" w:rsidRPr="00562ED0" w:rsidRDefault="00BB2AEC" w:rsidP="00CF6232">
            <w:pPr>
              <w:jc w:val="center"/>
              <w:rPr>
                <w:rFonts w:ascii="ＭＳ Ｐ明朝" w:eastAsia="ＭＳ Ｐ明朝" w:hAnsi="ＭＳ Ｐ明朝"/>
                <w:sz w:val="21"/>
                <w:szCs w:val="21"/>
              </w:rPr>
            </w:pPr>
            <w:r>
              <w:rPr>
                <w:rFonts w:ascii="ＭＳ Ｐ明朝" w:eastAsia="ＭＳ Ｐ明朝" w:hAnsi="ＭＳ Ｐ明朝" w:hint="eastAsia"/>
                <w:sz w:val="21"/>
                <w:szCs w:val="21"/>
              </w:rPr>
              <w:t>5</w:t>
            </w:r>
          </w:p>
        </w:tc>
        <w:tc>
          <w:tcPr>
            <w:tcW w:w="1446" w:type="dxa"/>
            <w:vMerge w:val="restart"/>
            <w:vAlign w:val="center"/>
          </w:tcPr>
          <w:p w14:paraId="06029B78" w14:textId="065FF0A2" w:rsidR="00BB2AEC" w:rsidRPr="00980B56" w:rsidRDefault="00BB2AEC" w:rsidP="00CF6232">
            <w:pPr>
              <w:jc w:val="center"/>
              <w:rPr>
                <w:rFonts w:ascii="ＭＳ Ｐ明朝" w:eastAsia="ＭＳ Ｐ明朝" w:hAnsi="ＭＳ Ｐ明朝"/>
                <w:sz w:val="21"/>
                <w:szCs w:val="21"/>
              </w:rPr>
            </w:pPr>
            <w:r>
              <w:rPr>
                <w:rFonts w:ascii="ＭＳ Ｐ明朝" w:eastAsia="ＭＳ Ｐ明朝" w:hAnsi="ＭＳ Ｐ明朝" w:hint="eastAsia"/>
                <w:sz w:val="21"/>
                <w:szCs w:val="21"/>
              </w:rPr>
              <w:t>電子ファイルにて1部</w:t>
            </w:r>
          </w:p>
        </w:tc>
        <w:tc>
          <w:tcPr>
            <w:tcW w:w="3260" w:type="dxa"/>
            <w:vAlign w:val="center"/>
          </w:tcPr>
          <w:p w14:paraId="2D1303C4" w14:textId="36AA4DAA" w:rsidR="00BB2AEC" w:rsidRPr="00980B56" w:rsidRDefault="00BB2AEC" w:rsidP="00CF6232">
            <w:pPr>
              <w:jc w:val="center"/>
              <w:rPr>
                <w:rFonts w:ascii="ＭＳ Ｐ明朝" w:eastAsia="ＭＳ Ｐ明朝" w:hAnsi="ＭＳ Ｐ明朝"/>
                <w:sz w:val="21"/>
                <w:szCs w:val="21"/>
              </w:rPr>
            </w:pPr>
            <w:r>
              <w:rPr>
                <w:rFonts w:ascii="ＭＳ Ｐ明朝" w:eastAsia="ＭＳ Ｐ明朝" w:hAnsi="ＭＳ Ｐ明朝" w:hint="eastAsia"/>
                <w:sz w:val="21"/>
                <w:szCs w:val="21"/>
              </w:rPr>
              <w:t>落札後ただちに</w:t>
            </w:r>
          </w:p>
        </w:tc>
      </w:tr>
      <w:tr w:rsidR="00BB2AEC" w:rsidRPr="00980B56" w14:paraId="4EDF7DC4" w14:textId="77777777" w:rsidTr="00EA4CF3">
        <w:tc>
          <w:tcPr>
            <w:tcW w:w="2552" w:type="dxa"/>
            <w:vAlign w:val="center"/>
          </w:tcPr>
          <w:p w14:paraId="0E3B83E8" w14:textId="4ADAE16F" w:rsidR="00BB2AEC" w:rsidRPr="00980B56" w:rsidRDefault="00BB2AEC" w:rsidP="00CF6232">
            <w:pPr>
              <w:rPr>
                <w:rFonts w:ascii="ＭＳ Ｐ明朝" w:eastAsia="ＭＳ Ｐ明朝" w:hAnsi="ＭＳ Ｐ明朝"/>
                <w:sz w:val="21"/>
                <w:szCs w:val="21"/>
              </w:rPr>
            </w:pPr>
            <w:r>
              <w:rPr>
                <w:rFonts w:ascii="ＭＳ Ｐ明朝" w:eastAsia="ＭＳ Ｐ明朝" w:hAnsi="ＭＳ Ｐ明朝" w:hint="eastAsia"/>
                <w:sz w:val="21"/>
                <w:szCs w:val="21"/>
              </w:rPr>
              <w:t>納入物品一覧</w:t>
            </w:r>
          </w:p>
        </w:tc>
        <w:tc>
          <w:tcPr>
            <w:tcW w:w="1276" w:type="dxa"/>
            <w:vAlign w:val="center"/>
          </w:tcPr>
          <w:p w14:paraId="1C4015CE" w14:textId="621706DA" w:rsidR="00BB2AEC" w:rsidRPr="00562ED0" w:rsidRDefault="00BB2AEC" w:rsidP="00CF6232">
            <w:pPr>
              <w:jc w:val="center"/>
              <w:rPr>
                <w:rFonts w:ascii="ＭＳ Ｐ明朝" w:eastAsia="ＭＳ Ｐ明朝" w:hAnsi="ＭＳ Ｐ明朝"/>
                <w:sz w:val="21"/>
                <w:szCs w:val="21"/>
              </w:rPr>
            </w:pPr>
            <w:r>
              <w:rPr>
                <w:rFonts w:ascii="ＭＳ Ｐ明朝" w:eastAsia="ＭＳ Ｐ明朝" w:hAnsi="ＭＳ Ｐ明朝" w:hint="eastAsia"/>
                <w:sz w:val="21"/>
                <w:szCs w:val="21"/>
              </w:rPr>
              <w:t>5</w:t>
            </w:r>
          </w:p>
        </w:tc>
        <w:tc>
          <w:tcPr>
            <w:tcW w:w="1446" w:type="dxa"/>
            <w:vMerge/>
            <w:vAlign w:val="center"/>
          </w:tcPr>
          <w:p w14:paraId="199E3EEB" w14:textId="6A94774C" w:rsidR="00BB2AEC" w:rsidRPr="00980B56" w:rsidRDefault="00BB2AEC" w:rsidP="00CF6232">
            <w:pPr>
              <w:jc w:val="center"/>
              <w:rPr>
                <w:rFonts w:ascii="ＭＳ Ｐ明朝" w:eastAsia="ＭＳ Ｐ明朝" w:hAnsi="ＭＳ Ｐ明朝"/>
                <w:sz w:val="21"/>
                <w:szCs w:val="21"/>
              </w:rPr>
            </w:pPr>
          </w:p>
        </w:tc>
        <w:tc>
          <w:tcPr>
            <w:tcW w:w="3260" w:type="dxa"/>
            <w:vAlign w:val="center"/>
          </w:tcPr>
          <w:p w14:paraId="66E08872" w14:textId="7C8B3A26" w:rsidR="00BB2AEC" w:rsidRPr="00980B56" w:rsidRDefault="00BB2AEC" w:rsidP="00CF6232">
            <w:pPr>
              <w:jc w:val="center"/>
              <w:rPr>
                <w:rFonts w:ascii="ＭＳ Ｐ明朝" w:eastAsia="ＭＳ Ｐ明朝" w:hAnsi="ＭＳ Ｐ明朝"/>
                <w:sz w:val="21"/>
                <w:szCs w:val="21"/>
              </w:rPr>
            </w:pPr>
            <w:r>
              <w:rPr>
                <w:rFonts w:ascii="ＭＳ Ｐ明朝" w:eastAsia="ＭＳ Ｐ明朝" w:hAnsi="ＭＳ Ｐ明朝" w:hint="eastAsia"/>
                <w:sz w:val="21"/>
                <w:szCs w:val="21"/>
              </w:rPr>
              <w:t>落札後ただちに</w:t>
            </w:r>
          </w:p>
        </w:tc>
      </w:tr>
      <w:tr w:rsidR="00BB2AEC" w:rsidRPr="00980B56" w14:paraId="6BF434B2" w14:textId="77777777" w:rsidTr="00EA4CF3">
        <w:tc>
          <w:tcPr>
            <w:tcW w:w="2552" w:type="dxa"/>
            <w:vAlign w:val="center"/>
          </w:tcPr>
          <w:p w14:paraId="5426092A" w14:textId="419D1C7C" w:rsidR="00BB2AEC" w:rsidRPr="00980B56" w:rsidRDefault="00BB2AEC" w:rsidP="00CF6232">
            <w:pPr>
              <w:rPr>
                <w:rFonts w:ascii="ＭＳ Ｐ明朝" w:eastAsia="ＭＳ Ｐ明朝" w:hAnsi="ＭＳ Ｐ明朝"/>
                <w:sz w:val="21"/>
                <w:szCs w:val="21"/>
              </w:rPr>
            </w:pPr>
            <w:r>
              <w:rPr>
                <w:rFonts w:ascii="ＭＳ Ｐ明朝" w:eastAsia="ＭＳ Ｐ明朝" w:hAnsi="ＭＳ Ｐ明朝" w:hint="eastAsia"/>
                <w:sz w:val="21"/>
                <w:szCs w:val="21"/>
              </w:rPr>
              <w:t>保守業者選定書</w:t>
            </w:r>
          </w:p>
        </w:tc>
        <w:tc>
          <w:tcPr>
            <w:tcW w:w="1276" w:type="dxa"/>
            <w:vAlign w:val="center"/>
          </w:tcPr>
          <w:p w14:paraId="523A6454" w14:textId="6808EB8E" w:rsidR="00BB2AEC" w:rsidRPr="00562ED0" w:rsidRDefault="00BB2AEC" w:rsidP="00936FC0">
            <w:pPr>
              <w:jc w:val="center"/>
              <w:rPr>
                <w:rFonts w:ascii="ＭＳ Ｐ明朝" w:eastAsia="ＭＳ Ｐ明朝" w:hAnsi="ＭＳ Ｐ明朝"/>
                <w:sz w:val="21"/>
                <w:szCs w:val="21"/>
              </w:rPr>
            </w:pPr>
            <w:r>
              <w:rPr>
                <w:rFonts w:ascii="ＭＳ Ｐ明朝" w:eastAsia="ＭＳ Ｐ明朝" w:hAnsi="ＭＳ Ｐ明朝" w:hint="eastAsia"/>
                <w:sz w:val="21"/>
                <w:szCs w:val="21"/>
              </w:rPr>
              <w:t>8（2）</w:t>
            </w:r>
            <w:r w:rsidR="0069530D">
              <w:rPr>
                <w:rFonts w:ascii="ＭＳ Ｐ明朝" w:eastAsia="ＭＳ Ｐ明朝" w:hAnsi="ＭＳ Ｐ明朝" w:hint="eastAsia"/>
                <w:sz w:val="21"/>
                <w:szCs w:val="21"/>
              </w:rPr>
              <w:t>ｵ</w:t>
            </w:r>
          </w:p>
        </w:tc>
        <w:tc>
          <w:tcPr>
            <w:tcW w:w="1446" w:type="dxa"/>
            <w:vMerge/>
            <w:vAlign w:val="center"/>
          </w:tcPr>
          <w:p w14:paraId="007F75ED" w14:textId="4891A97C" w:rsidR="00BB2AEC" w:rsidRPr="00980B56" w:rsidRDefault="00BB2AEC" w:rsidP="00CF6232">
            <w:pPr>
              <w:jc w:val="center"/>
              <w:rPr>
                <w:rFonts w:ascii="ＭＳ Ｐ明朝" w:eastAsia="ＭＳ Ｐ明朝" w:hAnsi="ＭＳ Ｐ明朝"/>
                <w:sz w:val="21"/>
                <w:szCs w:val="21"/>
              </w:rPr>
            </w:pPr>
          </w:p>
        </w:tc>
        <w:tc>
          <w:tcPr>
            <w:tcW w:w="3260" w:type="dxa"/>
            <w:vAlign w:val="center"/>
          </w:tcPr>
          <w:p w14:paraId="34DBB67A" w14:textId="1ED84A2F" w:rsidR="00BB2AEC" w:rsidRPr="00980B56" w:rsidRDefault="00BB2AEC" w:rsidP="00CF6232">
            <w:pPr>
              <w:jc w:val="center"/>
              <w:rPr>
                <w:rFonts w:ascii="ＭＳ Ｐ明朝" w:eastAsia="ＭＳ Ｐ明朝" w:hAnsi="ＭＳ Ｐ明朝"/>
                <w:sz w:val="21"/>
                <w:szCs w:val="21"/>
              </w:rPr>
            </w:pPr>
            <w:r>
              <w:rPr>
                <w:rFonts w:ascii="ＭＳ Ｐ明朝" w:eastAsia="ＭＳ Ｐ明朝" w:hAnsi="ＭＳ Ｐ明朝" w:hint="eastAsia"/>
                <w:sz w:val="21"/>
                <w:szCs w:val="21"/>
              </w:rPr>
              <w:t>落札後ただちに</w:t>
            </w:r>
          </w:p>
        </w:tc>
      </w:tr>
      <w:tr w:rsidR="00BB2AEC" w:rsidRPr="00980B56" w14:paraId="61E9BFA2" w14:textId="77777777" w:rsidTr="00EA4CF3">
        <w:tc>
          <w:tcPr>
            <w:tcW w:w="2552" w:type="dxa"/>
            <w:vAlign w:val="center"/>
          </w:tcPr>
          <w:p w14:paraId="2B81C66D" w14:textId="1EB7CC10" w:rsidR="00BB2AEC" w:rsidRPr="00980B56" w:rsidRDefault="00BB2AEC" w:rsidP="00CF6232">
            <w:pPr>
              <w:rPr>
                <w:rFonts w:ascii="ＭＳ Ｐ明朝" w:eastAsia="ＭＳ Ｐ明朝" w:hAnsi="ＭＳ Ｐ明朝"/>
                <w:sz w:val="21"/>
                <w:szCs w:val="21"/>
              </w:rPr>
            </w:pPr>
            <w:r>
              <w:rPr>
                <w:rFonts w:ascii="ＭＳ Ｐ明朝" w:eastAsia="ＭＳ Ｐ明朝" w:hAnsi="ＭＳ Ｐ明朝" w:hint="eastAsia"/>
                <w:sz w:val="21"/>
                <w:szCs w:val="21"/>
              </w:rPr>
              <w:t>業務推進体制図</w:t>
            </w:r>
          </w:p>
        </w:tc>
        <w:tc>
          <w:tcPr>
            <w:tcW w:w="1276" w:type="dxa"/>
            <w:vAlign w:val="center"/>
          </w:tcPr>
          <w:p w14:paraId="2CA60C48" w14:textId="2577DDB1" w:rsidR="00BB2AEC" w:rsidRPr="00562ED0" w:rsidRDefault="00BB2AEC" w:rsidP="00CF6232">
            <w:pPr>
              <w:jc w:val="center"/>
              <w:rPr>
                <w:rFonts w:ascii="ＭＳ Ｐ明朝" w:eastAsia="ＭＳ Ｐ明朝" w:hAnsi="ＭＳ Ｐ明朝"/>
                <w:sz w:val="21"/>
                <w:szCs w:val="21"/>
              </w:rPr>
            </w:pPr>
            <w:r>
              <w:rPr>
                <w:rFonts w:ascii="ＭＳ Ｐ明朝" w:eastAsia="ＭＳ Ｐ明朝" w:hAnsi="ＭＳ Ｐ明朝" w:hint="eastAsia"/>
                <w:sz w:val="21"/>
                <w:szCs w:val="21"/>
              </w:rPr>
              <w:t>8（2）</w:t>
            </w:r>
            <w:r w:rsidR="0069530D">
              <w:rPr>
                <w:rFonts w:ascii="ＭＳ Ｐ明朝" w:eastAsia="ＭＳ Ｐ明朝" w:hAnsi="ＭＳ Ｐ明朝" w:hint="eastAsia"/>
                <w:sz w:val="21"/>
                <w:szCs w:val="21"/>
              </w:rPr>
              <w:t>ｵ</w:t>
            </w:r>
          </w:p>
        </w:tc>
        <w:tc>
          <w:tcPr>
            <w:tcW w:w="1446" w:type="dxa"/>
            <w:vMerge/>
            <w:vAlign w:val="center"/>
          </w:tcPr>
          <w:p w14:paraId="0990A0DA" w14:textId="50C63403" w:rsidR="00BB2AEC" w:rsidRPr="00980B56" w:rsidRDefault="00BB2AEC" w:rsidP="00CF6232">
            <w:pPr>
              <w:jc w:val="center"/>
              <w:rPr>
                <w:rFonts w:ascii="ＭＳ Ｐ明朝" w:eastAsia="ＭＳ Ｐ明朝" w:hAnsi="ＭＳ Ｐ明朝"/>
                <w:sz w:val="21"/>
                <w:szCs w:val="21"/>
              </w:rPr>
            </w:pPr>
          </w:p>
        </w:tc>
        <w:tc>
          <w:tcPr>
            <w:tcW w:w="3260" w:type="dxa"/>
            <w:vAlign w:val="center"/>
          </w:tcPr>
          <w:p w14:paraId="0C77905C" w14:textId="4ED0FA3E" w:rsidR="00BB2AEC" w:rsidRPr="00980B56" w:rsidRDefault="00BB2AEC" w:rsidP="00CF6232">
            <w:pPr>
              <w:jc w:val="center"/>
              <w:rPr>
                <w:rFonts w:ascii="ＭＳ Ｐ明朝" w:eastAsia="ＭＳ Ｐ明朝" w:hAnsi="ＭＳ Ｐ明朝"/>
                <w:sz w:val="21"/>
                <w:szCs w:val="21"/>
              </w:rPr>
            </w:pPr>
            <w:r>
              <w:rPr>
                <w:rFonts w:ascii="ＭＳ Ｐ明朝" w:eastAsia="ＭＳ Ｐ明朝" w:hAnsi="ＭＳ Ｐ明朝" w:hint="eastAsia"/>
                <w:sz w:val="21"/>
                <w:szCs w:val="21"/>
              </w:rPr>
              <w:t>落札後ただちに</w:t>
            </w:r>
          </w:p>
        </w:tc>
      </w:tr>
      <w:tr w:rsidR="00BB2AEC" w:rsidRPr="00980B56" w14:paraId="44B0E921" w14:textId="77777777" w:rsidTr="00EA4CF3">
        <w:tc>
          <w:tcPr>
            <w:tcW w:w="2552" w:type="dxa"/>
            <w:vAlign w:val="center"/>
          </w:tcPr>
          <w:p w14:paraId="72ADC863" w14:textId="77777777" w:rsidR="00BB2AEC" w:rsidRPr="00980B56" w:rsidRDefault="00BB2AEC" w:rsidP="00CF6232">
            <w:pPr>
              <w:rPr>
                <w:rFonts w:ascii="ＭＳ Ｐ明朝" w:eastAsia="ＭＳ Ｐ明朝" w:hAnsi="ＭＳ Ｐ明朝"/>
                <w:sz w:val="21"/>
                <w:szCs w:val="21"/>
              </w:rPr>
            </w:pPr>
            <w:r w:rsidRPr="00980B56">
              <w:rPr>
                <w:rFonts w:ascii="ＭＳ Ｐ明朝" w:eastAsia="ＭＳ Ｐ明朝" w:hAnsi="ＭＳ Ｐ明朝" w:hint="eastAsia"/>
                <w:sz w:val="21"/>
                <w:szCs w:val="21"/>
              </w:rPr>
              <w:t>実施計画書</w:t>
            </w:r>
          </w:p>
        </w:tc>
        <w:tc>
          <w:tcPr>
            <w:tcW w:w="1276" w:type="dxa"/>
            <w:vAlign w:val="center"/>
          </w:tcPr>
          <w:p w14:paraId="0FED6897" w14:textId="77777777" w:rsidR="00BB2AEC" w:rsidRPr="00562ED0" w:rsidRDefault="00BB2AEC" w:rsidP="00CF6232">
            <w:pPr>
              <w:jc w:val="center"/>
              <w:rPr>
                <w:rFonts w:ascii="ＭＳ Ｐ明朝" w:eastAsia="ＭＳ Ｐ明朝" w:hAnsi="ＭＳ Ｐ明朝"/>
                <w:sz w:val="21"/>
                <w:szCs w:val="21"/>
              </w:rPr>
            </w:pPr>
            <w:r w:rsidRPr="00562ED0">
              <w:rPr>
                <w:rFonts w:ascii="ＭＳ Ｐ明朝" w:eastAsia="ＭＳ Ｐ明朝" w:hAnsi="ＭＳ Ｐ明朝" w:hint="eastAsia"/>
                <w:sz w:val="21"/>
                <w:szCs w:val="21"/>
              </w:rPr>
              <w:t>7(1)</w:t>
            </w:r>
          </w:p>
        </w:tc>
        <w:tc>
          <w:tcPr>
            <w:tcW w:w="1446" w:type="dxa"/>
            <w:vMerge/>
            <w:vAlign w:val="center"/>
          </w:tcPr>
          <w:p w14:paraId="6A3F79EF" w14:textId="297E9ECF" w:rsidR="00BB2AEC" w:rsidRPr="00980B56" w:rsidRDefault="00BB2AEC" w:rsidP="00CF6232">
            <w:pPr>
              <w:jc w:val="center"/>
              <w:rPr>
                <w:rFonts w:ascii="ＭＳ Ｐ明朝" w:eastAsia="ＭＳ Ｐ明朝" w:hAnsi="ＭＳ Ｐ明朝"/>
                <w:sz w:val="21"/>
                <w:szCs w:val="21"/>
              </w:rPr>
            </w:pPr>
          </w:p>
        </w:tc>
        <w:tc>
          <w:tcPr>
            <w:tcW w:w="3260" w:type="dxa"/>
            <w:vAlign w:val="center"/>
          </w:tcPr>
          <w:p w14:paraId="2035A2BD" w14:textId="77777777" w:rsidR="00BB2AEC" w:rsidRPr="00980B56" w:rsidRDefault="00BB2AEC" w:rsidP="00CF6232">
            <w:pPr>
              <w:jc w:val="center"/>
              <w:rPr>
                <w:rFonts w:ascii="ＭＳ Ｐ明朝" w:eastAsia="ＭＳ Ｐ明朝" w:hAnsi="ＭＳ Ｐ明朝"/>
                <w:sz w:val="21"/>
                <w:szCs w:val="21"/>
              </w:rPr>
            </w:pPr>
            <w:r w:rsidRPr="00980B56">
              <w:rPr>
                <w:rFonts w:ascii="ＭＳ Ｐ明朝" w:eastAsia="ＭＳ Ｐ明朝" w:hAnsi="ＭＳ Ｐ明朝" w:hint="eastAsia"/>
                <w:sz w:val="21"/>
                <w:szCs w:val="21"/>
              </w:rPr>
              <w:t>契約後ただちに</w:t>
            </w:r>
          </w:p>
        </w:tc>
      </w:tr>
      <w:tr w:rsidR="00BB2AEC" w:rsidRPr="00980B56" w14:paraId="10F9FA73" w14:textId="77777777" w:rsidTr="00EA4CF3">
        <w:tc>
          <w:tcPr>
            <w:tcW w:w="2552" w:type="dxa"/>
          </w:tcPr>
          <w:p w14:paraId="4EB5D33E" w14:textId="5BFD1456" w:rsidR="00BB2AEC" w:rsidRDefault="00BB2AEC" w:rsidP="00CF6232">
            <w:pPr>
              <w:rPr>
                <w:rFonts w:ascii="ＭＳ Ｐ明朝" w:eastAsia="ＭＳ Ｐ明朝" w:hAnsi="ＭＳ Ｐ明朝"/>
                <w:sz w:val="21"/>
                <w:szCs w:val="21"/>
              </w:rPr>
            </w:pPr>
            <w:r>
              <w:rPr>
                <w:rFonts w:ascii="ＭＳ Ｐ明朝" w:eastAsia="ＭＳ Ｐ明朝" w:hAnsi="ＭＳ Ｐ明朝" w:hint="eastAsia"/>
                <w:sz w:val="21"/>
                <w:szCs w:val="21"/>
              </w:rPr>
              <w:t>機器管理資料</w:t>
            </w:r>
          </w:p>
        </w:tc>
        <w:tc>
          <w:tcPr>
            <w:tcW w:w="1276" w:type="dxa"/>
          </w:tcPr>
          <w:p w14:paraId="3075DD32" w14:textId="178A7883" w:rsidR="00BB2AEC" w:rsidRDefault="00BB2AEC" w:rsidP="00CF6232">
            <w:pPr>
              <w:jc w:val="center"/>
              <w:rPr>
                <w:rFonts w:ascii="ＭＳ Ｐ明朝" w:eastAsia="ＭＳ Ｐ明朝" w:hAnsi="ＭＳ Ｐ明朝"/>
                <w:sz w:val="21"/>
                <w:szCs w:val="21"/>
              </w:rPr>
            </w:pPr>
            <w:r>
              <w:rPr>
                <w:rFonts w:ascii="ＭＳ Ｐ明朝" w:eastAsia="ＭＳ Ｐ明朝" w:hAnsi="ＭＳ Ｐ明朝" w:hint="eastAsia"/>
                <w:sz w:val="21"/>
                <w:szCs w:val="21"/>
              </w:rPr>
              <w:t>7(</w:t>
            </w:r>
            <w:r w:rsidR="0069530D">
              <w:rPr>
                <w:rFonts w:ascii="ＭＳ Ｐ明朝" w:eastAsia="ＭＳ Ｐ明朝" w:hAnsi="ＭＳ Ｐ明朝" w:hint="eastAsia"/>
                <w:sz w:val="21"/>
                <w:szCs w:val="21"/>
              </w:rPr>
              <w:t>3</w:t>
            </w:r>
            <w:r>
              <w:rPr>
                <w:rFonts w:ascii="ＭＳ Ｐ明朝" w:eastAsia="ＭＳ Ｐ明朝" w:hAnsi="ＭＳ Ｐ明朝" w:hint="eastAsia"/>
                <w:sz w:val="21"/>
                <w:szCs w:val="21"/>
              </w:rPr>
              <w:t>)ｱ</w:t>
            </w:r>
          </w:p>
        </w:tc>
        <w:tc>
          <w:tcPr>
            <w:tcW w:w="1446" w:type="dxa"/>
            <w:vMerge/>
            <w:vAlign w:val="center"/>
          </w:tcPr>
          <w:p w14:paraId="6A4E53DE" w14:textId="77777777" w:rsidR="00BB2AEC" w:rsidRPr="00980B56" w:rsidRDefault="00BB2AEC" w:rsidP="00CF6232">
            <w:pPr>
              <w:jc w:val="center"/>
              <w:rPr>
                <w:rFonts w:ascii="ＭＳ Ｐ明朝" w:eastAsia="ＭＳ Ｐ明朝" w:hAnsi="ＭＳ Ｐ明朝"/>
                <w:sz w:val="21"/>
                <w:szCs w:val="21"/>
              </w:rPr>
            </w:pPr>
          </w:p>
        </w:tc>
        <w:tc>
          <w:tcPr>
            <w:tcW w:w="3260" w:type="dxa"/>
            <w:vAlign w:val="center"/>
          </w:tcPr>
          <w:p w14:paraId="59F46CAC" w14:textId="5C591B05" w:rsidR="00BB2AEC" w:rsidRDefault="00BB2AEC" w:rsidP="00E64B51">
            <w:pPr>
              <w:jc w:val="center"/>
              <w:rPr>
                <w:rFonts w:ascii="ＭＳ Ｐ明朝" w:eastAsia="ＭＳ Ｐ明朝" w:hAnsi="ＭＳ Ｐ明朝"/>
                <w:sz w:val="21"/>
                <w:szCs w:val="21"/>
              </w:rPr>
            </w:pPr>
            <w:r>
              <w:rPr>
                <w:rFonts w:ascii="ＭＳ Ｐ明朝" w:eastAsia="ＭＳ Ｐ明朝" w:hAnsi="ＭＳ Ｐ明朝" w:hint="eastAsia"/>
                <w:sz w:val="21"/>
                <w:szCs w:val="21"/>
              </w:rPr>
              <w:t>保守開始前まで</w:t>
            </w:r>
          </w:p>
        </w:tc>
      </w:tr>
    </w:tbl>
    <w:p w14:paraId="5962F68F" w14:textId="26EB3D2F" w:rsidR="00980B56" w:rsidRPr="00980B56" w:rsidRDefault="00980B56" w:rsidP="00980B56">
      <w:pPr>
        <w:rPr>
          <w:rFonts w:ascii="ＭＳ Ｐ明朝" w:eastAsia="ＭＳ Ｐ明朝" w:hAnsi="ＭＳ Ｐ明朝" w:cs="Arial"/>
          <w:szCs w:val="21"/>
        </w:rPr>
      </w:pPr>
    </w:p>
    <w:p w14:paraId="4499BC6B" w14:textId="77777777" w:rsidR="00980B56" w:rsidRPr="00980B56" w:rsidRDefault="00980B56" w:rsidP="005E472C">
      <w:pPr>
        <w:pStyle w:val="2"/>
        <w:numPr>
          <w:ilvl w:val="0"/>
          <w:numId w:val="36"/>
        </w:numPr>
        <w:rPr>
          <w:rFonts w:ascii="ＭＳ Ｐ明朝" w:eastAsia="ＭＳ Ｐ明朝" w:hAnsi="ＭＳ Ｐ明朝"/>
          <w:sz w:val="22"/>
          <w:szCs w:val="21"/>
        </w:rPr>
      </w:pPr>
      <w:bookmarkStart w:id="45" w:name="_Toc424892132"/>
      <w:bookmarkStart w:id="46" w:name="_Toc226731036"/>
      <w:r w:rsidRPr="00980B56">
        <w:rPr>
          <w:rFonts w:ascii="ＭＳ Ｐ明朝" w:eastAsia="ＭＳ Ｐ明朝" w:hAnsi="ＭＳ Ｐ明朝" w:hint="eastAsia"/>
          <w:sz w:val="22"/>
        </w:rPr>
        <w:t>成果品</w:t>
      </w:r>
      <w:bookmarkEnd w:id="45"/>
      <w:bookmarkEnd w:id="46"/>
    </w:p>
    <w:p w14:paraId="58DE20FF" w14:textId="5F620375" w:rsidR="00980B56" w:rsidRPr="00980B56" w:rsidRDefault="00980B56" w:rsidP="00980B56">
      <w:pPr>
        <w:ind w:firstLineChars="200" w:firstLine="420"/>
        <w:rPr>
          <w:rFonts w:ascii="ＭＳ Ｐ明朝" w:eastAsia="ＭＳ Ｐ明朝" w:hAnsi="ＭＳ Ｐ明朝" w:cs="Arial"/>
          <w:sz w:val="21"/>
          <w:szCs w:val="21"/>
        </w:rPr>
      </w:pPr>
      <w:r w:rsidRPr="00980B56">
        <w:rPr>
          <w:rFonts w:ascii="ＭＳ Ｐ明朝" w:eastAsia="ＭＳ Ｐ明朝" w:hAnsi="ＭＳ Ｐ明朝" w:cs="Arial" w:hint="eastAsia"/>
          <w:sz w:val="21"/>
          <w:szCs w:val="21"/>
        </w:rPr>
        <w:t>次の成果品について</w:t>
      </w:r>
      <w:r w:rsidR="001325F4">
        <w:rPr>
          <w:rFonts w:ascii="ＭＳ Ｐ明朝" w:eastAsia="ＭＳ Ｐ明朝" w:hAnsi="ＭＳ Ｐ明朝" w:cs="Arial" w:hint="eastAsia"/>
          <w:sz w:val="21"/>
          <w:szCs w:val="21"/>
        </w:rPr>
        <w:t>定められた提出期限までに</w:t>
      </w:r>
      <w:r w:rsidRPr="00980B56">
        <w:rPr>
          <w:rFonts w:ascii="ＭＳ Ｐ明朝" w:eastAsia="ＭＳ Ｐ明朝" w:hAnsi="ＭＳ Ｐ明朝" w:cs="Arial" w:hint="eastAsia"/>
          <w:sz w:val="21"/>
          <w:szCs w:val="21"/>
        </w:rPr>
        <w:t>遅延なく提出すること。</w:t>
      </w:r>
    </w:p>
    <w:p w14:paraId="557DCA20" w14:textId="5BDB8F14" w:rsidR="001325F4" w:rsidRDefault="00980B56" w:rsidP="00936FC0">
      <w:pPr>
        <w:ind w:firstLineChars="200" w:firstLine="420"/>
        <w:rPr>
          <w:rFonts w:ascii="ＭＳ Ｐ明朝" w:eastAsia="ＭＳ Ｐ明朝" w:hAnsi="ＭＳ Ｐ明朝"/>
          <w:sz w:val="21"/>
          <w:szCs w:val="21"/>
        </w:rPr>
      </w:pPr>
      <w:r w:rsidRPr="00980B56">
        <w:rPr>
          <w:rFonts w:ascii="ＭＳ Ｐ明朝" w:eastAsia="ＭＳ Ｐ明朝" w:hAnsi="ＭＳ Ｐ明朝" w:hint="eastAsia"/>
          <w:sz w:val="21"/>
          <w:szCs w:val="21"/>
        </w:rPr>
        <w:t>その他、本市と協議の上必要と判断された成果品については、別途提出すること。</w:t>
      </w:r>
    </w:p>
    <w:p w14:paraId="6F30643B" w14:textId="77777777" w:rsidR="001325F4" w:rsidRPr="00980B56" w:rsidRDefault="001325F4" w:rsidP="00980B56">
      <w:pPr>
        <w:ind w:firstLineChars="200" w:firstLine="420"/>
        <w:rPr>
          <w:rFonts w:ascii="ＭＳ Ｐ明朝" w:eastAsia="ＭＳ Ｐ明朝" w:hAnsi="ＭＳ Ｐ明朝" w:cs="Arial"/>
          <w:sz w:val="21"/>
          <w:szCs w:val="21"/>
        </w:rPr>
      </w:pPr>
    </w:p>
    <w:tbl>
      <w:tblPr>
        <w:tblW w:w="7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83"/>
        <w:gridCol w:w="1275"/>
        <w:gridCol w:w="1275"/>
        <w:gridCol w:w="2224"/>
      </w:tblGrid>
      <w:tr w:rsidR="00B10FCD" w:rsidRPr="00980B56" w14:paraId="0D5F8F6A" w14:textId="77777777" w:rsidTr="00B10FCD">
        <w:trPr>
          <w:cantSplit/>
          <w:tblHeader/>
          <w:jc w:val="center"/>
        </w:trPr>
        <w:tc>
          <w:tcPr>
            <w:tcW w:w="3083" w:type="dxa"/>
            <w:shd w:val="clear" w:color="auto" w:fill="CCFFFF"/>
          </w:tcPr>
          <w:p w14:paraId="3837E5C8" w14:textId="77777777" w:rsidR="00B10FCD" w:rsidRPr="00980B56" w:rsidRDefault="00B10FCD" w:rsidP="00CF6232">
            <w:pPr>
              <w:jc w:val="center"/>
              <w:rPr>
                <w:rFonts w:ascii="ＭＳ Ｐ明朝" w:eastAsia="ＭＳ Ｐ明朝" w:hAnsi="ＭＳ Ｐ明朝"/>
                <w:sz w:val="21"/>
                <w:szCs w:val="21"/>
              </w:rPr>
            </w:pPr>
            <w:r w:rsidRPr="00980B56">
              <w:rPr>
                <w:rFonts w:ascii="ＭＳ Ｐ明朝" w:eastAsia="ＭＳ Ｐ明朝" w:hAnsi="ＭＳ Ｐ明朝" w:hint="eastAsia"/>
                <w:sz w:val="21"/>
                <w:szCs w:val="21"/>
              </w:rPr>
              <w:t>各種ドキュメント等</w:t>
            </w:r>
          </w:p>
        </w:tc>
        <w:tc>
          <w:tcPr>
            <w:tcW w:w="1275" w:type="dxa"/>
            <w:shd w:val="clear" w:color="auto" w:fill="CCFFFF"/>
          </w:tcPr>
          <w:p w14:paraId="5377000C" w14:textId="77777777" w:rsidR="00B10FCD" w:rsidRPr="00980B56" w:rsidRDefault="00B10FCD" w:rsidP="00CF6232">
            <w:pPr>
              <w:jc w:val="center"/>
              <w:rPr>
                <w:rFonts w:ascii="ＭＳ Ｐ明朝" w:eastAsia="ＭＳ Ｐ明朝" w:hAnsi="ＭＳ Ｐ明朝"/>
                <w:sz w:val="21"/>
                <w:szCs w:val="21"/>
              </w:rPr>
            </w:pPr>
            <w:r w:rsidRPr="00980B56">
              <w:rPr>
                <w:rFonts w:ascii="ＭＳ Ｐ明朝" w:eastAsia="ＭＳ Ｐ明朝" w:hAnsi="ＭＳ Ｐ明朝" w:hint="eastAsia"/>
                <w:sz w:val="21"/>
                <w:szCs w:val="21"/>
              </w:rPr>
              <w:t>記載場所</w:t>
            </w:r>
          </w:p>
        </w:tc>
        <w:tc>
          <w:tcPr>
            <w:tcW w:w="1275" w:type="dxa"/>
            <w:shd w:val="clear" w:color="auto" w:fill="CCFFFF"/>
          </w:tcPr>
          <w:p w14:paraId="01F5079F" w14:textId="77777777" w:rsidR="00B10FCD" w:rsidRPr="00980B56" w:rsidRDefault="00B10FCD" w:rsidP="00CF6232">
            <w:pPr>
              <w:jc w:val="center"/>
              <w:rPr>
                <w:rFonts w:ascii="ＭＳ Ｐ明朝" w:eastAsia="ＭＳ Ｐ明朝" w:hAnsi="ＭＳ Ｐ明朝"/>
                <w:sz w:val="21"/>
                <w:szCs w:val="21"/>
              </w:rPr>
            </w:pPr>
            <w:r w:rsidRPr="00980B56">
              <w:rPr>
                <w:rFonts w:ascii="ＭＳ Ｐ明朝" w:eastAsia="ＭＳ Ｐ明朝" w:hAnsi="ＭＳ Ｐ明朝" w:hint="eastAsia"/>
                <w:sz w:val="21"/>
                <w:szCs w:val="21"/>
              </w:rPr>
              <w:t>電子媒体</w:t>
            </w:r>
          </w:p>
        </w:tc>
        <w:tc>
          <w:tcPr>
            <w:tcW w:w="2224" w:type="dxa"/>
            <w:shd w:val="clear" w:color="auto" w:fill="CCFFFF"/>
          </w:tcPr>
          <w:p w14:paraId="30321BC1" w14:textId="77777777" w:rsidR="00B10FCD" w:rsidRPr="00980B56" w:rsidRDefault="00B10FCD" w:rsidP="00CF6232">
            <w:pPr>
              <w:jc w:val="center"/>
              <w:rPr>
                <w:rFonts w:ascii="ＭＳ Ｐ明朝" w:eastAsia="ＭＳ Ｐ明朝" w:hAnsi="ＭＳ Ｐ明朝"/>
                <w:sz w:val="21"/>
                <w:szCs w:val="21"/>
              </w:rPr>
            </w:pPr>
            <w:r w:rsidRPr="00980B56">
              <w:rPr>
                <w:rFonts w:ascii="ＭＳ Ｐ明朝" w:eastAsia="ＭＳ Ｐ明朝" w:hAnsi="ＭＳ Ｐ明朝" w:hint="eastAsia"/>
                <w:sz w:val="21"/>
                <w:szCs w:val="21"/>
              </w:rPr>
              <w:t>提出期限</w:t>
            </w:r>
          </w:p>
        </w:tc>
      </w:tr>
      <w:tr w:rsidR="008D2757" w:rsidRPr="00980B56" w14:paraId="486CA7E9" w14:textId="77777777" w:rsidTr="00B10FCD">
        <w:trPr>
          <w:cantSplit/>
          <w:jc w:val="center"/>
        </w:trPr>
        <w:tc>
          <w:tcPr>
            <w:tcW w:w="3083" w:type="dxa"/>
          </w:tcPr>
          <w:p w14:paraId="6FFC80D6" w14:textId="0CE7D9B5" w:rsidR="008D2757" w:rsidRPr="00980B56" w:rsidRDefault="008D2757" w:rsidP="00146A35">
            <w:pPr>
              <w:rPr>
                <w:rFonts w:ascii="ＭＳ Ｐ明朝" w:eastAsia="ＭＳ Ｐ明朝" w:hAnsi="ＭＳ Ｐ明朝"/>
                <w:sz w:val="21"/>
                <w:szCs w:val="21"/>
              </w:rPr>
            </w:pPr>
            <w:r w:rsidRPr="00980B56">
              <w:rPr>
                <w:rFonts w:ascii="ＭＳ Ｐ明朝" w:eastAsia="ＭＳ Ｐ明朝" w:hAnsi="ＭＳ Ｐ明朝" w:hint="eastAsia"/>
                <w:sz w:val="21"/>
                <w:szCs w:val="21"/>
              </w:rPr>
              <w:t>機器明細</w:t>
            </w:r>
          </w:p>
        </w:tc>
        <w:tc>
          <w:tcPr>
            <w:tcW w:w="1275" w:type="dxa"/>
          </w:tcPr>
          <w:p w14:paraId="44E791CB" w14:textId="66806F1D" w:rsidR="008D2757" w:rsidRPr="001532C2" w:rsidRDefault="008D2757" w:rsidP="00CF6232">
            <w:pPr>
              <w:jc w:val="center"/>
              <w:rPr>
                <w:rFonts w:ascii="ＭＳ Ｐ明朝" w:eastAsia="ＭＳ Ｐ明朝" w:hAnsi="ＭＳ Ｐ明朝"/>
                <w:sz w:val="21"/>
                <w:szCs w:val="21"/>
              </w:rPr>
            </w:pPr>
            <w:r>
              <w:rPr>
                <w:rFonts w:ascii="ＭＳ Ｐ明朝" w:eastAsia="ＭＳ Ｐ明朝" w:hAnsi="ＭＳ Ｐ明朝" w:hint="eastAsia"/>
                <w:sz w:val="21"/>
                <w:szCs w:val="21"/>
              </w:rPr>
              <w:t>7(</w:t>
            </w:r>
            <w:r w:rsidR="00BD04F7">
              <w:rPr>
                <w:rFonts w:ascii="ＭＳ Ｐ明朝" w:eastAsia="ＭＳ Ｐ明朝" w:hAnsi="ＭＳ Ｐ明朝" w:hint="eastAsia"/>
                <w:sz w:val="21"/>
                <w:szCs w:val="21"/>
              </w:rPr>
              <w:t>2</w:t>
            </w:r>
            <w:r>
              <w:rPr>
                <w:rFonts w:ascii="ＭＳ Ｐ明朝" w:eastAsia="ＭＳ Ｐ明朝" w:hAnsi="ＭＳ Ｐ明朝" w:hint="eastAsia"/>
                <w:sz w:val="21"/>
                <w:szCs w:val="21"/>
              </w:rPr>
              <w:t>)</w:t>
            </w:r>
            <w:r w:rsidR="00BD04F7">
              <w:rPr>
                <w:rFonts w:ascii="ＭＳ Ｐ明朝" w:eastAsia="ＭＳ Ｐ明朝" w:hAnsi="ＭＳ Ｐ明朝" w:hint="eastAsia"/>
                <w:sz w:val="21"/>
                <w:szCs w:val="21"/>
              </w:rPr>
              <w:t>ｹ</w:t>
            </w:r>
          </w:p>
        </w:tc>
        <w:tc>
          <w:tcPr>
            <w:tcW w:w="1275" w:type="dxa"/>
            <w:vMerge w:val="restart"/>
            <w:vAlign w:val="center"/>
          </w:tcPr>
          <w:p w14:paraId="2769D9F9" w14:textId="77777777" w:rsidR="008D2757" w:rsidRPr="00980B56" w:rsidRDefault="008D2757" w:rsidP="00CF6232">
            <w:pPr>
              <w:jc w:val="center"/>
              <w:rPr>
                <w:rFonts w:ascii="ＭＳ Ｐ明朝" w:eastAsia="ＭＳ Ｐ明朝" w:hAnsi="ＭＳ Ｐ明朝"/>
                <w:sz w:val="21"/>
                <w:szCs w:val="21"/>
              </w:rPr>
            </w:pPr>
            <w:r w:rsidRPr="00980B56">
              <w:rPr>
                <w:rFonts w:ascii="ＭＳ Ｐ明朝" w:eastAsia="ＭＳ Ｐ明朝" w:hAnsi="ＭＳ Ｐ明朝" w:hint="eastAsia"/>
                <w:sz w:val="21"/>
                <w:szCs w:val="21"/>
              </w:rPr>
              <w:t>1式*2組</w:t>
            </w:r>
          </w:p>
          <w:p w14:paraId="22DBEED1" w14:textId="77777777" w:rsidR="008D2757" w:rsidRPr="00980B56" w:rsidRDefault="008D2757" w:rsidP="00CF6232">
            <w:pPr>
              <w:jc w:val="center"/>
              <w:rPr>
                <w:rFonts w:ascii="ＭＳ Ｐ明朝" w:eastAsia="ＭＳ Ｐ明朝" w:hAnsi="ＭＳ Ｐ明朝"/>
                <w:sz w:val="21"/>
                <w:szCs w:val="21"/>
              </w:rPr>
            </w:pPr>
            <w:r w:rsidRPr="00980B56">
              <w:rPr>
                <w:rFonts w:ascii="ＭＳ Ｐ明朝" w:eastAsia="ＭＳ Ｐ明朝" w:hAnsi="ＭＳ Ｐ明朝" w:hint="eastAsia"/>
                <w:sz w:val="21"/>
                <w:szCs w:val="21"/>
              </w:rPr>
              <w:t>（正・副）</w:t>
            </w:r>
          </w:p>
        </w:tc>
        <w:tc>
          <w:tcPr>
            <w:tcW w:w="2224" w:type="dxa"/>
            <w:vMerge w:val="restart"/>
            <w:vAlign w:val="center"/>
          </w:tcPr>
          <w:p w14:paraId="367FBF68" w14:textId="09C31D26" w:rsidR="008D2757" w:rsidRDefault="008D2757">
            <w:pPr>
              <w:jc w:val="center"/>
              <w:rPr>
                <w:rFonts w:ascii="ＭＳ Ｐ明朝" w:eastAsia="ＭＳ Ｐ明朝" w:hAnsi="ＭＳ Ｐ明朝"/>
                <w:sz w:val="21"/>
                <w:szCs w:val="21"/>
              </w:rPr>
            </w:pPr>
            <w:r>
              <w:rPr>
                <w:rFonts w:ascii="ＭＳ Ｐ明朝" w:eastAsia="ＭＳ Ｐ明朝" w:hAnsi="ＭＳ Ｐ明朝" w:hint="eastAsia"/>
                <w:sz w:val="21"/>
                <w:szCs w:val="21"/>
              </w:rPr>
              <w:t>機器設置</w:t>
            </w:r>
          </w:p>
          <w:p w14:paraId="54AE93E5" w14:textId="1C92CC1B" w:rsidR="008D2757" w:rsidRPr="00980B56" w:rsidRDefault="008D2757">
            <w:pPr>
              <w:jc w:val="center"/>
              <w:rPr>
                <w:rFonts w:ascii="ＭＳ Ｐ明朝" w:eastAsia="ＭＳ Ｐ明朝" w:hAnsi="ＭＳ Ｐ明朝"/>
                <w:sz w:val="21"/>
                <w:szCs w:val="21"/>
              </w:rPr>
            </w:pPr>
            <w:r>
              <w:rPr>
                <w:rFonts w:ascii="ＭＳ Ｐ明朝" w:eastAsia="ＭＳ Ｐ明朝" w:hAnsi="ＭＳ Ｐ明朝" w:hint="eastAsia"/>
                <w:sz w:val="21"/>
                <w:szCs w:val="21"/>
              </w:rPr>
              <w:t>完了</w:t>
            </w:r>
            <w:r w:rsidRPr="00980B56">
              <w:rPr>
                <w:rFonts w:ascii="ＭＳ Ｐ明朝" w:eastAsia="ＭＳ Ｐ明朝" w:hAnsi="ＭＳ Ｐ明朝" w:hint="eastAsia"/>
                <w:sz w:val="21"/>
                <w:szCs w:val="21"/>
              </w:rPr>
              <w:t>後</w:t>
            </w:r>
          </w:p>
        </w:tc>
      </w:tr>
      <w:tr w:rsidR="008D2757" w:rsidRPr="00980B56" w14:paraId="1C478F6D" w14:textId="77777777" w:rsidTr="00B10FCD">
        <w:trPr>
          <w:cantSplit/>
          <w:jc w:val="center"/>
        </w:trPr>
        <w:tc>
          <w:tcPr>
            <w:tcW w:w="3083" w:type="dxa"/>
          </w:tcPr>
          <w:p w14:paraId="1205D0F8" w14:textId="10437870" w:rsidR="008D2757" w:rsidRPr="00980B56" w:rsidRDefault="008D2757" w:rsidP="00507425">
            <w:pPr>
              <w:rPr>
                <w:rFonts w:ascii="ＭＳ Ｐ明朝" w:eastAsia="ＭＳ Ｐ明朝" w:hAnsi="ＭＳ Ｐ明朝"/>
                <w:sz w:val="21"/>
                <w:szCs w:val="21"/>
              </w:rPr>
            </w:pPr>
            <w:r w:rsidRPr="00980B56">
              <w:rPr>
                <w:rFonts w:ascii="ＭＳ Ｐ明朝" w:eastAsia="ＭＳ Ｐ明朝" w:hAnsi="ＭＳ Ｐ明朝" w:hint="eastAsia"/>
                <w:sz w:val="21"/>
                <w:szCs w:val="21"/>
              </w:rPr>
              <w:t>機器添付品一覧</w:t>
            </w:r>
          </w:p>
        </w:tc>
        <w:tc>
          <w:tcPr>
            <w:tcW w:w="1275" w:type="dxa"/>
          </w:tcPr>
          <w:p w14:paraId="042E66FB" w14:textId="1C681BDA" w:rsidR="008D2757" w:rsidRPr="001532C2" w:rsidRDefault="008D2757" w:rsidP="00CF6232">
            <w:pPr>
              <w:jc w:val="center"/>
              <w:rPr>
                <w:rFonts w:ascii="ＭＳ Ｐ明朝" w:eastAsia="ＭＳ Ｐ明朝" w:hAnsi="ＭＳ Ｐ明朝"/>
                <w:sz w:val="21"/>
                <w:szCs w:val="21"/>
              </w:rPr>
            </w:pPr>
            <w:r>
              <w:rPr>
                <w:rFonts w:ascii="ＭＳ Ｐ明朝" w:eastAsia="ＭＳ Ｐ明朝" w:hAnsi="ＭＳ Ｐ明朝" w:hint="eastAsia"/>
                <w:sz w:val="21"/>
                <w:szCs w:val="21"/>
              </w:rPr>
              <w:t>7(</w:t>
            </w:r>
            <w:r w:rsidR="00BD04F7">
              <w:rPr>
                <w:rFonts w:ascii="ＭＳ Ｐ明朝" w:eastAsia="ＭＳ Ｐ明朝" w:hAnsi="ＭＳ Ｐ明朝" w:hint="eastAsia"/>
                <w:sz w:val="21"/>
                <w:szCs w:val="21"/>
              </w:rPr>
              <w:t>2</w:t>
            </w:r>
            <w:r>
              <w:rPr>
                <w:rFonts w:ascii="ＭＳ Ｐ明朝" w:eastAsia="ＭＳ Ｐ明朝" w:hAnsi="ＭＳ Ｐ明朝" w:hint="eastAsia"/>
                <w:sz w:val="21"/>
                <w:szCs w:val="21"/>
              </w:rPr>
              <w:t>)</w:t>
            </w:r>
            <w:r w:rsidR="00BD04F7">
              <w:rPr>
                <w:rFonts w:ascii="ＭＳ Ｐ明朝" w:eastAsia="ＭＳ Ｐ明朝" w:hAnsi="ＭＳ Ｐ明朝" w:hint="eastAsia"/>
                <w:sz w:val="21"/>
                <w:szCs w:val="21"/>
              </w:rPr>
              <w:t>ｹ</w:t>
            </w:r>
          </w:p>
        </w:tc>
        <w:tc>
          <w:tcPr>
            <w:tcW w:w="1275" w:type="dxa"/>
            <w:vMerge/>
          </w:tcPr>
          <w:p w14:paraId="16E6F822" w14:textId="77777777" w:rsidR="008D2757" w:rsidRPr="00980B56" w:rsidRDefault="008D2757" w:rsidP="00CF6232">
            <w:pPr>
              <w:jc w:val="center"/>
              <w:rPr>
                <w:rFonts w:ascii="ＭＳ Ｐ明朝" w:eastAsia="ＭＳ Ｐ明朝" w:hAnsi="ＭＳ Ｐ明朝"/>
                <w:sz w:val="21"/>
                <w:szCs w:val="21"/>
              </w:rPr>
            </w:pPr>
          </w:p>
        </w:tc>
        <w:tc>
          <w:tcPr>
            <w:tcW w:w="2224" w:type="dxa"/>
            <w:vMerge/>
          </w:tcPr>
          <w:p w14:paraId="35C9DD9D" w14:textId="77777777" w:rsidR="008D2757" w:rsidRPr="00980B56" w:rsidRDefault="008D2757" w:rsidP="00CF6232">
            <w:pPr>
              <w:jc w:val="center"/>
              <w:rPr>
                <w:rFonts w:ascii="ＭＳ Ｐ明朝" w:eastAsia="ＭＳ Ｐ明朝" w:hAnsi="ＭＳ Ｐ明朝"/>
                <w:sz w:val="21"/>
                <w:szCs w:val="21"/>
              </w:rPr>
            </w:pPr>
          </w:p>
        </w:tc>
      </w:tr>
    </w:tbl>
    <w:p w14:paraId="575F0079" w14:textId="77777777" w:rsidR="00FE40BB" w:rsidRPr="00710853" w:rsidRDefault="00FE40BB" w:rsidP="00710853">
      <w:bookmarkStart w:id="47" w:name="_Toc424892133"/>
    </w:p>
    <w:p w14:paraId="02B6AD50" w14:textId="452FA2D3" w:rsidR="00980B56" w:rsidRPr="004A3F49" w:rsidRDefault="00FE40BB" w:rsidP="00D90D7B">
      <w:pPr>
        <w:pStyle w:val="1"/>
        <w:numPr>
          <w:ilvl w:val="0"/>
          <w:numId w:val="17"/>
        </w:numPr>
        <w:tabs>
          <w:tab w:val="clear" w:pos="570"/>
          <w:tab w:val="num" w:pos="851"/>
        </w:tabs>
        <w:rPr>
          <w:rFonts w:ascii="ＭＳ Ｐ明朝" w:eastAsia="ＭＳ Ｐ明朝" w:hAnsi="ＭＳ Ｐ明朝"/>
          <w:sz w:val="28"/>
          <w:szCs w:val="28"/>
        </w:rPr>
      </w:pPr>
      <w:bookmarkStart w:id="48" w:name="_Toc226731037"/>
      <w:r w:rsidRPr="004A3F49">
        <w:rPr>
          <w:rFonts w:ascii="ＭＳ Ｐ明朝" w:eastAsia="ＭＳ Ｐ明朝" w:hAnsi="ＭＳ Ｐ明朝" w:hint="eastAsia"/>
          <w:sz w:val="28"/>
          <w:szCs w:val="28"/>
        </w:rPr>
        <w:t>その他</w:t>
      </w:r>
      <w:bookmarkEnd w:id="47"/>
      <w:bookmarkEnd w:id="48"/>
    </w:p>
    <w:p w14:paraId="3523790E" w14:textId="77777777" w:rsidR="00980B56" w:rsidRPr="004C5363" w:rsidRDefault="00980B56" w:rsidP="00980B56">
      <w:pPr>
        <w:ind w:firstLine="315"/>
        <w:rPr>
          <w:rFonts w:ascii="ＭＳ Ｐ明朝" w:eastAsia="ＭＳ Ｐ明朝" w:hAnsi="ＭＳ Ｐ明朝"/>
          <w:sz w:val="21"/>
          <w:szCs w:val="21"/>
        </w:rPr>
      </w:pPr>
      <w:r w:rsidRPr="004C5363">
        <w:rPr>
          <w:rFonts w:ascii="ＭＳ Ｐ明朝" w:eastAsia="ＭＳ Ｐ明朝" w:hAnsi="ＭＳ Ｐ明朝" w:hint="eastAsia"/>
          <w:sz w:val="21"/>
          <w:szCs w:val="21"/>
        </w:rPr>
        <w:t>その他考慮すべき事項について、次に示す。</w:t>
      </w:r>
    </w:p>
    <w:p w14:paraId="25EE46FC" w14:textId="271DE426" w:rsidR="00980B56" w:rsidRPr="005A5922" w:rsidRDefault="00980B56" w:rsidP="00D90D7B">
      <w:pPr>
        <w:numPr>
          <w:ilvl w:val="0"/>
          <w:numId w:val="14"/>
        </w:numPr>
        <w:rPr>
          <w:rFonts w:ascii="ＭＳ Ｐ明朝" w:eastAsia="ＭＳ Ｐ明朝" w:hAnsi="ＭＳ Ｐ明朝"/>
          <w:sz w:val="21"/>
          <w:szCs w:val="21"/>
        </w:rPr>
      </w:pPr>
      <w:r w:rsidRPr="005A5922">
        <w:rPr>
          <w:rFonts w:ascii="ＭＳ Ｐ明朝" w:eastAsia="ＭＳ Ｐ明朝" w:hAnsi="ＭＳ Ｐ明朝" w:hint="eastAsia"/>
          <w:sz w:val="21"/>
          <w:szCs w:val="21"/>
        </w:rPr>
        <w:t>スポット修理時の体制</w:t>
      </w:r>
    </w:p>
    <w:p w14:paraId="4126059E" w14:textId="10D64C95" w:rsidR="00980B56" w:rsidRPr="004C5363" w:rsidRDefault="00980B56" w:rsidP="0059744D">
      <w:pPr>
        <w:ind w:leftChars="638" w:left="1276"/>
        <w:rPr>
          <w:rFonts w:ascii="ＭＳ Ｐ明朝" w:eastAsia="ＭＳ Ｐ明朝" w:hAnsi="ＭＳ Ｐ明朝"/>
          <w:sz w:val="21"/>
          <w:szCs w:val="21"/>
        </w:rPr>
      </w:pPr>
      <w:r w:rsidRPr="004C5363">
        <w:rPr>
          <w:rFonts w:ascii="ＭＳ Ｐ明朝" w:eastAsia="ＭＳ Ｐ明朝" w:hAnsi="ＭＳ Ｐ明朝" w:hint="eastAsia"/>
          <w:sz w:val="21"/>
          <w:szCs w:val="21"/>
        </w:rPr>
        <w:t>保守要件以外のスポット修理（費用は別途協議）が発生した場合も同一体制とすること。</w:t>
      </w:r>
    </w:p>
    <w:p w14:paraId="685BA672" w14:textId="229FE80E" w:rsidR="00980B56" w:rsidRPr="004C5363" w:rsidRDefault="00980B56" w:rsidP="00D90D7B">
      <w:pPr>
        <w:numPr>
          <w:ilvl w:val="0"/>
          <w:numId w:val="14"/>
        </w:numPr>
        <w:rPr>
          <w:rFonts w:ascii="ＭＳ Ｐ明朝" w:eastAsia="ＭＳ Ｐ明朝" w:hAnsi="ＭＳ Ｐ明朝"/>
          <w:sz w:val="21"/>
          <w:szCs w:val="21"/>
        </w:rPr>
      </w:pPr>
      <w:r w:rsidRPr="004C5363">
        <w:rPr>
          <w:rFonts w:ascii="ＭＳ Ｐ明朝" w:eastAsia="ＭＳ Ｐ明朝" w:hAnsi="ＭＳ Ｐ明朝" w:hint="eastAsia"/>
          <w:sz w:val="21"/>
          <w:szCs w:val="21"/>
        </w:rPr>
        <w:t>公租公課</w:t>
      </w:r>
    </w:p>
    <w:p w14:paraId="1F0D5741" w14:textId="007AA679" w:rsidR="00980B56" w:rsidRPr="004C5363" w:rsidRDefault="00980B56" w:rsidP="00980B56">
      <w:pPr>
        <w:ind w:left="1260"/>
        <w:rPr>
          <w:rFonts w:ascii="ＭＳ Ｐ明朝" w:eastAsia="ＭＳ Ｐ明朝" w:hAnsi="ＭＳ Ｐ明朝"/>
          <w:sz w:val="21"/>
          <w:szCs w:val="21"/>
        </w:rPr>
      </w:pPr>
      <w:r w:rsidRPr="004C5363">
        <w:rPr>
          <w:rFonts w:ascii="ＭＳ Ｐ明朝" w:eastAsia="ＭＳ Ｐ明朝" w:hAnsi="ＭＳ Ｐ明朝" w:hint="eastAsia"/>
          <w:sz w:val="21"/>
          <w:szCs w:val="21"/>
        </w:rPr>
        <w:t>納入物品に係る公租公課については、受注者の負担とすること。</w:t>
      </w:r>
    </w:p>
    <w:p w14:paraId="5DD92B68" w14:textId="6B962E7C" w:rsidR="00980B56" w:rsidRPr="004C5363" w:rsidRDefault="00980B56" w:rsidP="00D90D7B">
      <w:pPr>
        <w:numPr>
          <w:ilvl w:val="0"/>
          <w:numId w:val="14"/>
        </w:numPr>
        <w:rPr>
          <w:rFonts w:ascii="ＭＳ Ｐ明朝" w:eastAsia="ＭＳ Ｐ明朝" w:hAnsi="ＭＳ Ｐ明朝"/>
          <w:sz w:val="21"/>
          <w:szCs w:val="21"/>
        </w:rPr>
      </w:pPr>
      <w:r w:rsidRPr="004C5363">
        <w:rPr>
          <w:rFonts w:ascii="ＭＳ Ｐ明朝" w:eastAsia="ＭＳ Ｐ明朝" w:hAnsi="ＭＳ Ｐ明朝" w:hint="eastAsia"/>
          <w:sz w:val="21"/>
          <w:szCs w:val="21"/>
        </w:rPr>
        <w:t>動産総合保険</w:t>
      </w:r>
    </w:p>
    <w:p w14:paraId="6F6329F7" w14:textId="10C2E8E8" w:rsidR="00980B56" w:rsidRDefault="00980B56" w:rsidP="00980B56">
      <w:pPr>
        <w:ind w:left="1260"/>
        <w:rPr>
          <w:rFonts w:ascii="ＭＳ Ｐ明朝" w:eastAsia="ＭＳ Ｐ明朝" w:hAnsi="ＭＳ Ｐ明朝"/>
          <w:sz w:val="21"/>
          <w:szCs w:val="21"/>
        </w:rPr>
      </w:pPr>
      <w:r w:rsidRPr="004C5363">
        <w:rPr>
          <w:rFonts w:ascii="ＭＳ Ｐ明朝" w:eastAsia="ＭＳ Ｐ明朝" w:hAnsi="ＭＳ Ｐ明朝" w:hint="eastAsia"/>
          <w:sz w:val="21"/>
          <w:szCs w:val="21"/>
        </w:rPr>
        <w:t>受注者は、全ての機器に、動産総合保険（火災、盗難、破損、落雷等の事故を対象）を、受注者の負担で加入すること。</w:t>
      </w:r>
    </w:p>
    <w:p w14:paraId="475F36D2" w14:textId="61956BC0" w:rsidR="00150B30" w:rsidRDefault="005A5922" w:rsidP="00D90D7B">
      <w:pPr>
        <w:numPr>
          <w:ilvl w:val="0"/>
          <w:numId w:val="14"/>
        </w:numPr>
        <w:rPr>
          <w:rFonts w:ascii="ＭＳ Ｐ明朝" w:eastAsia="ＭＳ Ｐ明朝" w:hAnsi="ＭＳ Ｐ明朝"/>
          <w:sz w:val="21"/>
          <w:szCs w:val="21"/>
        </w:rPr>
      </w:pPr>
      <w:r>
        <w:rPr>
          <w:rFonts w:ascii="ＭＳ Ｐ明朝" w:eastAsia="ＭＳ Ｐ明朝" w:hAnsi="ＭＳ Ｐ明朝" w:hint="eastAsia"/>
          <w:sz w:val="21"/>
          <w:szCs w:val="21"/>
        </w:rPr>
        <w:t>調査及び立入検査</w:t>
      </w:r>
    </w:p>
    <w:p w14:paraId="758D649B" w14:textId="77777777" w:rsidR="005A5922" w:rsidRPr="005A5922" w:rsidRDefault="005A5922" w:rsidP="005A5922">
      <w:pPr>
        <w:ind w:left="1260"/>
        <w:rPr>
          <w:rFonts w:ascii="ＭＳ Ｐ明朝" w:eastAsia="ＭＳ Ｐ明朝" w:hAnsi="ＭＳ Ｐ明朝"/>
          <w:sz w:val="21"/>
          <w:szCs w:val="21"/>
        </w:rPr>
      </w:pPr>
      <w:r w:rsidRPr="005A5922">
        <w:rPr>
          <w:rFonts w:ascii="ＭＳ Ｐ明朝" w:eastAsia="ＭＳ Ｐ明朝" w:hAnsi="ＭＳ Ｐ明朝" w:hint="eastAsia"/>
          <w:sz w:val="21"/>
          <w:szCs w:val="21"/>
        </w:rPr>
        <w:t>ア</w:t>
      </w:r>
      <w:r w:rsidRPr="005A5922">
        <w:rPr>
          <w:rFonts w:ascii="ＭＳ Ｐ明朝" w:eastAsia="ＭＳ Ｐ明朝" w:hAnsi="ＭＳ Ｐ明朝" w:hint="eastAsia"/>
          <w:sz w:val="21"/>
          <w:szCs w:val="21"/>
        </w:rPr>
        <w:tab/>
        <w:t>本市は、保守業務の処理状況について、受注者に対して必要な報告を求め、若しくは必要な指示をすることがある。</w:t>
      </w:r>
    </w:p>
    <w:p w14:paraId="2FF58832" w14:textId="344A333A" w:rsidR="005A5922" w:rsidRDefault="005A5922" w:rsidP="00A3057B">
      <w:pPr>
        <w:ind w:left="1260"/>
        <w:rPr>
          <w:rFonts w:ascii="ＭＳ Ｐ明朝" w:eastAsia="ＭＳ Ｐ明朝" w:hAnsi="ＭＳ Ｐ明朝"/>
          <w:sz w:val="21"/>
          <w:szCs w:val="21"/>
        </w:rPr>
      </w:pPr>
      <w:r w:rsidRPr="005A5922">
        <w:rPr>
          <w:rFonts w:ascii="ＭＳ Ｐ明朝" w:eastAsia="ＭＳ Ｐ明朝" w:hAnsi="ＭＳ Ｐ明朝" w:hint="eastAsia"/>
          <w:sz w:val="21"/>
          <w:szCs w:val="21"/>
        </w:rPr>
        <w:t>イ</w:t>
      </w:r>
      <w:r w:rsidRPr="005A5922">
        <w:rPr>
          <w:rFonts w:ascii="ＭＳ Ｐ明朝" w:eastAsia="ＭＳ Ｐ明朝" w:hAnsi="ＭＳ Ｐ明朝" w:hint="eastAsia"/>
          <w:sz w:val="21"/>
          <w:szCs w:val="21"/>
        </w:rPr>
        <w:tab/>
        <w:t>本市は、保守業務の実施に必要な限度において、受注者の施設等その他の場所に関係職員を立ち入らせて、受注者に対し、必要な指示又は指導を行うことがある。</w:t>
      </w:r>
    </w:p>
    <w:p w14:paraId="23352D73" w14:textId="77777777" w:rsidR="00337E4D" w:rsidRDefault="00337E4D" w:rsidP="00D90D7B">
      <w:pPr>
        <w:numPr>
          <w:ilvl w:val="0"/>
          <w:numId w:val="14"/>
        </w:numPr>
        <w:rPr>
          <w:rFonts w:ascii="ＭＳ Ｐ明朝" w:eastAsia="ＭＳ Ｐ明朝" w:hAnsi="ＭＳ Ｐ明朝"/>
          <w:sz w:val="21"/>
          <w:szCs w:val="21"/>
        </w:rPr>
      </w:pPr>
      <w:r>
        <w:rPr>
          <w:rFonts w:ascii="ＭＳ Ｐ明朝" w:eastAsia="ＭＳ Ｐ明朝" w:hAnsi="ＭＳ Ｐ明朝" w:hint="eastAsia"/>
          <w:sz w:val="21"/>
          <w:szCs w:val="21"/>
        </w:rPr>
        <w:lastRenderedPageBreak/>
        <w:t>秘密の保持</w:t>
      </w:r>
    </w:p>
    <w:p w14:paraId="4A1D5ECE" w14:textId="77777777" w:rsidR="00337E4D" w:rsidRPr="008E3082" w:rsidRDefault="00337E4D" w:rsidP="00337E4D">
      <w:pPr>
        <w:ind w:left="1260"/>
        <w:rPr>
          <w:rFonts w:ascii="ＭＳ Ｐ明朝" w:eastAsia="ＭＳ Ｐ明朝" w:hAnsi="ＭＳ Ｐ明朝"/>
          <w:sz w:val="21"/>
          <w:szCs w:val="22"/>
        </w:rPr>
      </w:pPr>
      <w:r w:rsidRPr="00070785">
        <w:rPr>
          <w:rFonts w:ascii="ＭＳ Ｐ明朝" w:eastAsia="ＭＳ Ｐ明朝" w:hAnsi="ＭＳ Ｐ明朝" w:hint="eastAsia"/>
          <w:sz w:val="21"/>
          <w:szCs w:val="22"/>
        </w:rPr>
        <w:t>本市から引き渡された資料等は、第三者への情報漏えい等なきよう、適切に取扱うこと。また、業務が完了後、直ちに発注者に返還し、又は破棄すること。</w:t>
      </w:r>
    </w:p>
    <w:p w14:paraId="63CAF05B" w14:textId="77777777" w:rsidR="00337E4D" w:rsidRPr="00CE3143" w:rsidRDefault="00337E4D" w:rsidP="00D90D7B">
      <w:pPr>
        <w:numPr>
          <w:ilvl w:val="0"/>
          <w:numId w:val="14"/>
        </w:numPr>
        <w:rPr>
          <w:rFonts w:ascii="ＭＳ Ｐ明朝" w:eastAsia="ＭＳ Ｐ明朝" w:hAnsi="ＭＳ Ｐ明朝"/>
          <w:sz w:val="21"/>
          <w:szCs w:val="21"/>
        </w:rPr>
      </w:pPr>
      <w:r w:rsidRPr="00070785">
        <w:rPr>
          <w:rFonts w:ascii="ＭＳ Ｐ明朝" w:eastAsia="ＭＳ Ｐ明朝" w:hAnsi="ＭＳ Ｐ明朝" w:hint="eastAsia"/>
          <w:sz w:val="21"/>
          <w:szCs w:val="22"/>
        </w:rPr>
        <w:t>この契約の終了又は契約の解除により機器等の返還に要する費用は、その返還が本市の責めに帰する場合のほか受注者が負担するものとする。</w:t>
      </w:r>
    </w:p>
    <w:p w14:paraId="7B73C5FF" w14:textId="77777777" w:rsidR="00337E4D" w:rsidRPr="008E3082" w:rsidRDefault="00337E4D" w:rsidP="00D90D7B">
      <w:pPr>
        <w:numPr>
          <w:ilvl w:val="0"/>
          <w:numId w:val="14"/>
        </w:numPr>
        <w:rPr>
          <w:rFonts w:ascii="ＭＳ Ｐ明朝" w:eastAsia="ＭＳ Ｐ明朝" w:hAnsi="ＭＳ Ｐ明朝"/>
          <w:sz w:val="21"/>
          <w:szCs w:val="21"/>
        </w:rPr>
      </w:pPr>
      <w:r w:rsidRPr="00CE3143">
        <w:rPr>
          <w:rFonts w:ascii="ＭＳ Ｐ明朝" w:eastAsia="ＭＳ Ｐ明朝" w:hAnsi="ＭＳ Ｐ明朝" w:hint="eastAsia"/>
          <w:sz w:val="21"/>
          <w:szCs w:val="21"/>
        </w:rPr>
        <w:t>本仕様書に示す作業期間中及び作業期間終了後は、業務遂行上知り得た情報を関係者以外に漏らしてはならない。また、目的外の利用を行わないこと。なお、本市が貸与した資料等は、第三者への情報漏えい等なきよう適切に取扱うとともに、業務が完了後、直ちに発注者に返還し、又は破棄すること</w:t>
      </w:r>
      <w:r>
        <w:rPr>
          <w:rFonts w:ascii="ＭＳ Ｐ明朝" w:eastAsia="ＭＳ Ｐ明朝" w:hAnsi="ＭＳ Ｐ明朝" w:hint="eastAsia"/>
          <w:sz w:val="21"/>
          <w:szCs w:val="21"/>
        </w:rPr>
        <w:t>。</w:t>
      </w:r>
    </w:p>
    <w:p w14:paraId="237FB9E8" w14:textId="77777777" w:rsidR="00337E4D" w:rsidRDefault="00337E4D" w:rsidP="00D90D7B">
      <w:pPr>
        <w:numPr>
          <w:ilvl w:val="0"/>
          <w:numId w:val="14"/>
        </w:numPr>
        <w:rPr>
          <w:rFonts w:ascii="ＭＳ Ｐ明朝" w:eastAsia="ＭＳ Ｐ明朝" w:hAnsi="ＭＳ Ｐ明朝"/>
          <w:sz w:val="21"/>
          <w:szCs w:val="21"/>
        </w:rPr>
      </w:pPr>
      <w:r w:rsidRPr="00CE3143">
        <w:rPr>
          <w:rFonts w:ascii="ＭＳ Ｐ明朝" w:eastAsia="ＭＳ Ｐ明朝" w:hAnsi="ＭＳ Ｐ明朝" w:hint="eastAsia"/>
          <w:sz w:val="21"/>
          <w:szCs w:val="21"/>
        </w:rPr>
        <w:t>従事者に対してセキュリティ教育を実施し、情報セキュリティ及び情報の保護に関し必要な事項を周知すること。その他、本市の情報セキュリティポリシーを遵守すること。</w:t>
      </w:r>
    </w:p>
    <w:p w14:paraId="760BACE7" w14:textId="77777777" w:rsidR="00337E4D" w:rsidRPr="00070785" w:rsidRDefault="00337E4D" w:rsidP="00D90D7B">
      <w:pPr>
        <w:numPr>
          <w:ilvl w:val="0"/>
          <w:numId w:val="14"/>
        </w:numPr>
        <w:rPr>
          <w:rFonts w:ascii="ＭＳ Ｐ明朝" w:eastAsia="ＭＳ Ｐ明朝" w:hAnsi="ＭＳ Ｐ明朝"/>
          <w:sz w:val="21"/>
          <w:szCs w:val="21"/>
        </w:rPr>
      </w:pPr>
      <w:r w:rsidRPr="00070785">
        <w:rPr>
          <w:rFonts w:ascii="ＭＳ Ｐ明朝" w:eastAsia="ＭＳ Ｐ明朝" w:hAnsi="ＭＳ Ｐ明朝" w:hint="eastAsia"/>
          <w:sz w:val="21"/>
          <w:szCs w:val="21"/>
        </w:rPr>
        <w:t>本仕様書に定めのない事項又は疑義を生じた事項については契約に従うものとするほか、本市と受注者が協議して定めるものとする。</w:t>
      </w:r>
    </w:p>
    <w:p w14:paraId="22C7A345" w14:textId="77777777" w:rsidR="005A5922" w:rsidRPr="00337E4D" w:rsidRDefault="005A5922" w:rsidP="00A3057B">
      <w:pPr>
        <w:ind w:left="1260"/>
        <w:rPr>
          <w:rFonts w:ascii="ＭＳ Ｐ明朝" w:eastAsia="ＭＳ Ｐ明朝" w:hAnsi="ＭＳ Ｐ明朝"/>
          <w:sz w:val="21"/>
          <w:szCs w:val="21"/>
        </w:rPr>
      </w:pPr>
    </w:p>
    <w:sectPr w:rsidR="005A5922" w:rsidRPr="00337E4D" w:rsidSect="00062D21">
      <w:footerReference w:type="even" r:id="rId11"/>
      <w:footerReference w:type="default" r:id="rId12"/>
      <w:headerReference w:type="first" r:id="rId13"/>
      <w:pgSz w:w="11906" w:h="16838" w:code="9"/>
      <w:pgMar w:top="1985" w:right="1701" w:bottom="1701" w:left="1701" w:header="851" w:footer="992" w:gutter="0"/>
      <w:cols w:space="425"/>
      <w:titlePg/>
      <w:docGrid w:type="lines" w:linePitch="29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C1BC84" w14:textId="77777777" w:rsidR="002F44CA" w:rsidRDefault="002F44CA">
      <w:r>
        <w:separator/>
      </w:r>
    </w:p>
  </w:endnote>
  <w:endnote w:type="continuationSeparator" w:id="0">
    <w:p w14:paraId="1914419E" w14:textId="77777777" w:rsidR="002F44CA" w:rsidRDefault="002F44CA">
      <w:r>
        <w:continuationSeparator/>
      </w:r>
    </w:p>
  </w:endnote>
  <w:endnote w:type="continuationNotice" w:id="1">
    <w:p w14:paraId="00C5D4D8" w14:textId="77777777" w:rsidR="002F44CA" w:rsidRDefault="002F44C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Ｐ明朝">
    <w:panose1 w:val="02020600040205080304"/>
    <w:charset w:val="80"/>
    <w:family w:val="roman"/>
    <w:pitch w:val="variable"/>
    <w:sig w:usb0="E00002FF" w:usb1="6AC7FDFB" w:usb2="08000012" w:usb3="00000000" w:csb0="0002009F" w:csb1="00000000"/>
  </w:font>
  <w:font w:name="HG丸ｺﾞｼｯｸM-PRO">
    <w:panose1 w:val="020F0600000000000000"/>
    <w:charset w:val="80"/>
    <w:family w:val="modern"/>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0"/>
    <w:family w:val="modern"/>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C33BF" w14:textId="032EE7DF" w:rsidR="000C7C23" w:rsidRDefault="000C7C23">
    <w:pPr>
      <w:pStyle w:val="a3"/>
      <w:framePr w:wrap="around" w:vAnchor="text" w:hAnchor="margin" w:xAlign="center" w:y="1"/>
      <w:rPr>
        <w:rStyle w:val="a4"/>
      </w:rPr>
    </w:pPr>
    <w:r>
      <w:rPr>
        <w:rStyle w:val="a4"/>
      </w:rPr>
      <w:fldChar w:fldCharType="begin"/>
    </w:r>
    <w:r>
      <w:rPr>
        <w:rStyle w:val="a4"/>
      </w:rPr>
      <w:instrText xml:space="preserve">PAGE  </w:instrText>
    </w:r>
    <w:r>
      <w:rPr>
        <w:rStyle w:val="a4"/>
      </w:rPr>
      <w:fldChar w:fldCharType="separate"/>
    </w:r>
    <w:r w:rsidR="00B22724">
      <w:rPr>
        <w:rStyle w:val="a4"/>
        <w:noProof/>
      </w:rPr>
      <w:t>2</w:t>
    </w:r>
    <w:r>
      <w:rPr>
        <w:rStyle w:val="a4"/>
      </w:rPr>
      <w:fldChar w:fldCharType="end"/>
    </w:r>
  </w:p>
  <w:p w14:paraId="47CA1581" w14:textId="77777777" w:rsidR="000C7C23" w:rsidRDefault="000C7C23">
    <w:pPr>
      <w:pStyle w:val="a3"/>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FFE53B" w14:textId="0CB07CEF" w:rsidR="000C7C23" w:rsidRPr="006150C7" w:rsidRDefault="000C7C23">
    <w:pPr>
      <w:pStyle w:val="a3"/>
      <w:framePr w:wrap="around" w:vAnchor="text" w:hAnchor="margin" w:xAlign="center" w:y="1"/>
      <w:rPr>
        <w:rStyle w:val="a4"/>
        <w:rFonts w:ascii="ＭＳ Ｐ明朝" w:eastAsia="ＭＳ Ｐ明朝"/>
      </w:rPr>
    </w:pPr>
    <w:r w:rsidRPr="006150C7">
      <w:rPr>
        <w:rStyle w:val="a4"/>
        <w:rFonts w:ascii="ＭＳ Ｐ明朝" w:eastAsia="ＭＳ Ｐ明朝"/>
      </w:rPr>
      <w:fldChar w:fldCharType="begin"/>
    </w:r>
    <w:r w:rsidRPr="006150C7">
      <w:rPr>
        <w:rStyle w:val="a4"/>
        <w:rFonts w:ascii="ＭＳ Ｐ明朝" w:eastAsia="ＭＳ Ｐ明朝"/>
      </w:rPr>
      <w:instrText xml:space="preserve">PAGE  </w:instrText>
    </w:r>
    <w:r w:rsidRPr="006150C7">
      <w:rPr>
        <w:rStyle w:val="a4"/>
        <w:rFonts w:ascii="ＭＳ Ｐ明朝" w:eastAsia="ＭＳ Ｐ明朝"/>
      </w:rPr>
      <w:fldChar w:fldCharType="separate"/>
    </w:r>
    <w:r w:rsidR="00935B58">
      <w:rPr>
        <w:rStyle w:val="a4"/>
        <w:rFonts w:ascii="ＭＳ Ｐ明朝" w:eastAsia="ＭＳ Ｐ明朝"/>
        <w:noProof/>
      </w:rPr>
      <w:t>18</w:t>
    </w:r>
    <w:r w:rsidRPr="006150C7">
      <w:rPr>
        <w:rStyle w:val="a4"/>
        <w:rFonts w:ascii="ＭＳ Ｐ明朝" w:eastAsia="ＭＳ Ｐ明朝"/>
      </w:rPr>
      <w:fldChar w:fldCharType="end"/>
    </w:r>
  </w:p>
  <w:p w14:paraId="0C09F036" w14:textId="77777777" w:rsidR="000C7C23" w:rsidRDefault="000C7C23">
    <w:pPr>
      <w:pStyle w:val="a3"/>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20E798" w14:textId="77777777" w:rsidR="002F44CA" w:rsidRDefault="002F44CA">
      <w:r>
        <w:separator/>
      </w:r>
    </w:p>
  </w:footnote>
  <w:footnote w:type="continuationSeparator" w:id="0">
    <w:p w14:paraId="2B58AEE0" w14:textId="77777777" w:rsidR="002F44CA" w:rsidRDefault="002F44CA">
      <w:r>
        <w:continuationSeparator/>
      </w:r>
    </w:p>
  </w:footnote>
  <w:footnote w:type="continuationNotice" w:id="1">
    <w:p w14:paraId="3212CAD8" w14:textId="77777777" w:rsidR="002F44CA" w:rsidRDefault="002F44C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0AB35E" w14:textId="77777777" w:rsidR="000C7C23" w:rsidRDefault="000C7C23">
    <w:pPr>
      <w:pStyle w:val="a5"/>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F402A"/>
    <w:multiLevelType w:val="hybridMultilevel"/>
    <w:tmpl w:val="F8EE5FD2"/>
    <w:lvl w:ilvl="0" w:tplc="3BB04ECE">
      <w:start w:val="1"/>
      <w:numFmt w:val="aiueoFullWidth"/>
      <w:lvlText w:val="%1．"/>
      <w:lvlJc w:val="left"/>
      <w:pPr>
        <w:ind w:left="1260" w:hanging="420"/>
      </w:pPr>
      <w:rPr>
        <w:rFonts w:hint="eastAsia"/>
        <w:sz w:val="21"/>
      </w:rPr>
    </w:lvl>
    <w:lvl w:ilvl="1" w:tplc="B606A95A">
      <w:start w:val="1"/>
      <w:numFmt w:val="aiueoFullWidth"/>
      <w:lvlText w:val="（%2）"/>
      <w:lvlJc w:val="left"/>
      <w:pPr>
        <w:ind w:left="1755" w:hanging="495"/>
      </w:pPr>
      <w:rPr>
        <w:rFonts w:hint="default"/>
      </w:rPr>
    </w:lvl>
    <w:lvl w:ilvl="2" w:tplc="04090011" w:tentative="1">
      <w:start w:val="1"/>
      <w:numFmt w:val="decimalEnclosedCircle"/>
      <w:lvlText w:val="%3"/>
      <w:lvlJc w:val="left"/>
      <w:pPr>
        <w:ind w:left="2100" w:hanging="420"/>
      </w:pPr>
    </w:lvl>
    <w:lvl w:ilvl="3" w:tplc="0409000F" w:tentative="1">
      <w:start w:val="1"/>
      <w:numFmt w:val="decimal"/>
      <w:lvlText w:val="%4."/>
      <w:lvlJc w:val="left"/>
      <w:pPr>
        <w:ind w:left="2520" w:hanging="420"/>
      </w:pPr>
    </w:lvl>
    <w:lvl w:ilvl="4" w:tplc="04090017" w:tentative="1">
      <w:start w:val="1"/>
      <w:numFmt w:val="aiueoFullWidth"/>
      <w:lvlText w:val="(%5)"/>
      <w:lvlJc w:val="left"/>
      <w:pPr>
        <w:ind w:left="2940" w:hanging="420"/>
      </w:pPr>
    </w:lvl>
    <w:lvl w:ilvl="5" w:tplc="04090011" w:tentative="1">
      <w:start w:val="1"/>
      <w:numFmt w:val="decimalEnclosedCircle"/>
      <w:lvlText w:val="%6"/>
      <w:lvlJc w:val="left"/>
      <w:pPr>
        <w:ind w:left="3360" w:hanging="420"/>
      </w:pPr>
    </w:lvl>
    <w:lvl w:ilvl="6" w:tplc="0409000F" w:tentative="1">
      <w:start w:val="1"/>
      <w:numFmt w:val="decimal"/>
      <w:lvlText w:val="%7."/>
      <w:lvlJc w:val="left"/>
      <w:pPr>
        <w:ind w:left="3780" w:hanging="420"/>
      </w:pPr>
    </w:lvl>
    <w:lvl w:ilvl="7" w:tplc="04090017" w:tentative="1">
      <w:start w:val="1"/>
      <w:numFmt w:val="aiueoFullWidth"/>
      <w:lvlText w:val="(%8)"/>
      <w:lvlJc w:val="left"/>
      <w:pPr>
        <w:ind w:left="4200" w:hanging="420"/>
      </w:pPr>
    </w:lvl>
    <w:lvl w:ilvl="8" w:tplc="04090011" w:tentative="1">
      <w:start w:val="1"/>
      <w:numFmt w:val="decimalEnclosedCircle"/>
      <w:lvlText w:val="%9"/>
      <w:lvlJc w:val="left"/>
      <w:pPr>
        <w:ind w:left="4620" w:hanging="420"/>
      </w:pPr>
    </w:lvl>
  </w:abstractNum>
  <w:abstractNum w:abstractNumId="1" w15:restartNumberingAfterBreak="0">
    <w:nsid w:val="05FC3C18"/>
    <w:multiLevelType w:val="hybridMultilevel"/>
    <w:tmpl w:val="445609B4"/>
    <w:lvl w:ilvl="0" w:tplc="3BB04ECE">
      <w:start w:val="1"/>
      <w:numFmt w:val="aiueoFullWidth"/>
      <w:lvlText w:val="%1．"/>
      <w:lvlJc w:val="left"/>
      <w:pPr>
        <w:ind w:left="1260" w:hanging="420"/>
      </w:pPr>
      <w:rPr>
        <w:rFonts w:hint="eastAsia"/>
        <w:sz w:val="21"/>
      </w:rPr>
    </w:lvl>
    <w:lvl w:ilvl="1" w:tplc="04090017" w:tentative="1">
      <w:start w:val="1"/>
      <w:numFmt w:val="aiueoFullWidth"/>
      <w:lvlText w:val="(%2)"/>
      <w:lvlJc w:val="left"/>
      <w:pPr>
        <w:ind w:left="1680" w:hanging="420"/>
      </w:pPr>
    </w:lvl>
    <w:lvl w:ilvl="2" w:tplc="04090011" w:tentative="1">
      <w:start w:val="1"/>
      <w:numFmt w:val="decimalEnclosedCircle"/>
      <w:lvlText w:val="%3"/>
      <w:lvlJc w:val="left"/>
      <w:pPr>
        <w:ind w:left="2100" w:hanging="420"/>
      </w:pPr>
    </w:lvl>
    <w:lvl w:ilvl="3" w:tplc="0409000F" w:tentative="1">
      <w:start w:val="1"/>
      <w:numFmt w:val="decimal"/>
      <w:lvlText w:val="%4."/>
      <w:lvlJc w:val="left"/>
      <w:pPr>
        <w:ind w:left="2520" w:hanging="420"/>
      </w:pPr>
    </w:lvl>
    <w:lvl w:ilvl="4" w:tplc="04090017" w:tentative="1">
      <w:start w:val="1"/>
      <w:numFmt w:val="aiueoFullWidth"/>
      <w:lvlText w:val="(%5)"/>
      <w:lvlJc w:val="left"/>
      <w:pPr>
        <w:ind w:left="2940" w:hanging="420"/>
      </w:pPr>
    </w:lvl>
    <w:lvl w:ilvl="5" w:tplc="04090011" w:tentative="1">
      <w:start w:val="1"/>
      <w:numFmt w:val="decimalEnclosedCircle"/>
      <w:lvlText w:val="%6"/>
      <w:lvlJc w:val="left"/>
      <w:pPr>
        <w:ind w:left="3360" w:hanging="420"/>
      </w:pPr>
    </w:lvl>
    <w:lvl w:ilvl="6" w:tplc="0409000F" w:tentative="1">
      <w:start w:val="1"/>
      <w:numFmt w:val="decimal"/>
      <w:lvlText w:val="%7."/>
      <w:lvlJc w:val="left"/>
      <w:pPr>
        <w:ind w:left="3780" w:hanging="420"/>
      </w:pPr>
    </w:lvl>
    <w:lvl w:ilvl="7" w:tplc="04090017" w:tentative="1">
      <w:start w:val="1"/>
      <w:numFmt w:val="aiueoFullWidth"/>
      <w:lvlText w:val="(%8)"/>
      <w:lvlJc w:val="left"/>
      <w:pPr>
        <w:ind w:left="4200" w:hanging="420"/>
      </w:pPr>
    </w:lvl>
    <w:lvl w:ilvl="8" w:tplc="04090011" w:tentative="1">
      <w:start w:val="1"/>
      <w:numFmt w:val="decimalEnclosedCircle"/>
      <w:lvlText w:val="%9"/>
      <w:lvlJc w:val="left"/>
      <w:pPr>
        <w:ind w:left="4620" w:hanging="420"/>
      </w:pPr>
    </w:lvl>
  </w:abstractNum>
  <w:abstractNum w:abstractNumId="2" w15:restartNumberingAfterBreak="0">
    <w:nsid w:val="11AD44BB"/>
    <w:multiLevelType w:val="hybridMultilevel"/>
    <w:tmpl w:val="634A67C4"/>
    <w:lvl w:ilvl="0" w:tplc="3BB04ECE">
      <w:start w:val="1"/>
      <w:numFmt w:val="aiueoFullWidth"/>
      <w:lvlText w:val="%1．"/>
      <w:lvlJc w:val="left"/>
      <w:pPr>
        <w:ind w:left="1260" w:hanging="420"/>
      </w:pPr>
      <w:rPr>
        <w:rFonts w:hint="eastAsia"/>
        <w:sz w:val="21"/>
      </w:rPr>
    </w:lvl>
    <w:lvl w:ilvl="1" w:tplc="04090017" w:tentative="1">
      <w:start w:val="1"/>
      <w:numFmt w:val="aiueoFullWidth"/>
      <w:lvlText w:val="(%2)"/>
      <w:lvlJc w:val="left"/>
      <w:pPr>
        <w:ind w:left="1680" w:hanging="420"/>
      </w:pPr>
    </w:lvl>
    <w:lvl w:ilvl="2" w:tplc="04090011" w:tentative="1">
      <w:start w:val="1"/>
      <w:numFmt w:val="decimalEnclosedCircle"/>
      <w:lvlText w:val="%3"/>
      <w:lvlJc w:val="left"/>
      <w:pPr>
        <w:ind w:left="2100" w:hanging="420"/>
      </w:pPr>
    </w:lvl>
    <w:lvl w:ilvl="3" w:tplc="0409000F" w:tentative="1">
      <w:start w:val="1"/>
      <w:numFmt w:val="decimal"/>
      <w:lvlText w:val="%4."/>
      <w:lvlJc w:val="left"/>
      <w:pPr>
        <w:ind w:left="2520" w:hanging="420"/>
      </w:pPr>
    </w:lvl>
    <w:lvl w:ilvl="4" w:tplc="04090017" w:tentative="1">
      <w:start w:val="1"/>
      <w:numFmt w:val="aiueoFullWidth"/>
      <w:lvlText w:val="(%5)"/>
      <w:lvlJc w:val="left"/>
      <w:pPr>
        <w:ind w:left="2940" w:hanging="420"/>
      </w:pPr>
    </w:lvl>
    <w:lvl w:ilvl="5" w:tplc="04090011" w:tentative="1">
      <w:start w:val="1"/>
      <w:numFmt w:val="decimalEnclosedCircle"/>
      <w:lvlText w:val="%6"/>
      <w:lvlJc w:val="left"/>
      <w:pPr>
        <w:ind w:left="3360" w:hanging="420"/>
      </w:pPr>
    </w:lvl>
    <w:lvl w:ilvl="6" w:tplc="0409000F" w:tentative="1">
      <w:start w:val="1"/>
      <w:numFmt w:val="decimal"/>
      <w:lvlText w:val="%7."/>
      <w:lvlJc w:val="left"/>
      <w:pPr>
        <w:ind w:left="3780" w:hanging="420"/>
      </w:pPr>
    </w:lvl>
    <w:lvl w:ilvl="7" w:tplc="04090017" w:tentative="1">
      <w:start w:val="1"/>
      <w:numFmt w:val="aiueoFullWidth"/>
      <w:lvlText w:val="(%8)"/>
      <w:lvlJc w:val="left"/>
      <w:pPr>
        <w:ind w:left="4200" w:hanging="420"/>
      </w:pPr>
    </w:lvl>
    <w:lvl w:ilvl="8" w:tplc="04090011" w:tentative="1">
      <w:start w:val="1"/>
      <w:numFmt w:val="decimalEnclosedCircle"/>
      <w:lvlText w:val="%9"/>
      <w:lvlJc w:val="left"/>
      <w:pPr>
        <w:ind w:left="4620" w:hanging="420"/>
      </w:pPr>
    </w:lvl>
  </w:abstractNum>
  <w:abstractNum w:abstractNumId="3" w15:restartNumberingAfterBreak="0">
    <w:nsid w:val="1382235D"/>
    <w:multiLevelType w:val="hybridMultilevel"/>
    <w:tmpl w:val="6338FBDE"/>
    <w:lvl w:ilvl="0" w:tplc="04090017">
      <w:start w:val="1"/>
      <w:numFmt w:val="aiueoFullWidth"/>
      <w:lvlText w:val="(%1)"/>
      <w:lvlJc w:val="left"/>
      <w:pPr>
        <w:ind w:left="2400" w:hanging="420"/>
      </w:pPr>
    </w:lvl>
    <w:lvl w:ilvl="1" w:tplc="04090017" w:tentative="1">
      <w:start w:val="1"/>
      <w:numFmt w:val="aiueoFullWidth"/>
      <w:lvlText w:val="(%2)"/>
      <w:lvlJc w:val="left"/>
      <w:pPr>
        <w:ind w:left="2820" w:hanging="420"/>
      </w:pPr>
    </w:lvl>
    <w:lvl w:ilvl="2" w:tplc="04090011" w:tentative="1">
      <w:start w:val="1"/>
      <w:numFmt w:val="decimalEnclosedCircle"/>
      <w:lvlText w:val="%3"/>
      <w:lvlJc w:val="left"/>
      <w:pPr>
        <w:ind w:left="3240" w:hanging="420"/>
      </w:pPr>
    </w:lvl>
    <w:lvl w:ilvl="3" w:tplc="0409000F" w:tentative="1">
      <w:start w:val="1"/>
      <w:numFmt w:val="decimal"/>
      <w:lvlText w:val="%4."/>
      <w:lvlJc w:val="left"/>
      <w:pPr>
        <w:ind w:left="3660" w:hanging="420"/>
      </w:pPr>
    </w:lvl>
    <w:lvl w:ilvl="4" w:tplc="04090017" w:tentative="1">
      <w:start w:val="1"/>
      <w:numFmt w:val="aiueoFullWidth"/>
      <w:lvlText w:val="(%5)"/>
      <w:lvlJc w:val="left"/>
      <w:pPr>
        <w:ind w:left="4080" w:hanging="420"/>
      </w:pPr>
    </w:lvl>
    <w:lvl w:ilvl="5" w:tplc="04090011" w:tentative="1">
      <w:start w:val="1"/>
      <w:numFmt w:val="decimalEnclosedCircle"/>
      <w:lvlText w:val="%6"/>
      <w:lvlJc w:val="left"/>
      <w:pPr>
        <w:ind w:left="4500" w:hanging="420"/>
      </w:pPr>
    </w:lvl>
    <w:lvl w:ilvl="6" w:tplc="0409000F" w:tentative="1">
      <w:start w:val="1"/>
      <w:numFmt w:val="decimal"/>
      <w:lvlText w:val="%7."/>
      <w:lvlJc w:val="left"/>
      <w:pPr>
        <w:ind w:left="4920" w:hanging="420"/>
      </w:pPr>
    </w:lvl>
    <w:lvl w:ilvl="7" w:tplc="04090017" w:tentative="1">
      <w:start w:val="1"/>
      <w:numFmt w:val="aiueoFullWidth"/>
      <w:lvlText w:val="(%8)"/>
      <w:lvlJc w:val="left"/>
      <w:pPr>
        <w:ind w:left="5340" w:hanging="420"/>
      </w:pPr>
    </w:lvl>
    <w:lvl w:ilvl="8" w:tplc="04090011" w:tentative="1">
      <w:start w:val="1"/>
      <w:numFmt w:val="decimalEnclosedCircle"/>
      <w:lvlText w:val="%9"/>
      <w:lvlJc w:val="left"/>
      <w:pPr>
        <w:ind w:left="5760" w:hanging="420"/>
      </w:pPr>
    </w:lvl>
  </w:abstractNum>
  <w:abstractNum w:abstractNumId="4" w15:restartNumberingAfterBreak="0">
    <w:nsid w:val="165E372F"/>
    <w:multiLevelType w:val="multilevel"/>
    <w:tmpl w:val="D3947558"/>
    <w:lvl w:ilvl="0">
      <w:start w:val="1"/>
      <w:numFmt w:val="decimalFullWidth"/>
      <w:lvlText w:val="(%1)"/>
      <w:lvlJc w:val="left"/>
      <w:pPr>
        <w:tabs>
          <w:tab w:val="num" w:pos="845"/>
        </w:tabs>
        <w:ind w:left="845" w:hanging="425"/>
      </w:pPr>
      <w:rPr>
        <w:rFonts w:ascii="ＭＳ Ｐ明朝" w:eastAsia="ＭＳ Ｐ明朝" w:hAnsi="ＭＳ Ｐ明朝" w:hint="eastAsia"/>
        <w:b w:val="0"/>
        <w:i w:val="0"/>
        <w:sz w:val="22"/>
        <w:szCs w:val="22"/>
        <w:effect w:val="none"/>
      </w:rPr>
    </w:lvl>
    <w:lvl w:ilvl="1">
      <w:start w:val="1"/>
      <w:numFmt w:val="decimalFullWidth"/>
      <w:lvlText w:val="(%2)"/>
      <w:lvlJc w:val="left"/>
      <w:pPr>
        <w:tabs>
          <w:tab w:val="num" w:pos="987"/>
        </w:tabs>
        <w:ind w:left="987" w:hanging="567"/>
      </w:pPr>
      <w:rPr>
        <w:rFonts w:ascii="ＭＳ Ｐ明朝" w:eastAsia="ＭＳ Ｐ明朝" w:hAnsi="ＭＳ Ｐ明朝" w:hint="eastAsia"/>
        <w:sz w:val="20"/>
        <w:szCs w:val="20"/>
      </w:rPr>
    </w:lvl>
    <w:lvl w:ilvl="2">
      <w:start w:val="1"/>
      <w:numFmt w:val="decimal"/>
      <w:pStyle w:val="3"/>
      <w:lvlText w:val="%1.%2.%3."/>
      <w:lvlJc w:val="left"/>
      <w:pPr>
        <w:tabs>
          <w:tab w:val="num" w:pos="1129"/>
        </w:tabs>
        <w:ind w:left="1129" w:hanging="709"/>
      </w:pPr>
      <w:rPr>
        <w:rFonts w:ascii="HG丸ｺﾞｼｯｸM-PRO" w:eastAsia="HG丸ｺﾞｼｯｸM-PRO" w:hAnsi="HG丸ｺﾞｼｯｸM-PRO" w:hint="eastAsia"/>
      </w:rPr>
    </w:lvl>
    <w:lvl w:ilvl="3">
      <w:start w:val="1"/>
      <w:numFmt w:val="decimal"/>
      <w:lvlText w:val="%1.%2.%3.%4."/>
      <w:lvlJc w:val="left"/>
      <w:pPr>
        <w:tabs>
          <w:tab w:val="num" w:pos="1271"/>
        </w:tabs>
        <w:ind w:left="1271" w:hanging="851"/>
      </w:pPr>
      <w:rPr>
        <w:rFonts w:hint="eastAsia"/>
      </w:rPr>
    </w:lvl>
    <w:lvl w:ilvl="4">
      <w:start w:val="1"/>
      <w:numFmt w:val="decimal"/>
      <w:lvlText w:val="%1.%2.%3.%4.%5."/>
      <w:lvlJc w:val="left"/>
      <w:pPr>
        <w:tabs>
          <w:tab w:val="num" w:pos="1412"/>
        </w:tabs>
        <w:ind w:left="1412" w:hanging="992"/>
      </w:pPr>
      <w:rPr>
        <w:rFonts w:hint="eastAsia"/>
      </w:rPr>
    </w:lvl>
    <w:lvl w:ilvl="5">
      <w:start w:val="1"/>
      <w:numFmt w:val="decimal"/>
      <w:lvlText w:val="%1.%2.%3.%4.%5.%6."/>
      <w:lvlJc w:val="left"/>
      <w:pPr>
        <w:tabs>
          <w:tab w:val="num" w:pos="1554"/>
        </w:tabs>
        <w:ind w:left="1554" w:hanging="1134"/>
      </w:pPr>
      <w:rPr>
        <w:rFonts w:hint="eastAsia"/>
      </w:rPr>
    </w:lvl>
    <w:lvl w:ilvl="6">
      <w:start w:val="1"/>
      <w:numFmt w:val="decimal"/>
      <w:lvlText w:val="%1.%2.%3.%4.%5.%6.%7."/>
      <w:lvlJc w:val="left"/>
      <w:pPr>
        <w:tabs>
          <w:tab w:val="num" w:pos="1696"/>
        </w:tabs>
        <w:ind w:left="1696" w:hanging="1276"/>
      </w:pPr>
      <w:rPr>
        <w:rFonts w:hint="eastAsia"/>
      </w:rPr>
    </w:lvl>
    <w:lvl w:ilvl="7">
      <w:start w:val="1"/>
      <w:numFmt w:val="decimal"/>
      <w:lvlText w:val="%1.%2.%3.%4.%5.%6.%7.%8."/>
      <w:lvlJc w:val="left"/>
      <w:pPr>
        <w:tabs>
          <w:tab w:val="num" w:pos="1838"/>
        </w:tabs>
        <w:ind w:left="1838" w:hanging="1418"/>
      </w:pPr>
      <w:rPr>
        <w:rFonts w:hint="eastAsia"/>
      </w:rPr>
    </w:lvl>
    <w:lvl w:ilvl="8">
      <w:start w:val="1"/>
      <w:numFmt w:val="decimal"/>
      <w:lvlText w:val="%1.%2.%3.%4.%5.%6.%7.%8.%9."/>
      <w:lvlJc w:val="left"/>
      <w:pPr>
        <w:tabs>
          <w:tab w:val="num" w:pos="1979"/>
        </w:tabs>
        <w:ind w:left="1979" w:hanging="1559"/>
      </w:pPr>
      <w:rPr>
        <w:rFonts w:hint="eastAsia"/>
      </w:rPr>
    </w:lvl>
  </w:abstractNum>
  <w:abstractNum w:abstractNumId="5" w15:restartNumberingAfterBreak="0">
    <w:nsid w:val="17AB22CA"/>
    <w:multiLevelType w:val="hybridMultilevel"/>
    <w:tmpl w:val="9CD2BA38"/>
    <w:lvl w:ilvl="0" w:tplc="3BB04ECE">
      <w:start w:val="1"/>
      <w:numFmt w:val="aiueoFullWidth"/>
      <w:lvlText w:val="%1．"/>
      <w:lvlJc w:val="left"/>
      <w:pPr>
        <w:ind w:left="1260" w:hanging="420"/>
      </w:pPr>
      <w:rPr>
        <w:rFonts w:hint="eastAsia"/>
        <w:sz w:val="21"/>
      </w:rPr>
    </w:lvl>
    <w:lvl w:ilvl="1" w:tplc="04090017" w:tentative="1">
      <w:start w:val="1"/>
      <w:numFmt w:val="aiueoFullWidth"/>
      <w:lvlText w:val="(%2)"/>
      <w:lvlJc w:val="left"/>
      <w:pPr>
        <w:ind w:left="1680" w:hanging="420"/>
      </w:pPr>
    </w:lvl>
    <w:lvl w:ilvl="2" w:tplc="04090011" w:tentative="1">
      <w:start w:val="1"/>
      <w:numFmt w:val="decimalEnclosedCircle"/>
      <w:lvlText w:val="%3"/>
      <w:lvlJc w:val="left"/>
      <w:pPr>
        <w:ind w:left="2100" w:hanging="420"/>
      </w:pPr>
    </w:lvl>
    <w:lvl w:ilvl="3" w:tplc="0409000F" w:tentative="1">
      <w:start w:val="1"/>
      <w:numFmt w:val="decimal"/>
      <w:lvlText w:val="%4."/>
      <w:lvlJc w:val="left"/>
      <w:pPr>
        <w:ind w:left="2520" w:hanging="420"/>
      </w:pPr>
    </w:lvl>
    <w:lvl w:ilvl="4" w:tplc="04090017" w:tentative="1">
      <w:start w:val="1"/>
      <w:numFmt w:val="aiueoFullWidth"/>
      <w:lvlText w:val="(%5)"/>
      <w:lvlJc w:val="left"/>
      <w:pPr>
        <w:ind w:left="2940" w:hanging="420"/>
      </w:pPr>
    </w:lvl>
    <w:lvl w:ilvl="5" w:tplc="04090011" w:tentative="1">
      <w:start w:val="1"/>
      <w:numFmt w:val="decimalEnclosedCircle"/>
      <w:lvlText w:val="%6"/>
      <w:lvlJc w:val="left"/>
      <w:pPr>
        <w:ind w:left="3360" w:hanging="420"/>
      </w:pPr>
    </w:lvl>
    <w:lvl w:ilvl="6" w:tplc="0409000F" w:tentative="1">
      <w:start w:val="1"/>
      <w:numFmt w:val="decimal"/>
      <w:lvlText w:val="%7."/>
      <w:lvlJc w:val="left"/>
      <w:pPr>
        <w:ind w:left="3780" w:hanging="420"/>
      </w:pPr>
    </w:lvl>
    <w:lvl w:ilvl="7" w:tplc="04090017" w:tentative="1">
      <w:start w:val="1"/>
      <w:numFmt w:val="aiueoFullWidth"/>
      <w:lvlText w:val="(%8)"/>
      <w:lvlJc w:val="left"/>
      <w:pPr>
        <w:ind w:left="4200" w:hanging="420"/>
      </w:pPr>
    </w:lvl>
    <w:lvl w:ilvl="8" w:tplc="04090011" w:tentative="1">
      <w:start w:val="1"/>
      <w:numFmt w:val="decimalEnclosedCircle"/>
      <w:lvlText w:val="%9"/>
      <w:lvlJc w:val="left"/>
      <w:pPr>
        <w:ind w:left="4620" w:hanging="420"/>
      </w:pPr>
    </w:lvl>
  </w:abstractNum>
  <w:abstractNum w:abstractNumId="6" w15:restartNumberingAfterBreak="0">
    <w:nsid w:val="22123B32"/>
    <w:multiLevelType w:val="hybridMultilevel"/>
    <w:tmpl w:val="450091A8"/>
    <w:lvl w:ilvl="0" w:tplc="7A2A3122">
      <w:start w:val="1"/>
      <w:numFmt w:val="decimalFullWidth"/>
      <w:lvlText w:val="(%1)"/>
      <w:lvlJc w:val="left"/>
      <w:pPr>
        <w:ind w:left="840" w:hanging="420"/>
      </w:pPr>
      <w:rPr>
        <w:rFonts w:ascii="ＭＳ Ｐ明朝" w:eastAsia="ＭＳ Ｐ明朝" w:hAnsi="ＭＳ Ｐ明朝" w:hint="eastAsia"/>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7" w15:restartNumberingAfterBreak="0">
    <w:nsid w:val="23540F45"/>
    <w:multiLevelType w:val="hybridMultilevel"/>
    <w:tmpl w:val="96825FB6"/>
    <w:lvl w:ilvl="0" w:tplc="B5A2B93A">
      <w:start w:val="1"/>
      <w:numFmt w:val="aiueoFullWidth"/>
      <w:lvlText w:val="%1）"/>
      <w:lvlJc w:val="left"/>
      <w:pPr>
        <w:ind w:left="1778" w:hanging="360"/>
      </w:pPr>
      <w:rPr>
        <w:rFonts w:hint="default"/>
      </w:rPr>
    </w:lvl>
    <w:lvl w:ilvl="1" w:tplc="04090017" w:tentative="1">
      <w:start w:val="1"/>
      <w:numFmt w:val="aiueoFullWidth"/>
      <w:lvlText w:val="(%2)"/>
      <w:lvlJc w:val="left"/>
      <w:pPr>
        <w:ind w:left="2258" w:hanging="420"/>
      </w:pPr>
    </w:lvl>
    <w:lvl w:ilvl="2" w:tplc="04090011" w:tentative="1">
      <w:start w:val="1"/>
      <w:numFmt w:val="decimalEnclosedCircle"/>
      <w:lvlText w:val="%3"/>
      <w:lvlJc w:val="left"/>
      <w:pPr>
        <w:ind w:left="2678" w:hanging="420"/>
      </w:pPr>
    </w:lvl>
    <w:lvl w:ilvl="3" w:tplc="0409000F" w:tentative="1">
      <w:start w:val="1"/>
      <w:numFmt w:val="decimal"/>
      <w:lvlText w:val="%4."/>
      <w:lvlJc w:val="left"/>
      <w:pPr>
        <w:ind w:left="3098" w:hanging="420"/>
      </w:pPr>
    </w:lvl>
    <w:lvl w:ilvl="4" w:tplc="04090017" w:tentative="1">
      <w:start w:val="1"/>
      <w:numFmt w:val="aiueoFullWidth"/>
      <w:lvlText w:val="(%5)"/>
      <w:lvlJc w:val="left"/>
      <w:pPr>
        <w:ind w:left="3518" w:hanging="420"/>
      </w:pPr>
    </w:lvl>
    <w:lvl w:ilvl="5" w:tplc="04090011" w:tentative="1">
      <w:start w:val="1"/>
      <w:numFmt w:val="decimalEnclosedCircle"/>
      <w:lvlText w:val="%6"/>
      <w:lvlJc w:val="left"/>
      <w:pPr>
        <w:ind w:left="3938" w:hanging="420"/>
      </w:pPr>
    </w:lvl>
    <w:lvl w:ilvl="6" w:tplc="0409000F" w:tentative="1">
      <w:start w:val="1"/>
      <w:numFmt w:val="decimal"/>
      <w:lvlText w:val="%7."/>
      <w:lvlJc w:val="left"/>
      <w:pPr>
        <w:ind w:left="4358" w:hanging="420"/>
      </w:pPr>
    </w:lvl>
    <w:lvl w:ilvl="7" w:tplc="04090017" w:tentative="1">
      <w:start w:val="1"/>
      <w:numFmt w:val="aiueoFullWidth"/>
      <w:lvlText w:val="(%8)"/>
      <w:lvlJc w:val="left"/>
      <w:pPr>
        <w:ind w:left="4778" w:hanging="420"/>
      </w:pPr>
    </w:lvl>
    <w:lvl w:ilvl="8" w:tplc="04090011" w:tentative="1">
      <w:start w:val="1"/>
      <w:numFmt w:val="decimalEnclosedCircle"/>
      <w:lvlText w:val="%9"/>
      <w:lvlJc w:val="left"/>
      <w:pPr>
        <w:ind w:left="5198" w:hanging="420"/>
      </w:pPr>
    </w:lvl>
  </w:abstractNum>
  <w:abstractNum w:abstractNumId="8" w15:restartNumberingAfterBreak="0">
    <w:nsid w:val="2687499A"/>
    <w:multiLevelType w:val="hybridMultilevel"/>
    <w:tmpl w:val="96825FB6"/>
    <w:lvl w:ilvl="0" w:tplc="B5A2B93A">
      <w:start w:val="1"/>
      <w:numFmt w:val="aiueoFullWidth"/>
      <w:lvlText w:val="%1）"/>
      <w:lvlJc w:val="left"/>
      <w:pPr>
        <w:ind w:left="1778" w:hanging="360"/>
      </w:pPr>
      <w:rPr>
        <w:rFonts w:hint="default"/>
      </w:rPr>
    </w:lvl>
    <w:lvl w:ilvl="1" w:tplc="04090017" w:tentative="1">
      <w:start w:val="1"/>
      <w:numFmt w:val="aiueoFullWidth"/>
      <w:lvlText w:val="(%2)"/>
      <w:lvlJc w:val="left"/>
      <w:pPr>
        <w:ind w:left="2258" w:hanging="420"/>
      </w:pPr>
    </w:lvl>
    <w:lvl w:ilvl="2" w:tplc="04090011" w:tentative="1">
      <w:start w:val="1"/>
      <w:numFmt w:val="decimalEnclosedCircle"/>
      <w:lvlText w:val="%3"/>
      <w:lvlJc w:val="left"/>
      <w:pPr>
        <w:ind w:left="2678" w:hanging="420"/>
      </w:pPr>
    </w:lvl>
    <w:lvl w:ilvl="3" w:tplc="0409000F" w:tentative="1">
      <w:start w:val="1"/>
      <w:numFmt w:val="decimal"/>
      <w:lvlText w:val="%4."/>
      <w:lvlJc w:val="left"/>
      <w:pPr>
        <w:ind w:left="3098" w:hanging="420"/>
      </w:pPr>
    </w:lvl>
    <w:lvl w:ilvl="4" w:tplc="04090017" w:tentative="1">
      <w:start w:val="1"/>
      <w:numFmt w:val="aiueoFullWidth"/>
      <w:lvlText w:val="(%5)"/>
      <w:lvlJc w:val="left"/>
      <w:pPr>
        <w:ind w:left="3518" w:hanging="420"/>
      </w:pPr>
    </w:lvl>
    <w:lvl w:ilvl="5" w:tplc="04090011" w:tentative="1">
      <w:start w:val="1"/>
      <w:numFmt w:val="decimalEnclosedCircle"/>
      <w:lvlText w:val="%6"/>
      <w:lvlJc w:val="left"/>
      <w:pPr>
        <w:ind w:left="3938" w:hanging="420"/>
      </w:pPr>
    </w:lvl>
    <w:lvl w:ilvl="6" w:tplc="0409000F" w:tentative="1">
      <w:start w:val="1"/>
      <w:numFmt w:val="decimal"/>
      <w:lvlText w:val="%7."/>
      <w:lvlJc w:val="left"/>
      <w:pPr>
        <w:ind w:left="4358" w:hanging="420"/>
      </w:pPr>
    </w:lvl>
    <w:lvl w:ilvl="7" w:tplc="04090017" w:tentative="1">
      <w:start w:val="1"/>
      <w:numFmt w:val="aiueoFullWidth"/>
      <w:lvlText w:val="(%8)"/>
      <w:lvlJc w:val="left"/>
      <w:pPr>
        <w:ind w:left="4778" w:hanging="420"/>
      </w:pPr>
    </w:lvl>
    <w:lvl w:ilvl="8" w:tplc="04090011" w:tentative="1">
      <w:start w:val="1"/>
      <w:numFmt w:val="decimalEnclosedCircle"/>
      <w:lvlText w:val="%9"/>
      <w:lvlJc w:val="left"/>
      <w:pPr>
        <w:ind w:left="5198" w:hanging="420"/>
      </w:pPr>
    </w:lvl>
  </w:abstractNum>
  <w:abstractNum w:abstractNumId="9" w15:restartNumberingAfterBreak="0">
    <w:nsid w:val="279D758D"/>
    <w:multiLevelType w:val="hybridMultilevel"/>
    <w:tmpl w:val="FEBC0646"/>
    <w:lvl w:ilvl="0" w:tplc="C25AAA2E">
      <w:start w:val="1"/>
      <w:numFmt w:val="aiueoFullWidth"/>
      <w:lvlText w:val="(%1)"/>
      <w:lvlJc w:val="left"/>
      <w:pPr>
        <w:tabs>
          <w:tab w:val="num" w:pos="780"/>
        </w:tabs>
        <w:ind w:left="78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0" w15:restartNumberingAfterBreak="0">
    <w:nsid w:val="287B4136"/>
    <w:multiLevelType w:val="hybridMultilevel"/>
    <w:tmpl w:val="EB0CF42E"/>
    <w:lvl w:ilvl="0" w:tplc="57BC3E66">
      <w:start w:val="1"/>
      <w:numFmt w:val="aiueoFullWidth"/>
      <w:lvlText w:val="%1．"/>
      <w:lvlJc w:val="left"/>
      <w:pPr>
        <w:ind w:left="1260" w:hanging="420"/>
      </w:pPr>
      <w:rPr>
        <w:rFonts w:hint="eastAsia"/>
        <w:sz w:val="21"/>
        <w:lang w:val="en-US"/>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2A746975"/>
    <w:multiLevelType w:val="hybridMultilevel"/>
    <w:tmpl w:val="02748C9C"/>
    <w:lvl w:ilvl="0" w:tplc="3BB04ECE">
      <w:start w:val="1"/>
      <w:numFmt w:val="aiueoFullWidth"/>
      <w:lvlText w:val="%1．"/>
      <w:lvlJc w:val="left"/>
      <w:pPr>
        <w:ind w:left="1260" w:hanging="420"/>
      </w:pPr>
      <w:rPr>
        <w:rFonts w:hint="eastAsia"/>
        <w:sz w:val="21"/>
      </w:rPr>
    </w:lvl>
    <w:lvl w:ilvl="1" w:tplc="04090017" w:tentative="1">
      <w:start w:val="1"/>
      <w:numFmt w:val="aiueoFullWidth"/>
      <w:lvlText w:val="(%2)"/>
      <w:lvlJc w:val="left"/>
      <w:pPr>
        <w:ind w:left="1680" w:hanging="420"/>
      </w:pPr>
    </w:lvl>
    <w:lvl w:ilvl="2" w:tplc="04090011" w:tentative="1">
      <w:start w:val="1"/>
      <w:numFmt w:val="decimalEnclosedCircle"/>
      <w:lvlText w:val="%3"/>
      <w:lvlJc w:val="left"/>
      <w:pPr>
        <w:ind w:left="2100" w:hanging="420"/>
      </w:pPr>
    </w:lvl>
    <w:lvl w:ilvl="3" w:tplc="0409000F" w:tentative="1">
      <w:start w:val="1"/>
      <w:numFmt w:val="decimal"/>
      <w:lvlText w:val="%4."/>
      <w:lvlJc w:val="left"/>
      <w:pPr>
        <w:ind w:left="2520" w:hanging="420"/>
      </w:pPr>
    </w:lvl>
    <w:lvl w:ilvl="4" w:tplc="04090017" w:tentative="1">
      <w:start w:val="1"/>
      <w:numFmt w:val="aiueoFullWidth"/>
      <w:lvlText w:val="(%5)"/>
      <w:lvlJc w:val="left"/>
      <w:pPr>
        <w:ind w:left="2940" w:hanging="420"/>
      </w:pPr>
    </w:lvl>
    <w:lvl w:ilvl="5" w:tplc="04090011" w:tentative="1">
      <w:start w:val="1"/>
      <w:numFmt w:val="decimalEnclosedCircle"/>
      <w:lvlText w:val="%6"/>
      <w:lvlJc w:val="left"/>
      <w:pPr>
        <w:ind w:left="3360" w:hanging="420"/>
      </w:pPr>
    </w:lvl>
    <w:lvl w:ilvl="6" w:tplc="0409000F" w:tentative="1">
      <w:start w:val="1"/>
      <w:numFmt w:val="decimal"/>
      <w:lvlText w:val="%7."/>
      <w:lvlJc w:val="left"/>
      <w:pPr>
        <w:ind w:left="3780" w:hanging="420"/>
      </w:pPr>
    </w:lvl>
    <w:lvl w:ilvl="7" w:tplc="04090017" w:tentative="1">
      <w:start w:val="1"/>
      <w:numFmt w:val="aiueoFullWidth"/>
      <w:lvlText w:val="(%8)"/>
      <w:lvlJc w:val="left"/>
      <w:pPr>
        <w:ind w:left="4200" w:hanging="420"/>
      </w:pPr>
    </w:lvl>
    <w:lvl w:ilvl="8" w:tplc="04090011" w:tentative="1">
      <w:start w:val="1"/>
      <w:numFmt w:val="decimalEnclosedCircle"/>
      <w:lvlText w:val="%9"/>
      <w:lvlJc w:val="left"/>
      <w:pPr>
        <w:ind w:left="4620" w:hanging="420"/>
      </w:pPr>
    </w:lvl>
  </w:abstractNum>
  <w:abstractNum w:abstractNumId="12" w15:restartNumberingAfterBreak="0">
    <w:nsid w:val="2CDB050C"/>
    <w:multiLevelType w:val="hybridMultilevel"/>
    <w:tmpl w:val="AA4CDB6C"/>
    <w:lvl w:ilvl="0" w:tplc="04090017">
      <w:start w:val="1"/>
      <w:numFmt w:val="aiueoFullWidth"/>
      <w:lvlText w:val="(%1)"/>
      <w:lvlJc w:val="left"/>
      <w:pPr>
        <w:ind w:left="2400" w:hanging="420"/>
      </w:pPr>
    </w:lvl>
    <w:lvl w:ilvl="1" w:tplc="04090017" w:tentative="1">
      <w:start w:val="1"/>
      <w:numFmt w:val="aiueoFullWidth"/>
      <w:lvlText w:val="(%2)"/>
      <w:lvlJc w:val="left"/>
      <w:pPr>
        <w:ind w:left="2820" w:hanging="420"/>
      </w:pPr>
    </w:lvl>
    <w:lvl w:ilvl="2" w:tplc="04090011" w:tentative="1">
      <w:start w:val="1"/>
      <w:numFmt w:val="decimalEnclosedCircle"/>
      <w:lvlText w:val="%3"/>
      <w:lvlJc w:val="left"/>
      <w:pPr>
        <w:ind w:left="3240" w:hanging="420"/>
      </w:pPr>
    </w:lvl>
    <w:lvl w:ilvl="3" w:tplc="0409000F" w:tentative="1">
      <w:start w:val="1"/>
      <w:numFmt w:val="decimal"/>
      <w:lvlText w:val="%4."/>
      <w:lvlJc w:val="left"/>
      <w:pPr>
        <w:ind w:left="3660" w:hanging="420"/>
      </w:pPr>
    </w:lvl>
    <w:lvl w:ilvl="4" w:tplc="04090017" w:tentative="1">
      <w:start w:val="1"/>
      <w:numFmt w:val="aiueoFullWidth"/>
      <w:lvlText w:val="(%5)"/>
      <w:lvlJc w:val="left"/>
      <w:pPr>
        <w:ind w:left="4080" w:hanging="420"/>
      </w:pPr>
    </w:lvl>
    <w:lvl w:ilvl="5" w:tplc="04090011" w:tentative="1">
      <w:start w:val="1"/>
      <w:numFmt w:val="decimalEnclosedCircle"/>
      <w:lvlText w:val="%6"/>
      <w:lvlJc w:val="left"/>
      <w:pPr>
        <w:ind w:left="4500" w:hanging="420"/>
      </w:pPr>
    </w:lvl>
    <w:lvl w:ilvl="6" w:tplc="0409000F" w:tentative="1">
      <w:start w:val="1"/>
      <w:numFmt w:val="decimal"/>
      <w:lvlText w:val="%7."/>
      <w:lvlJc w:val="left"/>
      <w:pPr>
        <w:ind w:left="4920" w:hanging="420"/>
      </w:pPr>
    </w:lvl>
    <w:lvl w:ilvl="7" w:tplc="04090017" w:tentative="1">
      <w:start w:val="1"/>
      <w:numFmt w:val="aiueoFullWidth"/>
      <w:lvlText w:val="(%8)"/>
      <w:lvlJc w:val="left"/>
      <w:pPr>
        <w:ind w:left="5340" w:hanging="420"/>
      </w:pPr>
    </w:lvl>
    <w:lvl w:ilvl="8" w:tplc="04090011" w:tentative="1">
      <w:start w:val="1"/>
      <w:numFmt w:val="decimalEnclosedCircle"/>
      <w:lvlText w:val="%9"/>
      <w:lvlJc w:val="left"/>
      <w:pPr>
        <w:ind w:left="5760" w:hanging="420"/>
      </w:pPr>
    </w:lvl>
  </w:abstractNum>
  <w:abstractNum w:abstractNumId="13" w15:restartNumberingAfterBreak="0">
    <w:nsid w:val="3156706B"/>
    <w:multiLevelType w:val="hybridMultilevel"/>
    <w:tmpl w:val="792AD61A"/>
    <w:lvl w:ilvl="0" w:tplc="408EFD76">
      <w:numFmt w:val="decimalFullWidth"/>
      <w:lvlText w:val="%1．"/>
      <w:lvlJc w:val="left"/>
      <w:pPr>
        <w:tabs>
          <w:tab w:val="num" w:pos="570"/>
        </w:tabs>
        <w:ind w:left="570" w:hanging="360"/>
      </w:pPr>
      <w:rPr>
        <w:rFonts w:hint="default"/>
        <w:sz w:val="28"/>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33032CBD"/>
    <w:multiLevelType w:val="hybridMultilevel"/>
    <w:tmpl w:val="77103FA4"/>
    <w:lvl w:ilvl="0" w:tplc="3BB04ECE">
      <w:start w:val="1"/>
      <w:numFmt w:val="aiueoFullWidth"/>
      <w:lvlText w:val="%1．"/>
      <w:lvlJc w:val="left"/>
      <w:pPr>
        <w:ind w:left="1260" w:hanging="420"/>
      </w:pPr>
      <w:rPr>
        <w:rFonts w:hint="eastAsia"/>
        <w:sz w:val="21"/>
      </w:rPr>
    </w:lvl>
    <w:lvl w:ilvl="1" w:tplc="04090017" w:tentative="1">
      <w:start w:val="1"/>
      <w:numFmt w:val="aiueoFullWidth"/>
      <w:lvlText w:val="(%2)"/>
      <w:lvlJc w:val="left"/>
      <w:pPr>
        <w:ind w:left="1680" w:hanging="420"/>
      </w:pPr>
    </w:lvl>
    <w:lvl w:ilvl="2" w:tplc="04090011" w:tentative="1">
      <w:start w:val="1"/>
      <w:numFmt w:val="decimalEnclosedCircle"/>
      <w:lvlText w:val="%3"/>
      <w:lvlJc w:val="left"/>
      <w:pPr>
        <w:ind w:left="2100" w:hanging="420"/>
      </w:pPr>
    </w:lvl>
    <w:lvl w:ilvl="3" w:tplc="0409000F" w:tentative="1">
      <w:start w:val="1"/>
      <w:numFmt w:val="decimal"/>
      <w:lvlText w:val="%4."/>
      <w:lvlJc w:val="left"/>
      <w:pPr>
        <w:ind w:left="2520" w:hanging="420"/>
      </w:pPr>
    </w:lvl>
    <w:lvl w:ilvl="4" w:tplc="04090017" w:tentative="1">
      <w:start w:val="1"/>
      <w:numFmt w:val="aiueoFullWidth"/>
      <w:lvlText w:val="(%5)"/>
      <w:lvlJc w:val="left"/>
      <w:pPr>
        <w:ind w:left="2940" w:hanging="420"/>
      </w:pPr>
    </w:lvl>
    <w:lvl w:ilvl="5" w:tplc="04090011" w:tentative="1">
      <w:start w:val="1"/>
      <w:numFmt w:val="decimalEnclosedCircle"/>
      <w:lvlText w:val="%6"/>
      <w:lvlJc w:val="left"/>
      <w:pPr>
        <w:ind w:left="3360" w:hanging="420"/>
      </w:pPr>
    </w:lvl>
    <w:lvl w:ilvl="6" w:tplc="0409000F" w:tentative="1">
      <w:start w:val="1"/>
      <w:numFmt w:val="decimal"/>
      <w:lvlText w:val="%7."/>
      <w:lvlJc w:val="left"/>
      <w:pPr>
        <w:ind w:left="3780" w:hanging="420"/>
      </w:pPr>
    </w:lvl>
    <w:lvl w:ilvl="7" w:tplc="04090017" w:tentative="1">
      <w:start w:val="1"/>
      <w:numFmt w:val="aiueoFullWidth"/>
      <w:lvlText w:val="(%8)"/>
      <w:lvlJc w:val="left"/>
      <w:pPr>
        <w:ind w:left="4200" w:hanging="420"/>
      </w:pPr>
    </w:lvl>
    <w:lvl w:ilvl="8" w:tplc="04090011" w:tentative="1">
      <w:start w:val="1"/>
      <w:numFmt w:val="decimalEnclosedCircle"/>
      <w:lvlText w:val="%9"/>
      <w:lvlJc w:val="left"/>
      <w:pPr>
        <w:ind w:left="4620" w:hanging="420"/>
      </w:pPr>
    </w:lvl>
  </w:abstractNum>
  <w:abstractNum w:abstractNumId="15" w15:restartNumberingAfterBreak="0">
    <w:nsid w:val="39CB71B8"/>
    <w:multiLevelType w:val="hybridMultilevel"/>
    <w:tmpl w:val="88B283B4"/>
    <w:lvl w:ilvl="0" w:tplc="3BB04ECE">
      <w:start w:val="1"/>
      <w:numFmt w:val="aiueoFullWidth"/>
      <w:lvlText w:val="%1．"/>
      <w:lvlJc w:val="left"/>
      <w:pPr>
        <w:ind w:left="1260" w:hanging="420"/>
      </w:pPr>
      <w:rPr>
        <w:rFonts w:hint="eastAsia"/>
        <w:sz w:val="21"/>
      </w:rPr>
    </w:lvl>
    <w:lvl w:ilvl="1" w:tplc="04090017" w:tentative="1">
      <w:start w:val="1"/>
      <w:numFmt w:val="aiueoFullWidth"/>
      <w:lvlText w:val="(%2)"/>
      <w:lvlJc w:val="left"/>
      <w:pPr>
        <w:ind w:left="1680" w:hanging="420"/>
      </w:pPr>
    </w:lvl>
    <w:lvl w:ilvl="2" w:tplc="04090011" w:tentative="1">
      <w:start w:val="1"/>
      <w:numFmt w:val="decimalEnclosedCircle"/>
      <w:lvlText w:val="%3"/>
      <w:lvlJc w:val="left"/>
      <w:pPr>
        <w:ind w:left="2100" w:hanging="420"/>
      </w:pPr>
    </w:lvl>
    <w:lvl w:ilvl="3" w:tplc="0409000F" w:tentative="1">
      <w:start w:val="1"/>
      <w:numFmt w:val="decimal"/>
      <w:lvlText w:val="%4."/>
      <w:lvlJc w:val="left"/>
      <w:pPr>
        <w:ind w:left="2520" w:hanging="420"/>
      </w:pPr>
    </w:lvl>
    <w:lvl w:ilvl="4" w:tplc="04090017" w:tentative="1">
      <w:start w:val="1"/>
      <w:numFmt w:val="aiueoFullWidth"/>
      <w:lvlText w:val="(%5)"/>
      <w:lvlJc w:val="left"/>
      <w:pPr>
        <w:ind w:left="2940" w:hanging="420"/>
      </w:pPr>
    </w:lvl>
    <w:lvl w:ilvl="5" w:tplc="04090011" w:tentative="1">
      <w:start w:val="1"/>
      <w:numFmt w:val="decimalEnclosedCircle"/>
      <w:lvlText w:val="%6"/>
      <w:lvlJc w:val="left"/>
      <w:pPr>
        <w:ind w:left="3360" w:hanging="420"/>
      </w:pPr>
    </w:lvl>
    <w:lvl w:ilvl="6" w:tplc="0409000F" w:tentative="1">
      <w:start w:val="1"/>
      <w:numFmt w:val="decimal"/>
      <w:lvlText w:val="%7."/>
      <w:lvlJc w:val="left"/>
      <w:pPr>
        <w:ind w:left="3780" w:hanging="420"/>
      </w:pPr>
    </w:lvl>
    <w:lvl w:ilvl="7" w:tplc="04090017" w:tentative="1">
      <w:start w:val="1"/>
      <w:numFmt w:val="aiueoFullWidth"/>
      <w:lvlText w:val="(%8)"/>
      <w:lvlJc w:val="left"/>
      <w:pPr>
        <w:ind w:left="4200" w:hanging="420"/>
      </w:pPr>
    </w:lvl>
    <w:lvl w:ilvl="8" w:tplc="04090011" w:tentative="1">
      <w:start w:val="1"/>
      <w:numFmt w:val="decimalEnclosedCircle"/>
      <w:lvlText w:val="%9"/>
      <w:lvlJc w:val="left"/>
      <w:pPr>
        <w:ind w:left="4620" w:hanging="420"/>
      </w:pPr>
    </w:lvl>
  </w:abstractNum>
  <w:abstractNum w:abstractNumId="16" w15:restartNumberingAfterBreak="0">
    <w:nsid w:val="3D4E1995"/>
    <w:multiLevelType w:val="hybridMultilevel"/>
    <w:tmpl w:val="284442A0"/>
    <w:lvl w:ilvl="0" w:tplc="50D46C06">
      <w:start w:val="2"/>
      <w:numFmt w:val="decimalFullWidth"/>
      <w:lvlText w:val="(%1)"/>
      <w:lvlJc w:val="left"/>
      <w:pPr>
        <w:ind w:left="840" w:hanging="420"/>
      </w:pPr>
      <w:rPr>
        <w:rFonts w:ascii="ＭＳ Ｐ明朝" w:eastAsia="ＭＳ Ｐ明朝" w:hAnsi="ＭＳ Ｐ明朝"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42921243"/>
    <w:multiLevelType w:val="hybridMultilevel"/>
    <w:tmpl w:val="8FD8B7F8"/>
    <w:lvl w:ilvl="0" w:tplc="6136D108">
      <w:start w:val="1"/>
      <w:numFmt w:val="aiueoFullWidth"/>
      <w:lvlText w:val="%1．"/>
      <w:lvlJc w:val="left"/>
      <w:pPr>
        <w:tabs>
          <w:tab w:val="num" w:pos="945"/>
        </w:tabs>
        <w:ind w:left="945" w:hanging="4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8" w15:restartNumberingAfterBreak="0">
    <w:nsid w:val="447E4D47"/>
    <w:multiLevelType w:val="hybridMultilevel"/>
    <w:tmpl w:val="96825FB6"/>
    <w:lvl w:ilvl="0" w:tplc="B5A2B93A">
      <w:start w:val="1"/>
      <w:numFmt w:val="aiueoFullWidth"/>
      <w:lvlText w:val="%1）"/>
      <w:lvlJc w:val="left"/>
      <w:pPr>
        <w:ind w:left="1778" w:hanging="360"/>
      </w:pPr>
      <w:rPr>
        <w:rFonts w:hint="default"/>
      </w:rPr>
    </w:lvl>
    <w:lvl w:ilvl="1" w:tplc="04090017" w:tentative="1">
      <w:start w:val="1"/>
      <w:numFmt w:val="aiueoFullWidth"/>
      <w:lvlText w:val="(%2)"/>
      <w:lvlJc w:val="left"/>
      <w:pPr>
        <w:ind w:left="2258" w:hanging="420"/>
      </w:pPr>
    </w:lvl>
    <w:lvl w:ilvl="2" w:tplc="04090011" w:tentative="1">
      <w:start w:val="1"/>
      <w:numFmt w:val="decimalEnclosedCircle"/>
      <w:lvlText w:val="%3"/>
      <w:lvlJc w:val="left"/>
      <w:pPr>
        <w:ind w:left="2678" w:hanging="420"/>
      </w:pPr>
    </w:lvl>
    <w:lvl w:ilvl="3" w:tplc="0409000F" w:tentative="1">
      <w:start w:val="1"/>
      <w:numFmt w:val="decimal"/>
      <w:lvlText w:val="%4."/>
      <w:lvlJc w:val="left"/>
      <w:pPr>
        <w:ind w:left="3098" w:hanging="420"/>
      </w:pPr>
    </w:lvl>
    <w:lvl w:ilvl="4" w:tplc="04090017" w:tentative="1">
      <w:start w:val="1"/>
      <w:numFmt w:val="aiueoFullWidth"/>
      <w:lvlText w:val="(%5)"/>
      <w:lvlJc w:val="left"/>
      <w:pPr>
        <w:ind w:left="3518" w:hanging="420"/>
      </w:pPr>
    </w:lvl>
    <w:lvl w:ilvl="5" w:tplc="04090011" w:tentative="1">
      <w:start w:val="1"/>
      <w:numFmt w:val="decimalEnclosedCircle"/>
      <w:lvlText w:val="%6"/>
      <w:lvlJc w:val="left"/>
      <w:pPr>
        <w:ind w:left="3938" w:hanging="420"/>
      </w:pPr>
    </w:lvl>
    <w:lvl w:ilvl="6" w:tplc="0409000F" w:tentative="1">
      <w:start w:val="1"/>
      <w:numFmt w:val="decimal"/>
      <w:lvlText w:val="%7."/>
      <w:lvlJc w:val="left"/>
      <w:pPr>
        <w:ind w:left="4358" w:hanging="420"/>
      </w:pPr>
    </w:lvl>
    <w:lvl w:ilvl="7" w:tplc="04090017" w:tentative="1">
      <w:start w:val="1"/>
      <w:numFmt w:val="aiueoFullWidth"/>
      <w:lvlText w:val="(%8)"/>
      <w:lvlJc w:val="left"/>
      <w:pPr>
        <w:ind w:left="4778" w:hanging="420"/>
      </w:pPr>
    </w:lvl>
    <w:lvl w:ilvl="8" w:tplc="04090011" w:tentative="1">
      <w:start w:val="1"/>
      <w:numFmt w:val="decimalEnclosedCircle"/>
      <w:lvlText w:val="%9"/>
      <w:lvlJc w:val="left"/>
      <w:pPr>
        <w:ind w:left="5198" w:hanging="420"/>
      </w:pPr>
    </w:lvl>
  </w:abstractNum>
  <w:abstractNum w:abstractNumId="19" w15:restartNumberingAfterBreak="0">
    <w:nsid w:val="49190DF1"/>
    <w:multiLevelType w:val="hybridMultilevel"/>
    <w:tmpl w:val="226E167C"/>
    <w:lvl w:ilvl="0" w:tplc="FFFFFFFF">
      <w:start w:val="1"/>
      <w:numFmt w:val="decimalFullWidth"/>
      <w:lvlText w:val="(%1)"/>
      <w:lvlJc w:val="left"/>
      <w:pPr>
        <w:ind w:left="840" w:hanging="420"/>
      </w:pPr>
      <w:rPr>
        <w:rFonts w:ascii="ＭＳ Ｐ明朝" w:eastAsia="ＭＳ Ｐ明朝" w:hAnsi="ＭＳ Ｐ明朝" w:hint="eastAsia"/>
      </w:rPr>
    </w:lvl>
    <w:lvl w:ilvl="1" w:tplc="FFFFFFFF" w:tentative="1">
      <w:start w:val="1"/>
      <w:numFmt w:val="aiueoFullWidth"/>
      <w:lvlText w:val="(%2)"/>
      <w:lvlJc w:val="left"/>
      <w:pPr>
        <w:ind w:left="1260" w:hanging="420"/>
      </w:pPr>
    </w:lvl>
    <w:lvl w:ilvl="2" w:tplc="FFFFFFFF" w:tentative="1">
      <w:start w:val="1"/>
      <w:numFmt w:val="decimalEnclosedCircle"/>
      <w:lvlText w:val="%3"/>
      <w:lvlJc w:val="left"/>
      <w:pPr>
        <w:ind w:left="1680" w:hanging="420"/>
      </w:pPr>
    </w:lvl>
    <w:lvl w:ilvl="3" w:tplc="FFFFFFFF" w:tentative="1">
      <w:start w:val="1"/>
      <w:numFmt w:val="decimal"/>
      <w:lvlText w:val="%4."/>
      <w:lvlJc w:val="left"/>
      <w:pPr>
        <w:ind w:left="2100" w:hanging="420"/>
      </w:pPr>
    </w:lvl>
    <w:lvl w:ilvl="4" w:tplc="FFFFFFFF" w:tentative="1">
      <w:start w:val="1"/>
      <w:numFmt w:val="aiueoFullWidth"/>
      <w:lvlText w:val="(%5)"/>
      <w:lvlJc w:val="left"/>
      <w:pPr>
        <w:ind w:left="2520" w:hanging="420"/>
      </w:pPr>
    </w:lvl>
    <w:lvl w:ilvl="5" w:tplc="FFFFFFFF" w:tentative="1">
      <w:start w:val="1"/>
      <w:numFmt w:val="decimalEnclosedCircle"/>
      <w:lvlText w:val="%6"/>
      <w:lvlJc w:val="left"/>
      <w:pPr>
        <w:ind w:left="2940" w:hanging="420"/>
      </w:pPr>
    </w:lvl>
    <w:lvl w:ilvl="6" w:tplc="FFFFFFFF" w:tentative="1">
      <w:start w:val="1"/>
      <w:numFmt w:val="decimal"/>
      <w:lvlText w:val="%7."/>
      <w:lvlJc w:val="left"/>
      <w:pPr>
        <w:ind w:left="3360" w:hanging="420"/>
      </w:pPr>
    </w:lvl>
    <w:lvl w:ilvl="7" w:tplc="FFFFFFFF" w:tentative="1">
      <w:start w:val="1"/>
      <w:numFmt w:val="aiueoFullWidth"/>
      <w:lvlText w:val="(%8)"/>
      <w:lvlJc w:val="left"/>
      <w:pPr>
        <w:ind w:left="3780" w:hanging="420"/>
      </w:pPr>
    </w:lvl>
    <w:lvl w:ilvl="8" w:tplc="FFFFFFFF" w:tentative="1">
      <w:start w:val="1"/>
      <w:numFmt w:val="decimalEnclosedCircle"/>
      <w:lvlText w:val="%9"/>
      <w:lvlJc w:val="left"/>
      <w:pPr>
        <w:ind w:left="4200" w:hanging="420"/>
      </w:pPr>
    </w:lvl>
  </w:abstractNum>
  <w:abstractNum w:abstractNumId="20" w15:restartNumberingAfterBreak="0">
    <w:nsid w:val="493B0DDE"/>
    <w:multiLevelType w:val="hybridMultilevel"/>
    <w:tmpl w:val="634A67C4"/>
    <w:lvl w:ilvl="0" w:tplc="3BB04ECE">
      <w:start w:val="1"/>
      <w:numFmt w:val="aiueoFullWidth"/>
      <w:lvlText w:val="%1．"/>
      <w:lvlJc w:val="left"/>
      <w:pPr>
        <w:ind w:left="1260" w:hanging="420"/>
      </w:pPr>
      <w:rPr>
        <w:rFonts w:hint="eastAsia"/>
        <w:sz w:val="21"/>
      </w:rPr>
    </w:lvl>
    <w:lvl w:ilvl="1" w:tplc="04090017" w:tentative="1">
      <w:start w:val="1"/>
      <w:numFmt w:val="aiueoFullWidth"/>
      <w:lvlText w:val="(%2)"/>
      <w:lvlJc w:val="left"/>
      <w:pPr>
        <w:ind w:left="1680" w:hanging="420"/>
      </w:pPr>
    </w:lvl>
    <w:lvl w:ilvl="2" w:tplc="04090011" w:tentative="1">
      <w:start w:val="1"/>
      <w:numFmt w:val="decimalEnclosedCircle"/>
      <w:lvlText w:val="%3"/>
      <w:lvlJc w:val="left"/>
      <w:pPr>
        <w:ind w:left="2100" w:hanging="420"/>
      </w:pPr>
    </w:lvl>
    <w:lvl w:ilvl="3" w:tplc="0409000F" w:tentative="1">
      <w:start w:val="1"/>
      <w:numFmt w:val="decimal"/>
      <w:lvlText w:val="%4."/>
      <w:lvlJc w:val="left"/>
      <w:pPr>
        <w:ind w:left="2520" w:hanging="420"/>
      </w:pPr>
    </w:lvl>
    <w:lvl w:ilvl="4" w:tplc="04090017" w:tentative="1">
      <w:start w:val="1"/>
      <w:numFmt w:val="aiueoFullWidth"/>
      <w:lvlText w:val="(%5)"/>
      <w:lvlJc w:val="left"/>
      <w:pPr>
        <w:ind w:left="2940" w:hanging="420"/>
      </w:pPr>
    </w:lvl>
    <w:lvl w:ilvl="5" w:tplc="04090011" w:tentative="1">
      <w:start w:val="1"/>
      <w:numFmt w:val="decimalEnclosedCircle"/>
      <w:lvlText w:val="%6"/>
      <w:lvlJc w:val="left"/>
      <w:pPr>
        <w:ind w:left="3360" w:hanging="420"/>
      </w:pPr>
    </w:lvl>
    <w:lvl w:ilvl="6" w:tplc="0409000F" w:tentative="1">
      <w:start w:val="1"/>
      <w:numFmt w:val="decimal"/>
      <w:lvlText w:val="%7."/>
      <w:lvlJc w:val="left"/>
      <w:pPr>
        <w:ind w:left="3780" w:hanging="420"/>
      </w:pPr>
    </w:lvl>
    <w:lvl w:ilvl="7" w:tplc="04090017" w:tentative="1">
      <w:start w:val="1"/>
      <w:numFmt w:val="aiueoFullWidth"/>
      <w:lvlText w:val="(%8)"/>
      <w:lvlJc w:val="left"/>
      <w:pPr>
        <w:ind w:left="4200" w:hanging="420"/>
      </w:pPr>
    </w:lvl>
    <w:lvl w:ilvl="8" w:tplc="04090011" w:tentative="1">
      <w:start w:val="1"/>
      <w:numFmt w:val="decimalEnclosedCircle"/>
      <w:lvlText w:val="%9"/>
      <w:lvlJc w:val="left"/>
      <w:pPr>
        <w:ind w:left="4620" w:hanging="420"/>
      </w:pPr>
    </w:lvl>
  </w:abstractNum>
  <w:abstractNum w:abstractNumId="21" w15:restartNumberingAfterBreak="0">
    <w:nsid w:val="4C1462EB"/>
    <w:multiLevelType w:val="hybridMultilevel"/>
    <w:tmpl w:val="1FD23C50"/>
    <w:lvl w:ilvl="0" w:tplc="3BB04ECE">
      <w:start w:val="1"/>
      <w:numFmt w:val="aiueoFullWidth"/>
      <w:lvlText w:val="%1．"/>
      <w:lvlJc w:val="left"/>
      <w:pPr>
        <w:ind w:left="1150" w:hanging="440"/>
      </w:pPr>
      <w:rPr>
        <w:rFonts w:hint="eastAsia"/>
        <w:sz w:val="21"/>
      </w:rPr>
    </w:lvl>
    <w:lvl w:ilvl="1" w:tplc="04090017" w:tentative="1">
      <w:start w:val="1"/>
      <w:numFmt w:val="aiueoFullWidth"/>
      <w:lvlText w:val="(%2)"/>
      <w:lvlJc w:val="left"/>
      <w:pPr>
        <w:ind w:left="1873" w:hanging="440"/>
      </w:pPr>
    </w:lvl>
    <w:lvl w:ilvl="2" w:tplc="04090011" w:tentative="1">
      <w:start w:val="1"/>
      <w:numFmt w:val="decimalEnclosedCircle"/>
      <w:lvlText w:val="%3"/>
      <w:lvlJc w:val="left"/>
      <w:pPr>
        <w:ind w:left="2313" w:hanging="440"/>
      </w:pPr>
    </w:lvl>
    <w:lvl w:ilvl="3" w:tplc="0409000F" w:tentative="1">
      <w:start w:val="1"/>
      <w:numFmt w:val="decimal"/>
      <w:lvlText w:val="%4."/>
      <w:lvlJc w:val="left"/>
      <w:pPr>
        <w:ind w:left="2753" w:hanging="440"/>
      </w:pPr>
    </w:lvl>
    <w:lvl w:ilvl="4" w:tplc="04090017" w:tentative="1">
      <w:start w:val="1"/>
      <w:numFmt w:val="aiueoFullWidth"/>
      <w:lvlText w:val="(%5)"/>
      <w:lvlJc w:val="left"/>
      <w:pPr>
        <w:ind w:left="3193" w:hanging="440"/>
      </w:pPr>
    </w:lvl>
    <w:lvl w:ilvl="5" w:tplc="04090011" w:tentative="1">
      <w:start w:val="1"/>
      <w:numFmt w:val="decimalEnclosedCircle"/>
      <w:lvlText w:val="%6"/>
      <w:lvlJc w:val="left"/>
      <w:pPr>
        <w:ind w:left="3633" w:hanging="440"/>
      </w:pPr>
    </w:lvl>
    <w:lvl w:ilvl="6" w:tplc="0409000F" w:tentative="1">
      <w:start w:val="1"/>
      <w:numFmt w:val="decimal"/>
      <w:lvlText w:val="%7."/>
      <w:lvlJc w:val="left"/>
      <w:pPr>
        <w:ind w:left="4073" w:hanging="440"/>
      </w:pPr>
    </w:lvl>
    <w:lvl w:ilvl="7" w:tplc="04090017" w:tentative="1">
      <w:start w:val="1"/>
      <w:numFmt w:val="aiueoFullWidth"/>
      <w:lvlText w:val="(%8)"/>
      <w:lvlJc w:val="left"/>
      <w:pPr>
        <w:ind w:left="4513" w:hanging="440"/>
      </w:pPr>
    </w:lvl>
    <w:lvl w:ilvl="8" w:tplc="04090011" w:tentative="1">
      <w:start w:val="1"/>
      <w:numFmt w:val="decimalEnclosedCircle"/>
      <w:lvlText w:val="%9"/>
      <w:lvlJc w:val="left"/>
      <w:pPr>
        <w:ind w:left="4953" w:hanging="440"/>
      </w:pPr>
    </w:lvl>
  </w:abstractNum>
  <w:abstractNum w:abstractNumId="22" w15:restartNumberingAfterBreak="0">
    <w:nsid w:val="4D642895"/>
    <w:multiLevelType w:val="hybridMultilevel"/>
    <w:tmpl w:val="E6526D64"/>
    <w:lvl w:ilvl="0" w:tplc="04090017">
      <w:start w:val="1"/>
      <w:numFmt w:val="aiueoFullWidth"/>
      <w:lvlText w:val="(%1)"/>
      <w:lvlJc w:val="left"/>
      <w:pPr>
        <w:ind w:left="2400" w:hanging="420"/>
      </w:pPr>
    </w:lvl>
    <w:lvl w:ilvl="1" w:tplc="04090017" w:tentative="1">
      <w:start w:val="1"/>
      <w:numFmt w:val="aiueoFullWidth"/>
      <w:lvlText w:val="(%2)"/>
      <w:lvlJc w:val="left"/>
      <w:pPr>
        <w:ind w:left="2820" w:hanging="420"/>
      </w:pPr>
    </w:lvl>
    <w:lvl w:ilvl="2" w:tplc="04090011" w:tentative="1">
      <w:start w:val="1"/>
      <w:numFmt w:val="decimalEnclosedCircle"/>
      <w:lvlText w:val="%3"/>
      <w:lvlJc w:val="left"/>
      <w:pPr>
        <w:ind w:left="3240" w:hanging="420"/>
      </w:pPr>
    </w:lvl>
    <w:lvl w:ilvl="3" w:tplc="0409000F" w:tentative="1">
      <w:start w:val="1"/>
      <w:numFmt w:val="decimal"/>
      <w:lvlText w:val="%4."/>
      <w:lvlJc w:val="left"/>
      <w:pPr>
        <w:ind w:left="3660" w:hanging="420"/>
      </w:pPr>
    </w:lvl>
    <w:lvl w:ilvl="4" w:tplc="04090017" w:tentative="1">
      <w:start w:val="1"/>
      <w:numFmt w:val="aiueoFullWidth"/>
      <w:lvlText w:val="(%5)"/>
      <w:lvlJc w:val="left"/>
      <w:pPr>
        <w:ind w:left="4080" w:hanging="420"/>
      </w:pPr>
    </w:lvl>
    <w:lvl w:ilvl="5" w:tplc="04090011" w:tentative="1">
      <w:start w:val="1"/>
      <w:numFmt w:val="decimalEnclosedCircle"/>
      <w:lvlText w:val="%6"/>
      <w:lvlJc w:val="left"/>
      <w:pPr>
        <w:ind w:left="4500" w:hanging="420"/>
      </w:pPr>
    </w:lvl>
    <w:lvl w:ilvl="6" w:tplc="0409000F" w:tentative="1">
      <w:start w:val="1"/>
      <w:numFmt w:val="decimal"/>
      <w:lvlText w:val="%7."/>
      <w:lvlJc w:val="left"/>
      <w:pPr>
        <w:ind w:left="4920" w:hanging="420"/>
      </w:pPr>
    </w:lvl>
    <w:lvl w:ilvl="7" w:tplc="04090017" w:tentative="1">
      <w:start w:val="1"/>
      <w:numFmt w:val="aiueoFullWidth"/>
      <w:lvlText w:val="(%8)"/>
      <w:lvlJc w:val="left"/>
      <w:pPr>
        <w:ind w:left="5340" w:hanging="420"/>
      </w:pPr>
    </w:lvl>
    <w:lvl w:ilvl="8" w:tplc="04090011" w:tentative="1">
      <w:start w:val="1"/>
      <w:numFmt w:val="decimalEnclosedCircle"/>
      <w:lvlText w:val="%9"/>
      <w:lvlJc w:val="left"/>
      <w:pPr>
        <w:ind w:left="5760" w:hanging="420"/>
      </w:pPr>
    </w:lvl>
  </w:abstractNum>
  <w:abstractNum w:abstractNumId="23" w15:restartNumberingAfterBreak="0">
    <w:nsid w:val="51CD7B72"/>
    <w:multiLevelType w:val="hybridMultilevel"/>
    <w:tmpl w:val="863E7770"/>
    <w:lvl w:ilvl="0" w:tplc="7A2A3122">
      <w:start w:val="1"/>
      <w:numFmt w:val="decimalFullWidth"/>
      <w:lvlText w:val="(%1)"/>
      <w:lvlJc w:val="left"/>
      <w:pPr>
        <w:ind w:left="840" w:hanging="420"/>
      </w:pPr>
      <w:rPr>
        <w:rFonts w:ascii="ＭＳ Ｐ明朝" w:eastAsia="ＭＳ Ｐ明朝" w:hAnsi="ＭＳ Ｐ明朝" w:hint="eastAsia"/>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24" w15:restartNumberingAfterBreak="0">
    <w:nsid w:val="522A6711"/>
    <w:multiLevelType w:val="hybridMultilevel"/>
    <w:tmpl w:val="FDC65EF8"/>
    <w:lvl w:ilvl="0" w:tplc="B1160DAA">
      <w:start w:val="1"/>
      <w:numFmt w:val="decimalFullWidth"/>
      <w:lvlText w:val="(%1)"/>
      <w:lvlJc w:val="left"/>
      <w:pPr>
        <w:ind w:left="840" w:hanging="420"/>
      </w:pPr>
      <w:rPr>
        <w:rFonts w:hint="eastAsia"/>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25" w15:restartNumberingAfterBreak="0">
    <w:nsid w:val="535F37CA"/>
    <w:multiLevelType w:val="hybridMultilevel"/>
    <w:tmpl w:val="D144D17E"/>
    <w:lvl w:ilvl="0" w:tplc="3BB04ECE">
      <w:start w:val="1"/>
      <w:numFmt w:val="aiueoFullWidth"/>
      <w:lvlText w:val="%1．"/>
      <w:lvlJc w:val="left"/>
      <w:pPr>
        <w:ind w:left="440" w:hanging="440"/>
      </w:pPr>
      <w:rPr>
        <w:rFonts w:hint="eastAsia"/>
        <w:sz w:val="21"/>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6" w15:restartNumberingAfterBreak="0">
    <w:nsid w:val="53CC7ADD"/>
    <w:multiLevelType w:val="hybridMultilevel"/>
    <w:tmpl w:val="6338FBDE"/>
    <w:lvl w:ilvl="0" w:tplc="04090017">
      <w:start w:val="1"/>
      <w:numFmt w:val="aiueoFullWidth"/>
      <w:lvlText w:val="(%1)"/>
      <w:lvlJc w:val="left"/>
      <w:pPr>
        <w:ind w:left="2400" w:hanging="420"/>
      </w:pPr>
    </w:lvl>
    <w:lvl w:ilvl="1" w:tplc="04090017" w:tentative="1">
      <w:start w:val="1"/>
      <w:numFmt w:val="aiueoFullWidth"/>
      <w:lvlText w:val="(%2)"/>
      <w:lvlJc w:val="left"/>
      <w:pPr>
        <w:ind w:left="2820" w:hanging="420"/>
      </w:pPr>
    </w:lvl>
    <w:lvl w:ilvl="2" w:tplc="04090011" w:tentative="1">
      <w:start w:val="1"/>
      <w:numFmt w:val="decimalEnclosedCircle"/>
      <w:lvlText w:val="%3"/>
      <w:lvlJc w:val="left"/>
      <w:pPr>
        <w:ind w:left="3240" w:hanging="420"/>
      </w:pPr>
    </w:lvl>
    <w:lvl w:ilvl="3" w:tplc="0409000F" w:tentative="1">
      <w:start w:val="1"/>
      <w:numFmt w:val="decimal"/>
      <w:lvlText w:val="%4."/>
      <w:lvlJc w:val="left"/>
      <w:pPr>
        <w:ind w:left="3660" w:hanging="420"/>
      </w:pPr>
    </w:lvl>
    <w:lvl w:ilvl="4" w:tplc="04090017" w:tentative="1">
      <w:start w:val="1"/>
      <w:numFmt w:val="aiueoFullWidth"/>
      <w:lvlText w:val="(%5)"/>
      <w:lvlJc w:val="left"/>
      <w:pPr>
        <w:ind w:left="4080" w:hanging="420"/>
      </w:pPr>
    </w:lvl>
    <w:lvl w:ilvl="5" w:tplc="04090011" w:tentative="1">
      <w:start w:val="1"/>
      <w:numFmt w:val="decimalEnclosedCircle"/>
      <w:lvlText w:val="%6"/>
      <w:lvlJc w:val="left"/>
      <w:pPr>
        <w:ind w:left="4500" w:hanging="420"/>
      </w:pPr>
    </w:lvl>
    <w:lvl w:ilvl="6" w:tplc="0409000F" w:tentative="1">
      <w:start w:val="1"/>
      <w:numFmt w:val="decimal"/>
      <w:lvlText w:val="%7."/>
      <w:lvlJc w:val="left"/>
      <w:pPr>
        <w:ind w:left="4920" w:hanging="420"/>
      </w:pPr>
    </w:lvl>
    <w:lvl w:ilvl="7" w:tplc="04090017" w:tentative="1">
      <w:start w:val="1"/>
      <w:numFmt w:val="aiueoFullWidth"/>
      <w:lvlText w:val="(%8)"/>
      <w:lvlJc w:val="left"/>
      <w:pPr>
        <w:ind w:left="5340" w:hanging="420"/>
      </w:pPr>
    </w:lvl>
    <w:lvl w:ilvl="8" w:tplc="04090011" w:tentative="1">
      <w:start w:val="1"/>
      <w:numFmt w:val="decimalEnclosedCircle"/>
      <w:lvlText w:val="%9"/>
      <w:lvlJc w:val="left"/>
      <w:pPr>
        <w:ind w:left="5760" w:hanging="420"/>
      </w:pPr>
    </w:lvl>
  </w:abstractNum>
  <w:abstractNum w:abstractNumId="27" w15:restartNumberingAfterBreak="0">
    <w:nsid w:val="566B1C94"/>
    <w:multiLevelType w:val="hybridMultilevel"/>
    <w:tmpl w:val="1E782B26"/>
    <w:lvl w:ilvl="0" w:tplc="0A9ECFF8">
      <w:start w:val="1"/>
      <w:numFmt w:val="decimalFullWidth"/>
      <w:lvlText w:val="(%1)"/>
      <w:lvlJc w:val="left"/>
      <w:pPr>
        <w:ind w:left="840" w:hanging="420"/>
      </w:pPr>
      <w:rPr>
        <w:rFonts w:ascii="ＭＳ Ｐ明朝" w:eastAsia="ＭＳ Ｐ明朝" w:hAnsi="ＭＳ Ｐ明朝" w:hint="eastAsia"/>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8" w15:restartNumberingAfterBreak="0">
    <w:nsid w:val="586C00D7"/>
    <w:multiLevelType w:val="hybridMultilevel"/>
    <w:tmpl w:val="AC6E720C"/>
    <w:lvl w:ilvl="0" w:tplc="04090017">
      <w:start w:val="1"/>
      <w:numFmt w:val="aiueoFullWidth"/>
      <w:lvlText w:val="(%1)"/>
      <w:lvlJc w:val="left"/>
      <w:pPr>
        <w:ind w:left="2400" w:hanging="420"/>
      </w:pPr>
    </w:lvl>
    <w:lvl w:ilvl="1" w:tplc="04090017" w:tentative="1">
      <w:start w:val="1"/>
      <w:numFmt w:val="aiueoFullWidth"/>
      <w:lvlText w:val="(%2)"/>
      <w:lvlJc w:val="left"/>
      <w:pPr>
        <w:ind w:left="2820" w:hanging="420"/>
      </w:pPr>
    </w:lvl>
    <w:lvl w:ilvl="2" w:tplc="04090011" w:tentative="1">
      <w:start w:val="1"/>
      <w:numFmt w:val="decimalEnclosedCircle"/>
      <w:lvlText w:val="%3"/>
      <w:lvlJc w:val="left"/>
      <w:pPr>
        <w:ind w:left="3240" w:hanging="420"/>
      </w:pPr>
    </w:lvl>
    <w:lvl w:ilvl="3" w:tplc="0409000F" w:tentative="1">
      <w:start w:val="1"/>
      <w:numFmt w:val="decimal"/>
      <w:lvlText w:val="%4."/>
      <w:lvlJc w:val="left"/>
      <w:pPr>
        <w:ind w:left="3660" w:hanging="420"/>
      </w:pPr>
    </w:lvl>
    <w:lvl w:ilvl="4" w:tplc="04090017" w:tentative="1">
      <w:start w:val="1"/>
      <w:numFmt w:val="aiueoFullWidth"/>
      <w:lvlText w:val="(%5)"/>
      <w:lvlJc w:val="left"/>
      <w:pPr>
        <w:ind w:left="4080" w:hanging="420"/>
      </w:pPr>
    </w:lvl>
    <w:lvl w:ilvl="5" w:tplc="04090011" w:tentative="1">
      <w:start w:val="1"/>
      <w:numFmt w:val="decimalEnclosedCircle"/>
      <w:lvlText w:val="%6"/>
      <w:lvlJc w:val="left"/>
      <w:pPr>
        <w:ind w:left="4500" w:hanging="420"/>
      </w:pPr>
    </w:lvl>
    <w:lvl w:ilvl="6" w:tplc="0409000F" w:tentative="1">
      <w:start w:val="1"/>
      <w:numFmt w:val="decimal"/>
      <w:lvlText w:val="%7."/>
      <w:lvlJc w:val="left"/>
      <w:pPr>
        <w:ind w:left="4920" w:hanging="420"/>
      </w:pPr>
    </w:lvl>
    <w:lvl w:ilvl="7" w:tplc="04090017" w:tentative="1">
      <w:start w:val="1"/>
      <w:numFmt w:val="aiueoFullWidth"/>
      <w:lvlText w:val="(%8)"/>
      <w:lvlJc w:val="left"/>
      <w:pPr>
        <w:ind w:left="5340" w:hanging="420"/>
      </w:pPr>
    </w:lvl>
    <w:lvl w:ilvl="8" w:tplc="04090011" w:tentative="1">
      <w:start w:val="1"/>
      <w:numFmt w:val="decimalEnclosedCircle"/>
      <w:lvlText w:val="%9"/>
      <w:lvlJc w:val="left"/>
      <w:pPr>
        <w:ind w:left="5760" w:hanging="420"/>
      </w:pPr>
    </w:lvl>
  </w:abstractNum>
  <w:abstractNum w:abstractNumId="29" w15:restartNumberingAfterBreak="0">
    <w:nsid w:val="643E614B"/>
    <w:multiLevelType w:val="hybridMultilevel"/>
    <w:tmpl w:val="8BB89ED4"/>
    <w:lvl w:ilvl="0" w:tplc="C25AAA2E">
      <w:start w:val="1"/>
      <w:numFmt w:val="aiueoFullWidth"/>
      <w:lvlText w:val="(%1)"/>
      <w:lvlJc w:val="left"/>
      <w:pPr>
        <w:ind w:left="1980" w:hanging="420"/>
      </w:pPr>
      <w:rPr>
        <w:rFonts w:hint="default"/>
      </w:rPr>
    </w:lvl>
    <w:lvl w:ilvl="1" w:tplc="04090017">
      <w:start w:val="1"/>
      <w:numFmt w:val="aiueoFullWidth"/>
      <w:lvlText w:val="(%2)"/>
      <w:lvlJc w:val="left"/>
      <w:pPr>
        <w:ind w:left="2400" w:hanging="420"/>
      </w:pPr>
    </w:lvl>
    <w:lvl w:ilvl="2" w:tplc="04090011" w:tentative="1">
      <w:start w:val="1"/>
      <w:numFmt w:val="decimalEnclosedCircle"/>
      <w:lvlText w:val="%3"/>
      <w:lvlJc w:val="left"/>
      <w:pPr>
        <w:ind w:left="2820" w:hanging="420"/>
      </w:pPr>
    </w:lvl>
    <w:lvl w:ilvl="3" w:tplc="0409000F" w:tentative="1">
      <w:start w:val="1"/>
      <w:numFmt w:val="decimal"/>
      <w:lvlText w:val="%4."/>
      <w:lvlJc w:val="left"/>
      <w:pPr>
        <w:ind w:left="3240" w:hanging="420"/>
      </w:pPr>
    </w:lvl>
    <w:lvl w:ilvl="4" w:tplc="04090017" w:tentative="1">
      <w:start w:val="1"/>
      <w:numFmt w:val="aiueoFullWidth"/>
      <w:lvlText w:val="(%5)"/>
      <w:lvlJc w:val="left"/>
      <w:pPr>
        <w:ind w:left="3660" w:hanging="420"/>
      </w:pPr>
    </w:lvl>
    <w:lvl w:ilvl="5" w:tplc="04090011" w:tentative="1">
      <w:start w:val="1"/>
      <w:numFmt w:val="decimalEnclosedCircle"/>
      <w:lvlText w:val="%6"/>
      <w:lvlJc w:val="left"/>
      <w:pPr>
        <w:ind w:left="4080" w:hanging="420"/>
      </w:pPr>
    </w:lvl>
    <w:lvl w:ilvl="6" w:tplc="0409000F" w:tentative="1">
      <w:start w:val="1"/>
      <w:numFmt w:val="decimal"/>
      <w:lvlText w:val="%7."/>
      <w:lvlJc w:val="left"/>
      <w:pPr>
        <w:ind w:left="4500" w:hanging="420"/>
      </w:pPr>
    </w:lvl>
    <w:lvl w:ilvl="7" w:tplc="04090017" w:tentative="1">
      <w:start w:val="1"/>
      <w:numFmt w:val="aiueoFullWidth"/>
      <w:lvlText w:val="(%8)"/>
      <w:lvlJc w:val="left"/>
      <w:pPr>
        <w:ind w:left="4920" w:hanging="420"/>
      </w:pPr>
    </w:lvl>
    <w:lvl w:ilvl="8" w:tplc="04090011" w:tentative="1">
      <w:start w:val="1"/>
      <w:numFmt w:val="decimalEnclosedCircle"/>
      <w:lvlText w:val="%9"/>
      <w:lvlJc w:val="left"/>
      <w:pPr>
        <w:ind w:left="5340" w:hanging="420"/>
      </w:pPr>
    </w:lvl>
  </w:abstractNum>
  <w:abstractNum w:abstractNumId="30" w15:restartNumberingAfterBreak="0">
    <w:nsid w:val="6C52474C"/>
    <w:multiLevelType w:val="hybridMultilevel"/>
    <w:tmpl w:val="96825FB6"/>
    <w:lvl w:ilvl="0" w:tplc="B5A2B93A">
      <w:start w:val="1"/>
      <w:numFmt w:val="aiueoFullWidth"/>
      <w:lvlText w:val="%1）"/>
      <w:lvlJc w:val="left"/>
      <w:pPr>
        <w:ind w:left="1778" w:hanging="360"/>
      </w:pPr>
      <w:rPr>
        <w:rFonts w:hint="default"/>
      </w:rPr>
    </w:lvl>
    <w:lvl w:ilvl="1" w:tplc="04090017" w:tentative="1">
      <w:start w:val="1"/>
      <w:numFmt w:val="aiueoFullWidth"/>
      <w:lvlText w:val="(%2)"/>
      <w:lvlJc w:val="left"/>
      <w:pPr>
        <w:ind w:left="2258" w:hanging="420"/>
      </w:pPr>
    </w:lvl>
    <w:lvl w:ilvl="2" w:tplc="04090011" w:tentative="1">
      <w:start w:val="1"/>
      <w:numFmt w:val="decimalEnclosedCircle"/>
      <w:lvlText w:val="%3"/>
      <w:lvlJc w:val="left"/>
      <w:pPr>
        <w:ind w:left="2678" w:hanging="420"/>
      </w:pPr>
    </w:lvl>
    <w:lvl w:ilvl="3" w:tplc="0409000F" w:tentative="1">
      <w:start w:val="1"/>
      <w:numFmt w:val="decimal"/>
      <w:lvlText w:val="%4."/>
      <w:lvlJc w:val="left"/>
      <w:pPr>
        <w:ind w:left="3098" w:hanging="420"/>
      </w:pPr>
    </w:lvl>
    <w:lvl w:ilvl="4" w:tplc="04090017" w:tentative="1">
      <w:start w:val="1"/>
      <w:numFmt w:val="aiueoFullWidth"/>
      <w:lvlText w:val="(%5)"/>
      <w:lvlJc w:val="left"/>
      <w:pPr>
        <w:ind w:left="3518" w:hanging="420"/>
      </w:pPr>
    </w:lvl>
    <w:lvl w:ilvl="5" w:tplc="04090011" w:tentative="1">
      <w:start w:val="1"/>
      <w:numFmt w:val="decimalEnclosedCircle"/>
      <w:lvlText w:val="%6"/>
      <w:lvlJc w:val="left"/>
      <w:pPr>
        <w:ind w:left="3938" w:hanging="420"/>
      </w:pPr>
    </w:lvl>
    <w:lvl w:ilvl="6" w:tplc="0409000F" w:tentative="1">
      <w:start w:val="1"/>
      <w:numFmt w:val="decimal"/>
      <w:lvlText w:val="%7."/>
      <w:lvlJc w:val="left"/>
      <w:pPr>
        <w:ind w:left="4358" w:hanging="420"/>
      </w:pPr>
    </w:lvl>
    <w:lvl w:ilvl="7" w:tplc="04090017" w:tentative="1">
      <w:start w:val="1"/>
      <w:numFmt w:val="aiueoFullWidth"/>
      <w:lvlText w:val="(%8)"/>
      <w:lvlJc w:val="left"/>
      <w:pPr>
        <w:ind w:left="4778" w:hanging="420"/>
      </w:pPr>
    </w:lvl>
    <w:lvl w:ilvl="8" w:tplc="04090011" w:tentative="1">
      <w:start w:val="1"/>
      <w:numFmt w:val="decimalEnclosedCircle"/>
      <w:lvlText w:val="%9"/>
      <w:lvlJc w:val="left"/>
      <w:pPr>
        <w:ind w:left="5198" w:hanging="420"/>
      </w:pPr>
    </w:lvl>
  </w:abstractNum>
  <w:abstractNum w:abstractNumId="31" w15:restartNumberingAfterBreak="0">
    <w:nsid w:val="6E032A42"/>
    <w:multiLevelType w:val="hybridMultilevel"/>
    <w:tmpl w:val="96825FB6"/>
    <w:lvl w:ilvl="0" w:tplc="B5A2B93A">
      <w:start w:val="1"/>
      <w:numFmt w:val="aiueoFullWidth"/>
      <w:lvlText w:val="%1）"/>
      <w:lvlJc w:val="left"/>
      <w:pPr>
        <w:ind w:left="1778" w:hanging="360"/>
      </w:pPr>
      <w:rPr>
        <w:rFonts w:hint="default"/>
      </w:rPr>
    </w:lvl>
    <w:lvl w:ilvl="1" w:tplc="04090017" w:tentative="1">
      <w:start w:val="1"/>
      <w:numFmt w:val="aiueoFullWidth"/>
      <w:lvlText w:val="(%2)"/>
      <w:lvlJc w:val="left"/>
      <w:pPr>
        <w:ind w:left="2258" w:hanging="420"/>
      </w:pPr>
    </w:lvl>
    <w:lvl w:ilvl="2" w:tplc="04090011" w:tentative="1">
      <w:start w:val="1"/>
      <w:numFmt w:val="decimalEnclosedCircle"/>
      <w:lvlText w:val="%3"/>
      <w:lvlJc w:val="left"/>
      <w:pPr>
        <w:ind w:left="2678" w:hanging="420"/>
      </w:pPr>
    </w:lvl>
    <w:lvl w:ilvl="3" w:tplc="0409000F" w:tentative="1">
      <w:start w:val="1"/>
      <w:numFmt w:val="decimal"/>
      <w:lvlText w:val="%4."/>
      <w:lvlJc w:val="left"/>
      <w:pPr>
        <w:ind w:left="3098" w:hanging="420"/>
      </w:pPr>
    </w:lvl>
    <w:lvl w:ilvl="4" w:tplc="04090017" w:tentative="1">
      <w:start w:val="1"/>
      <w:numFmt w:val="aiueoFullWidth"/>
      <w:lvlText w:val="(%5)"/>
      <w:lvlJc w:val="left"/>
      <w:pPr>
        <w:ind w:left="3518" w:hanging="420"/>
      </w:pPr>
    </w:lvl>
    <w:lvl w:ilvl="5" w:tplc="04090011" w:tentative="1">
      <w:start w:val="1"/>
      <w:numFmt w:val="decimalEnclosedCircle"/>
      <w:lvlText w:val="%6"/>
      <w:lvlJc w:val="left"/>
      <w:pPr>
        <w:ind w:left="3938" w:hanging="420"/>
      </w:pPr>
    </w:lvl>
    <w:lvl w:ilvl="6" w:tplc="0409000F" w:tentative="1">
      <w:start w:val="1"/>
      <w:numFmt w:val="decimal"/>
      <w:lvlText w:val="%7."/>
      <w:lvlJc w:val="left"/>
      <w:pPr>
        <w:ind w:left="4358" w:hanging="420"/>
      </w:pPr>
    </w:lvl>
    <w:lvl w:ilvl="7" w:tplc="04090017" w:tentative="1">
      <w:start w:val="1"/>
      <w:numFmt w:val="aiueoFullWidth"/>
      <w:lvlText w:val="(%8)"/>
      <w:lvlJc w:val="left"/>
      <w:pPr>
        <w:ind w:left="4778" w:hanging="420"/>
      </w:pPr>
    </w:lvl>
    <w:lvl w:ilvl="8" w:tplc="04090011" w:tentative="1">
      <w:start w:val="1"/>
      <w:numFmt w:val="decimalEnclosedCircle"/>
      <w:lvlText w:val="%9"/>
      <w:lvlJc w:val="left"/>
      <w:pPr>
        <w:ind w:left="5198" w:hanging="420"/>
      </w:pPr>
    </w:lvl>
  </w:abstractNum>
  <w:abstractNum w:abstractNumId="32" w15:restartNumberingAfterBreak="0">
    <w:nsid w:val="6E835D82"/>
    <w:multiLevelType w:val="hybridMultilevel"/>
    <w:tmpl w:val="14242B1E"/>
    <w:lvl w:ilvl="0" w:tplc="C25AAA2E">
      <w:start w:val="1"/>
      <w:numFmt w:val="aiueoFullWidth"/>
      <w:lvlText w:val="(%1)"/>
      <w:lvlJc w:val="left"/>
      <w:pPr>
        <w:tabs>
          <w:tab w:val="num" w:pos="1200"/>
        </w:tabs>
        <w:ind w:left="1200" w:hanging="360"/>
      </w:pPr>
      <w:rPr>
        <w:rFonts w:hint="default"/>
      </w:rPr>
    </w:lvl>
    <w:lvl w:ilvl="1" w:tplc="04090017" w:tentative="1">
      <w:start w:val="1"/>
      <w:numFmt w:val="aiueoFullWidth"/>
      <w:lvlText w:val="(%2)"/>
      <w:lvlJc w:val="left"/>
      <w:pPr>
        <w:tabs>
          <w:tab w:val="num" w:pos="1260"/>
        </w:tabs>
        <w:ind w:left="1260" w:hanging="420"/>
      </w:pPr>
    </w:lvl>
    <w:lvl w:ilvl="2" w:tplc="04090011" w:tentative="1">
      <w:start w:val="1"/>
      <w:numFmt w:val="decimalEnclosedCircle"/>
      <w:lvlText w:val="%3"/>
      <w:lvlJc w:val="lef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7" w:tentative="1">
      <w:start w:val="1"/>
      <w:numFmt w:val="aiueoFullWidth"/>
      <w:lvlText w:val="(%5)"/>
      <w:lvlJc w:val="left"/>
      <w:pPr>
        <w:tabs>
          <w:tab w:val="num" w:pos="2520"/>
        </w:tabs>
        <w:ind w:left="2520" w:hanging="420"/>
      </w:pPr>
    </w:lvl>
    <w:lvl w:ilvl="5" w:tplc="04090011" w:tentative="1">
      <w:start w:val="1"/>
      <w:numFmt w:val="decimalEnclosedCircle"/>
      <w:lvlText w:val="%6"/>
      <w:lvlJc w:val="lef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7" w:tentative="1">
      <w:start w:val="1"/>
      <w:numFmt w:val="aiueoFullWidth"/>
      <w:lvlText w:val="(%8)"/>
      <w:lvlJc w:val="left"/>
      <w:pPr>
        <w:tabs>
          <w:tab w:val="num" w:pos="3780"/>
        </w:tabs>
        <w:ind w:left="3780" w:hanging="420"/>
      </w:pPr>
    </w:lvl>
    <w:lvl w:ilvl="8" w:tplc="04090011" w:tentative="1">
      <w:start w:val="1"/>
      <w:numFmt w:val="decimalEnclosedCircle"/>
      <w:lvlText w:val="%9"/>
      <w:lvlJc w:val="left"/>
      <w:pPr>
        <w:tabs>
          <w:tab w:val="num" w:pos="4200"/>
        </w:tabs>
        <w:ind w:left="4200" w:hanging="420"/>
      </w:pPr>
    </w:lvl>
  </w:abstractNum>
  <w:abstractNum w:abstractNumId="33" w15:restartNumberingAfterBreak="0">
    <w:nsid w:val="715B0575"/>
    <w:multiLevelType w:val="hybridMultilevel"/>
    <w:tmpl w:val="59081508"/>
    <w:lvl w:ilvl="0" w:tplc="7A2A3122">
      <w:start w:val="1"/>
      <w:numFmt w:val="decimalFullWidth"/>
      <w:lvlText w:val="(%1)"/>
      <w:lvlJc w:val="left"/>
      <w:pPr>
        <w:ind w:left="840" w:hanging="420"/>
      </w:pPr>
      <w:rPr>
        <w:rFonts w:ascii="ＭＳ Ｐ明朝" w:eastAsia="ＭＳ Ｐ明朝" w:hAnsi="ＭＳ Ｐ明朝" w:hint="eastAsia"/>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34" w15:restartNumberingAfterBreak="0">
    <w:nsid w:val="7947603E"/>
    <w:multiLevelType w:val="hybridMultilevel"/>
    <w:tmpl w:val="96825FB6"/>
    <w:lvl w:ilvl="0" w:tplc="B5A2B93A">
      <w:start w:val="1"/>
      <w:numFmt w:val="aiueoFullWidth"/>
      <w:lvlText w:val="%1）"/>
      <w:lvlJc w:val="left"/>
      <w:pPr>
        <w:ind w:left="1778" w:hanging="360"/>
      </w:pPr>
      <w:rPr>
        <w:rFonts w:hint="default"/>
      </w:rPr>
    </w:lvl>
    <w:lvl w:ilvl="1" w:tplc="04090017" w:tentative="1">
      <w:start w:val="1"/>
      <w:numFmt w:val="aiueoFullWidth"/>
      <w:lvlText w:val="(%2)"/>
      <w:lvlJc w:val="left"/>
      <w:pPr>
        <w:ind w:left="2258" w:hanging="420"/>
      </w:pPr>
    </w:lvl>
    <w:lvl w:ilvl="2" w:tplc="04090011" w:tentative="1">
      <w:start w:val="1"/>
      <w:numFmt w:val="decimalEnclosedCircle"/>
      <w:lvlText w:val="%3"/>
      <w:lvlJc w:val="left"/>
      <w:pPr>
        <w:ind w:left="2678" w:hanging="420"/>
      </w:pPr>
    </w:lvl>
    <w:lvl w:ilvl="3" w:tplc="0409000F" w:tentative="1">
      <w:start w:val="1"/>
      <w:numFmt w:val="decimal"/>
      <w:lvlText w:val="%4."/>
      <w:lvlJc w:val="left"/>
      <w:pPr>
        <w:ind w:left="3098" w:hanging="420"/>
      </w:pPr>
    </w:lvl>
    <w:lvl w:ilvl="4" w:tplc="04090017" w:tentative="1">
      <w:start w:val="1"/>
      <w:numFmt w:val="aiueoFullWidth"/>
      <w:lvlText w:val="(%5)"/>
      <w:lvlJc w:val="left"/>
      <w:pPr>
        <w:ind w:left="3518" w:hanging="420"/>
      </w:pPr>
    </w:lvl>
    <w:lvl w:ilvl="5" w:tplc="04090011" w:tentative="1">
      <w:start w:val="1"/>
      <w:numFmt w:val="decimalEnclosedCircle"/>
      <w:lvlText w:val="%6"/>
      <w:lvlJc w:val="left"/>
      <w:pPr>
        <w:ind w:left="3938" w:hanging="420"/>
      </w:pPr>
    </w:lvl>
    <w:lvl w:ilvl="6" w:tplc="0409000F" w:tentative="1">
      <w:start w:val="1"/>
      <w:numFmt w:val="decimal"/>
      <w:lvlText w:val="%7."/>
      <w:lvlJc w:val="left"/>
      <w:pPr>
        <w:ind w:left="4358" w:hanging="420"/>
      </w:pPr>
    </w:lvl>
    <w:lvl w:ilvl="7" w:tplc="04090017" w:tentative="1">
      <w:start w:val="1"/>
      <w:numFmt w:val="aiueoFullWidth"/>
      <w:lvlText w:val="(%8)"/>
      <w:lvlJc w:val="left"/>
      <w:pPr>
        <w:ind w:left="4778" w:hanging="420"/>
      </w:pPr>
    </w:lvl>
    <w:lvl w:ilvl="8" w:tplc="04090011" w:tentative="1">
      <w:start w:val="1"/>
      <w:numFmt w:val="decimalEnclosedCircle"/>
      <w:lvlText w:val="%9"/>
      <w:lvlJc w:val="left"/>
      <w:pPr>
        <w:ind w:left="5198" w:hanging="420"/>
      </w:pPr>
    </w:lvl>
  </w:abstractNum>
  <w:abstractNum w:abstractNumId="35" w15:restartNumberingAfterBreak="0">
    <w:nsid w:val="7B59457E"/>
    <w:multiLevelType w:val="hybridMultilevel"/>
    <w:tmpl w:val="3530FEC0"/>
    <w:lvl w:ilvl="0" w:tplc="C25AAA2E">
      <w:start w:val="1"/>
      <w:numFmt w:val="aiueoFullWidth"/>
      <w:lvlText w:val="(%1)"/>
      <w:lvlJc w:val="left"/>
      <w:pPr>
        <w:tabs>
          <w:tab w:val="num" w:pos="1305"/>
        </w:tabs>
        <w:ind w:left="1305" w:hanging="360"/>
      </w:pPr>
      <w:rPr>
        <w:rFonts w:hint="default"/>
      </w:rPr>
    </w:lvl>
    <w:lvl w:ilvl="1" w:tplc="4266C3AC">
      <w:start w:val="1"/>
      <w:numFmt w:val="upperRoman"/>
      <w:lvlText w:val="%2."/>
      <w:lvlJc w:val="left"/>
      <w:pPr>
        <w:tabs>
          <w:tab w:val="num" w:pos="1365"/>
        </w:tabs>
        <w:ind w:left="1365" w:hanging="420"/>
      </w:pPr>
      <w:rPr>
        <w:rFonts w:hint="eastAsia"/>
      </w:rPr>
    </w:lvl>
    <w:lvl w:ilvl="2" w:tplc="04090011" w:tentative="1">
      <w:start w:val="1"/>
      <w:numFmt w:val="decimalEnclosedCircle"/>
      <w:lvlText w:val="%3"/>
      <w:lvlJc w:val="left"/>
      <w:pPr>
        <w:tabs>
          <w:tab w:val="num" w:pos="1785"/>
        </w:tabs>
        <w:ind w:left="1785" w:hanging="420"/>
      </w:pPr>
    </w:lvl>
    <w:lvl w:ilvl="3" w:tplc="0409000F" w:tentative="1">
      <w:start w:val="1"/>
      <w:numFmt w:val="decimal"/>
      <w:lvlText w:val="%4."/>
      <w:lvlJc w:val="left"/>
      <w:pPr>
        <w:tabs>
          <w:tab w:val="num" w:pos="2205"/>
        </w:tabs>
        <w:ind w:left="2205" w:hanging="420"/>
      </w:pPr>
    </w:lvl>
    <w:lvl w:ilvl="4" w:tplc="04090017" w:tentative="1">
      <w:start w:val="1"/>
      <w:numFmt w:val="aiueoFullWidth"/>
      <w:lvlText w:val="(%5)"/>
      <w:lvlJc w:val="left"/>
      <w:pPr>
        <w:tabs>
          <w:tab w:val="num" w:pos="2625"/>
        </w:tabs>
        <w:ind w:left="2625" w:hanging="420"/>
      </w:pPr>
    </w:lvl>
    <w:lvl w:ilvl="5" w:tplc="04090011" w:tentative="1">
      <w:start w:val="1"/>
      <w:numFmt w:val="decimalEnclosedCircle"/>
      <w:lvlText w:val="%6"/>
      <w:lvlJc w:val="left"/>
      <w:pPr>
        <w:tabs>
          <w:tab w:val="num" w:pos="3045"/>
        </w:tabs>
        <w:ind w:left="3045" w:hanging="420"/>
      </w:pPr>
    </w:lvl>
    <w:lvl w:ilvl="6" w:tplc="0409000F" w:tentative="1">
      <w:start w:val="1"/>
      <w:numFmt w:val="decimal"/>
      <w:lvlText w:val="%7."/>
      <w:lvlJc w:val="left"/>
      <w:pPr>
        <w:tabs>
          <w:tab w:val="num" w:pos="3465"/>
        </w:tabs>
        <w:ind w:left="3465" w:hanging="420"/>
      </w:pPr>
    </w:lvl>
    <w:lvl w:ilvl="7" w:tplc="04090017" w:tentative="1">
      <w:start w:val="1"/>
      <w:numFmt w:val="aiueoFullWidth"/>
      <w:lvlText w:val="(%8)"/>
      <w:lvlJc w:val="left"/>
      <w:pPr>
        <w:tabs>
          <w:tab w:val="num" w:pos="3885"/>
        </w:tabs>
        <w:ind w:left="3885" w:hanging="420"/>
      </w:pPr>
    </w:lvl>
    <w:lvl w:ilvl="8" w:tplc="04090011" w:tentative="1">
      <w:start w:val="1"/>
      <w:numFmt w:val="decimalEnclosedCircle"/>
      <w:lvlText w:val="%9"/>
      <w:lvlJc w:val="left"/>
      <w:pPr>
        <w:tabs>
          <w:tab w:val="num" w:pos="4305"/>
        </w:tabs>
        <w:ind w:left="4305" w:hanging="420"/>
      </w:pPr>
    </w:lvl>
  </w:abstractNum>
  <w:num w:numId="1" w16cid:durableId="1849444323">
    <w:abstractNumId w:val="4"/>
  </w:num>
  <w:num w:numId="2" w16cid:durableId="770322385">
    <w:abstractNumId w:val="24"/>
  </w:num>
  <w:num w:numId="3" w16cid:durableId="1630013806">
    <w:abstractNumId w:val="14"/>
  </w:num>
  <w:num w:numId="4" w16cid:durableId="1779565559">
    <w:abstractNumId w:val="9"/>
  </w:num>
  <w:num w:numId="5" w16cid:durableId="1364984101">
    <w:abstractNumId w:val="35"/>
  </w:num>
  <w:num w:numId="6" w16cid:durableId="1597322500">
    <w:abstractNumId w:val="23"/>
  </w:num>
  <w:num w:numId="7" w16cid:durableId="415395633">
    <w:abstractNumId w:val="11"/>
  </w:num>
  <w:num w:numId="8" w16cid:durableId="676420570">
    <w:abstractNumId w:val="15"/>
  </w:num>
  <w:num w:numId="9" w16cid:durableId="299267193">
    <w:abstractNumId w:val="32"/>
  </w:num>
  <w:num w:numId="10" w16cid:durableId="776291916">
    <w:abstractNumId w:val="2"/>
  </w:num>
  <w:num w:numId="11" w16cid:durableId="61759795">
    <w:abstractNumId w:val="6"/>
  </w:num>
  <w:num w:numId="12" w16cid:durableId="1634214411">
    <w:abstractNumId w:val="20"/>
  </w:num>
  <w:num w:numId="13" w16cid:durableId="1910730671">
    <w:abstractNumId w:val="5"/>
  </w:num>
  <w:num w:numId="14" w16cid:durableId="1045907088">
    <w:abstractNumId w:val="1"/>
  </w:num>
  <w:num w:numId="15" w16cid:durableId="1141118225">
    <w:abstractNumId w:val="17"/>
  </w:num>
  <w:num w:numId="16" w16cid:durableId="1286278245">
    <w:abstractNumId w:val="33"/>
  </w:num>
  <w:num w:numId="17" w16cid:durableId="1485587344">
    <w:abstractNumId w:val="13"/>
  </w:num>
  <w:num w:numId="18" w16cid:durableId="1755202480">
    <w:abstractNumId w:val="10"/>
  </w:num>
  <w:num w:numId="19" w16cid:durableId="1119838459">
    <w:abstractNumId w:val="16"/>
  </w:num>
  <w:num w:numId="20" w16cid:durableId="1521894793">
    <w:abstractNumId w:val="21"/>
  </w:num>
  <w:num w:numId="21" w16cid:durableId="415516868">
    <w:abstractNumId w:val="25"/>
  </w:num>
  <w:num w:numId="22" w16cid:durableId="47534863">
    <w:abstractNumId w:val="19"/>
  </w:num>
  <w:num w:numId="23" w16cid:durableId="627705641">
    <w:abstractNumId w:val="7"/>
  </w:num>
  <w:num w:numId="24" w16cid:durableId="68115824">
    <w:abstractNumId w:val="29"/>
  </w:num>
  <w:num w:numId="25" w16cid:durableId="434249780">
    <w:abstractNumId w:val="0"/>
  </w:num>
  <w:num w:numId="26" w16cid:durableId="1698311772">
    <w:abstractNumId w:val="31"/>
  </w:num>
  <w:num w:numId="27" w16cid:durableId="1269852226">
    <w:abstractNumId w:val="28"/>
  </w:num>
  <w:num w:numId="28" w16cid:durableId="540747121">
    <w:abstractNumId w:val="18"/>
  </w:num>
  <w:num w:numId="29" w16cid:durableId="56562596">
    <w:abstractNumId w:val="12"/>
  </w:num>
  <w:num w:numId="30" w16cid:durableId="1560244511">
    <w:abstractNumId w:val="8"/>
  </w:num>
  <w:num w:numId="31" w16cid:durableId="504323456">
    <w:abstractNumId w:val="26"/>
  </w:num>
  <w:num w:numId="32" w16cid:durableId="1757945841">
    <w:abstractNumId w:val="34"/>
  </w:num>
  <w:num w:numId="33" w16cid:durableId="510685054">
    <w:abstractNumId w:val="3"/>
  </w:num>
  <w:num w:numId="34" w16cid:durableId="2135899955">
    <w:abstractNumId w:val="30"/>
  </w:num>
  <w:num w:numId="35" w16cid:durableId="1226338787">
    <w:abstractNumId w:val="22"/>
  </w:num>
  <w:num w:numId="36" w16cid:durableId="1827743698">
    <w:abstractNumId w:val="27"/>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hideSpellingErrors/>
  <w:activeWritingStyle w:appName="MSWord" w:lang="ja-JP" w:vendorID="64" w:dllVersion="6" w:nlCheck="1" w:checkStyle="1"/>
  <w:activeWritingStyle w:appName="MSWord" w:lang="en-US" w:vendorID="64" w:dllVersion="6" w:nlCheck="1" w:checkStyle="0"/>
  <w:activeWritingStyle w:appName="MSWord" w:lang="ja-JP" w:vendorID="64" w:dllVersion="5" w:nlCheck="1" w:checkStyle="1"/>
  <w:activeWritingStyle w:appName="MSWord" w:lang="en-US" w:vendorID="64" w:dllVersion="5" w:nlCheck="1" w:checkStyle="1"/>
  <w:activeWritingStyle w:appName="MSWord" w:lang="ja-JP" w:vendorID="64" w:dllVersion="0" w:nlCheck="1" w:checkStyle="1"/>
  <w:activeWritingStyle w:appName="MSWord" w:lang="en-US" w:vendorID="64" w:dllVersion="0" w:nlCheck="1" w:checkStyle="0"/>
  <w:proofState w:spelling="clean" w:grammar="dirty"/>
  <w:defaultTabStop w:val="84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7775"/>
    <w:rsid w:val="000049CD"/>
    <w:rsid w:val="00006846"/>
    <w:rsid w:val="00012018"/>
    <w:rsid w:val="00016230"/>
    <w:rsid w:val="000166DD"/>
    <w:rsid w:val="00017255"/>
    <w:rsid w:val="000172DC"/>
    <w:rsid w:val="00022249"/>
    <w:rsid w:val="0002675A"/>
    <w:rsid w:val="00030B51"/>
    <w:rsid w:val="000323C8"/>
    <w:rsid w:val="00034D29"/>
    <w:rsid w:val="000357F5"/>
    <w:rsid w:val="00036BD5"/>
    <w:rsid w:val="00037E4D"/>
    <w:rsid w:val="000414ED"/>
    <w:rsid w:val="00044577"/>
    <w:rsid w:val="00046D89"/>
    <w:rsid w:val="000500FE"/>
    <w:rsid w:val="00051760"/>
    <w:rsid w:val="00051BAA"/>
    <w:rsid w:val="00055B39"/>
    <w:rsid w:val="00055D73"/>
    <w:rsid w:val="00055DC2"/>
    <w:rsid w:val="0005711B"/>
    <w:rsid w:val="0006214E"/>
    <w:rsid w:val="00062AF3"/>
    <w:rsid w:val="00062D21"/>
    <w:rsid w:val="00062F0D"/>
    <w:rsid w:val="00064467"/>
    <w:rsid w:val="0006688E"/>
    <w:rsid w:val="0007412D"/>
    <w:rsid w:val="00077AF2"/>
    <w:rsid w:val="00081FFC"/>
    <w:rsid w:val="00083130"/>
    <w:rsid w:val="00093629"/>
    <w:rsid w:val="00095DFD"/>
    <w:rsid w:val="00096EDC"/>
    <w:rsid w:val="000A1C9C"/>
    <w:rsid w:val="000A2292"/>
    <w:rsid w:val="000A258F"/>
    <w:rsid w:val="000A62DB"/>
    <w:rsid w:val="000A774A"/>
    <w:rsid w:val="000B03E7"/>
    <w:rsid w:val="000B0CA5"/>
    <w:rsid w:val="000B280C"/>
    <w:rsid w:val="000B61FA"/>
    <w:rsid w:val="000B73F6"/>
    <w:rsid w:val="000B794F"/>
    <w:rsid w:val="000C04F1"/>
    <w:rsid w:val="000C1F50"/>
    <w:rsid w:val="000C33D5"/>
    <w:rsid w:val="000C3C5D"/>
    <w:rsid w:val="000C465D"/>
    <w:rsid w:val="000C5B4C"/>
    <w:rsid w:val="000C5C9B"/>
    <w:rsid w:val="000C63D2"/>
    <w:rsid w:val="000C778C"/>
    <w:rsid w:val="000C7C23"/>
    <w:rsid w:val="000C7E7B"/>
    <w:rsid w:val="000D3908"/>
    <w:rsid w:val="000D5A05"/>
    <w:rsid w:val="000D6069"/>
    <w:rsid w:val="000E0DE7"/>
    <w:rsid w:val="000E2E18"/>
    <w:rsid w:val="000E4507"/>
    <w:rsid w:val="000E45BF"/>
    <w:rsid w:val="000F236B"/>
    <w:rsid w:val="000F5E7B"/>
    <w:rsid w:val="000F6EA1"/>
    <w:rsid w:val="000F79E4"/>
    <w:rsid w:val="001008FD"/>
    <w:rsid w:val="001058CE"/>
    <w:rsid w:val="00105C9C"/>
    <w:rsid w:val="00106BBD"/>
    <w:rsid w:val="001103BC"/>
    <w:rsid w:val="00110C68"/>
    <w:rsid w:val="0011178D"/>
    <w:rsid w:val="0011184D"/>
    <w:rsid w:val="0011421A"/>
    <w:rsid w:val="001146DD"/>
    <w:rsid w:val="001147C3"/>
    <w:rsid w:val="0012087A"/>
    <w:rsid w:val="00121E2C"/>
    <w:rsid w:val="00121EED"/>
    <w:rsid w:val="001222AF"/>
    <w:rsid w:val="00123156"/>
    <w:rsid w:val="0012536E"/>
    <w:rsid w:val="0013067D"/>
    <w:rsid w:val="001325F4"/>
    <w:rsid w:val="00132EA9"/>
    <w:rsid w:val="00135D84"/>
    <w:rsid w:val="001370A9"/>
    <w:rsid w:val="001415D4"/>
    <w:rsid w:val="00145911"/>
    <w:rsid w:val="00146A35"/>
    <w:rsid w:val="00150AD3"/>
    <w:rsid w:val="00150B30"/>
    <w:rsid w:val="00150D9F"/>
    <w:rsid w:val="00152390"/>
    <w:rsid w:val="00152B02"/>
    <w:rsid w:val="00152EFB"/>
    <w:rsid w:val="001530A8"/>
    <w:rsid w:val="001532C2"/>
    <w:rsid w:val="00153654"/>
    <w:rsid w:val="001561BB"/>
    <w:rsid w:val="0016284E"/>
    <w:rsid w:val="0016399C"/>
    <w:rsid w:val="00163F28"/>
    <w:rsid w:val="0016449A"/>
    <w:rsid w:val="0016520B"/>
    <w:rsid w:val="00165F98"/>
    <w:rsid w:val="00166C0F"/>
    <w:rsid w:val="00167FA4"/>
    <w:rsid w:val="00170376"/>
    <w:rsid w:val="00172A56"/>
    <w:rsid w:val="00172CE8"/>
    <w:rsid w:val="00174243"/>
    <w:rsid w:val="0017616C"/>
    <w:rsid w:val="00177261"/>
    <w:rsid w:val="001774E6"/>
    <w:rsid w:val="00180916"/>
    <w:rsid w:val="00181CBF"/>
    <w:rsid w:val="00182DFA"/>
    <w:rsid w:val="001830AA"/>
    <w:rsid w:val="001841DB"/>
    <w:rsid w:val="00184BDF"/>
    <w:rsid w:val="00186732"/>
    <w:rsid w:val="00186E64"/>
    <w:rsid w:val="00190CA9"/>
    <w:rsid w:val="001916F0"/>
    <w:rsid w:val="00191CF2"/>
    <w:rsid w:val="00193975"/>
    <w:rsid w:val="0019552C"/>
    <w:rsid w:val="00195720"/>
    <w:rsid w:val="001A0BE8"/>
    <w:rsid w:val="001A2D0F"/>
    <w:rsid w:val="001A443D"/>
    <w:rsid w:val="001A4D8E"/>
    <w:rsid w:val="001A4E4D"/>
    <w:rsid w:val="001A63C2"/>
    <w:rsid w:val="001B44E1"/>
    <w:rsid w:val="001B52FD"/>
    <w:rsid w:val="001B73B6"/>
    <w:rsid w:val="001B74FA"/>
    <w:rsid w:val="001C1641"/>
    <w:rsid w:val="001C1B89"/>
    <w:rsid w:val="001C3843"/>
    <w:rsid w:val="001D167B"/>
    <w:rsid w:val="001D38BF"/>
    <w:rsid w:val="001D3AB3"/>
    <w:rsid w:val="001D5311"/>
    <w:rsid w:val="001D5457"/>
    <w:rsid w:val="001D64A1"/>
    <w:rsid w:val="001E0C51"/>
    <w:rsid w:val="001E140E"/>
    <w:rsid w:val="001E1735"/>
    <w:rsid w:val="001E418C"/>
    <w:rsid w:val="001E5EE8"/>
    <w:rsid w:val="001E7918"/>
    <w:rsid w:val="001F06EB"/>
    <w:rsid w:val="001F3DE5"/>
    <w:rsid w:val="001F43E9"/>
    <w:rsid w:val="00203CF4"/>
    <w:rsid w:val="00205320"/>
    <w:rsid w:val="00206AAB"/>
    <w:rsid w:val="00206AE4"/>
    <w:rsid w:val="00207B8E"/>
    <w:rsid w:val="00211298"/>
    <w:rsid w:val="00211811"/>
    <w:rsid w:val="0021328F"/>
    <w:rsid w:val="00216BEE"/>
    <w:rsid w:val="002173C4"/>
    <w:rsid w:val="00217528"/>
    <w:rsid w:val="002208AD"/>
    <w:rsid w:val="00220A9E"/>
    <w:rsid w:val="00224828"/>
    <w:rsid w:val="00225E46"/>
    <w:rsid w:val="002265A7"/>
    <w:rsid w:val="00227B16"/>
    <w:rsid w:val="002323FA"/>
    <w:rsid w:val="00233A44"/>
    <w:rsid w:val="00233ACD"/>
    <w:rsid w:val="00235C9A"/>
    <w:rsid w:val="00236505"/>
    <w:rsid w:val="00237DAD"/>
    <w:rsid w:val="00241BB2"/>
    <w:rsid w:val="0024230F"/>
    <w:rsid w:val="00242D3C"/>
    <w:rsid w:val="0024414F"/>
    <w:rsid w:val="00247332"/>
    <w:rsid w:val="0024772E"/>
    <w:rsid w:val="00250C26"/>
    <w:rsid w:val="00253FFE"/>
    <w:rsid w:val="00254EA5"/>
    <w:rsid w:val="002556CC"/>
    <w:rsid w:val="002566F9"/>
    <w:rsid w:val="00257060"/>
    <w:rsid w:val="002579F1"/>
    <w:rsid w:val="002611F4"/>
    <w:rsid w:val="0026124D"/>
    <w:rsid w:val="00262165"/>
    <w:rsid w:val="00263CE4"/>
    <w:rsid w:val="0026663C"/>
    <w:rsid w:val="00266BD3"/>
    <w:rsid w:val="00266D9A"/>
    <w:rsid w:val="002671A0"/>
    <w:rsid w:val="00267DB8"/>
    <w:rsid w:val="002704B4"/>
    <w:rsid w:val="00270F10"/>
    <w:rsid w:val="00272BC4"/>
    <w:rsid w:val="002749D1"/>
    <w:rsid w:val="00277EEE"/>
    <w:rsid w:val="00280A21"/>
    <w:rsid w:val="002848E6"/>
    <w:rsid w:val="002856DF"/>
    <w:rsid w:val="00287229"/>
    <w:rsid w:val="00287CEE"/>
    <w:rsid w:val="00290CAE"/>
    <w:rsid w:val="00293BC1"/>
    <w:rsid w:val="00296E3F"/>
    <w:rsid w:val="002A0283"/>
    <w:rsid w:val="002A1E3A"/>
    <w:rsid w:val="002A4526"/>
    <w:rsid w:val="002A7C2A"/>
    <w:rsid w:val="002B550E"/>
    <w:rsid w:val="002B588A"/>
    <w:rsid w:val="002B63CB"/>
    <w:rsid w:val="002C39F2"/>
    <w:rsid w:val="002C58EE"/>
    <w:rsid w:val="002C7580"/>
    <w:rsid w:val="002C7F7A"/>
    <w:rsid w:val="002D0043"/>
    <w:rsid w:val="002D121A"/>
    <w:rsid w:val="002D3FC6"/>
    <w:rsid w:val="002D441C"/>
    <w:rsid w:val="002D6996"/>
    <w:rsid w:val="002E16FA"/>
    <w:rsid w:val="002E2D10"/>
    <w:rsid w:val="002E2EC5"/>
    <w:rsid w:val="002E357F"/>
    <w:rsid w:val="002E640A"/>
    <w:rsid w:val="002E66E1"/>
    <w:rsid w:val="002F2B53"/>
    <w:rsid w:val="002F41C7"/>
    <w:rsid w:val="002F44CA"/>
    <w:rsid w:val="002F4BC4"/>
    <w:rsid w:val="00300F71"/>
    <w:rsid w:val="0030119D"/>
    <w:rsid w:val="00301ED3"/>
    <w:rsid w:val="0030226E"/>
    <w:rsid w:val="003047C3"/>
    <w:rsid w:val="003100B1"/>
    <w:rsid w:val="00311ADC"/>
    <w:rsid w:val="00311F98"/>
    <w:rsid w:val="003143F7"/>
    <w:rsid w:val="0031478C"/>
    <w:rsid w:val="003150FE"/>
    <w:rsid w:val="00316084"/>
    <w:rsid w:val="00321F9B"/>
    <w:rsid w:val="00322EEB"/>
    <w:rsid w:val="00326006"/>
    <w:rsid w:val="003279DA"/>
    <w:rsid w:val="003314AF"/>
    <w:rsid w:val="003332E7"/>
    <w:rsid w:val="003360C9"/>
    <w:rsid w:val="00337E4D"/>
    <w:rsid w:val="003413CF"/>
    <w:rsid w:val="00342364"/>
    <w:rsid w:val="0034431F"/>
    <w:rsid w:val="003458FB"/>
    <w:rsid w:val="00345971"/>
    <w:rsid w:val="003519A0"/>
    <w:rsid w:val="00352023"/>
    <w:rsid w:val="00352DB8"/>
    <w:rsid w:val="00354AD0"/>
    <w:rsid w:val="00355340"/>
    <w:rsid w:val="00357E81"/>
    <w:rsid w:val="00363ADF"/>
    <w:rsid w:val="00363ED9"/>
    <w:rsid w:val="00365D44"/>
    <w:rsid w:val="003665AF"/>
    <w:rsid w:val="003707BB"/>
    <w:rsid w:val="00377DE1"/>
    <w:rsid w:val="003806AC"/>
    <w:rsid w:val="00381255"/>
    <w:rsid w:val="0038163D"/>
    <w:rsid w:val="00381E17"/>
    <w:rsid w:val="00382C69"/>
    <w:rsid w:val="003868DA"/>
    <w:rsid w:val="00390ACC"/>
    <w:rsid w:val="0039172F"/>
    <w:rsid w:val="00393704"/>
    <w:rsid w:val="00394E77"/>
    <w:rsid w:val="003A382F"/>
    <w:rsid w:val="003A55E3"/>
    <w:rsid w:val="003A6029"/>
    <w:rsid w:val="003B1232"/>
    <w:rsid w:val="003B19C7"/>
    <w:rsid w:val="003B67E9"/>
    <w:rsid w:val="003B6D6B"/>
    <w:rsid w:val="003B76E5"/>
    <w:rsid w:val="003C0D50"/>
    <w:rsid w:val="003C154D"/>
    <w:rsid w:val="003C23D0"/>
    <w:rsid w:val="003C2773"/>
    <w:rsid w:val="003C31E9"/>
    <w:rsid w:val="003C7BB9"/>
    <w:rsid w:val="003C7C7B"/>
    <w:rsid w:val="003D0003"/>
    <w:rsid w:val="003D02D5"/>
    <w:rsid w:val="003D2D55"/>
    <w:rsid w:val="003D4497"/>
    <w:rsid w:val="003D49B7"/>
    <w:rsid w:val="003D6462"/>
    <w:rsid w:val="003E0F75"/>
    <w:rsid w:val="003E4574"/>
    <w:rsid w:val="003E4FE5"/>
    <w:rsid w:val="003E5818"/>
    <w:rsid w:val="003E665F"/>
    <w:rsid w:val="003E6912"/>
    <w:rsid w:val="003F053A"/>
    <w:rsid w:val="003F1959"/>
    <w:rsid w:val="003F1E4A"/>
    <w:rsid w:val="003F2E27"/>
    <w:rsid w:val="003F38D6"/>
    <w:rsid w:val="003F4D64"/>
    <w:rsid w:val="003F64AA"/>
    <w:rsid w:val="003F76F4"/>
    <w:rsid w:val="00400140"/>
    <w:rsid w:val="004002C1"/>
    <w:rsid w:val="00400B63"/>
    <w:rsid w:val="00401674"/>
    <w:rsid w:val="004026D6"/>
    <w:rsid w:val="00404901"/>
    <w:rsid w:val="00407D70"/>
    <w:rsid w:val="00412BB0"/>
    <w:rsid w:val="0041525E"/>
    <w:rsid w:val="0042119D"/>
    <w:rsid w:val="004227AB"/>
    <w:rsid w:val="00426AB6"/>
    <w:rsid w:val="00431CAA"/>
    <w:rsid w:val="004328E8"/>
    <w:rsid w:val="00433269"/>
    <w:rsid w:val="004337EC"/>
    <w:rsid w:val="00437843"/>
    <w:rsid w:val="00440829"/>
    <w:rsid w:val="0044160D"/>
    <w:rsid w:val="00441650"/>
    <w:rsid w:val="00441AAA"/>
    <w:rsid w:val="00445A13"/>
    <w:rsid w:val="00445B3B"/>
    <w:rsid w:val="00447FBD"/>
    <w:rsid w:val="00454B32"/>
    <w:rsid w:val="00456E55"/>
    <w:rsid w:val="00460334"/>
    <w:rsid w:val="00461906"/>
    <w:rsid w:val="004629FE"/>
    <w:rsid w:val="00464E42"/>
    <w:rsid w:val="00471373"/>
    <w:rsid w:val="00472BB2"/>
    <w:rsid w:val="00480834"/>
    <w:rsid w:val="00481D6F"/>
    <w:rsid w:val="00483239"/>
    <w:rsid w:val="00484895"/>
    <w:rsid w:val="0048620A"/>
    <w:rsid w:val="004870C5"/>
    <w:rsid w:val="00490EB1"/>
    <w:rsid w:val="004911EE"/>
    <w:rsid w:val="00491CAE"/>
    <w:rsid w:val="00494384"/>
    <w:rsid w:val="004A442E"/>
    <w:rsid w:val="004A7223"/>
    <w:rsid w:val="004A748E"/>
    <w:rsid w:val="004B0D8F"/>
    <w:rsid w:val="004B5AD0"/>
    <w:rsid w:val="004B5B9C"/>
    <w:rsid w:val="004B5CF0"/>
    <w:rsid w:val="004C08B2"/>
    <w:rsid w:val="004C3494"/>
    <w:rsid w:val="004C5363"/>
    <w:rsid w:val="004C6056"/>
    <w:rsid w:val="004C6733"/>
    <w:rsid w:val="004C7E48"/>
    <w:rsid w:val="004D04A1"/>
    <w:rsid w:val="004D0AEE"/>
    <w:rsid w:val="004D10D9"/>
    <w:rsid w:val="004D4421"/>
    <w:rsid w:val="004D50E9"/>
    <w:rsid w:val="004D5BFC"/>
    <w:rsid w:val="004D6977"/>
    <w:rsid w:val="004E2303"/>
    <w:rsid w:val="004E42B7"/>
    <w:rsid w:val="004F02A3"/>
    <w:rsid w:val="004F4528"/>
    <w:rsid w:val="004F513F"/>
    <w:rsid w:val="004F5633"/>
    <w:rsid w:val="004F7812"/>
    <w:rsid w:val="00500C60"/>
    <w:rsid w:val="005058F9"/>
    <w:rsid w:val="0050631E"/>
    <w:rsid w:val="00506E78"/>
    <w:rsid w:val="005073DF"/>
    <w:rsid w:val="00507425"/>
    <w:rsid w:val="00507FCD"/>
    <w:rsid w:val="0051137E"/>
    <w:rsid w:val="00511562"/>
    <w:rsid w:val="0051222E"/>
    <w:rsid w:val="0051365B"/>
    <w:rsid w:val="00514AF2"/>
    <w:rsid w:val="00515A79"/>
    <w:rsid w:val="00520050"/>
    <w:rsid w:val="00521C26"/>
    <w:rsid w:val="00522414"/>
    <w:rsid w:val="00522A30"/>
    <w:rsid w:val="0052544A"/>
    <w:rsid w:val="00526A70"/>
    <w:rsid w:val="00527F7D"/>
    <w:rsid w:val="00530CA0"/>
    <w:rsid w:val="00531A25"/>
    <w:rsid w:val="00532667"/>
    <w:rsid w:val="0053712A"/>
    <w:rsid w:val="00541302"/>
    <w:rsid w:val="005422AA"/>
    <w:rsid w:val="00542C5C"/>
    <w:rsid w:val="0054347B"/>
    <w:rsid w:val="00543C05"/>
    <w:rsid w:val="00547BEB"/>
    <w:rsid w:val="005510F4"/>
    <w:rsid w:val="0055231D"/>
    <w:rsid w:val="0055265F"/>
    <w:rsid w:val="00553502"/>
    <w:rsid w:val="0055400E"/>
    <w:rsid w:val="005542C5"/>
    <w:rsid w:val="0056178D"/>
    <w:rsid w:val="005624D8"/>
    <w:rsid w:val="00562ED0"/>
    <w:rsid w:val="00564401"/>
    <w:rsid w:val="00564647"/>
    <w:rsid w:val="00564B2A"/>
    <w:rsid w:val="00565337"/>
    <w:rsid w:val="00567490"/>
    <w:rsid w:val="00571245"/>
    <w:rsid w:val="00573C7E"/>
    <w:rsid w:val="0057470E"/>
    <w:rsid w:val="00574D1F"/>
    <w:rsid w:val="00576D5E"/>
    <w:rsid w:val="00576E5D"/>
    <w:rsid w:val="00580868"/>
    <w:rsid w:val="0058187A"/>
    <w:rsid w:val="00583740"/>
    <w:rsid w:val="00585C8E"/>
    <w:rsid w:val="00590116"/>
    <w:rsid w:val="005914D7"/>
    <w:rsid w:val="005914F1"/>
    <w:rsid w:val="005924E9"/>
    <w:rsid w:val="00593B30"/>
    <w:rsid w:val="005947CD"/>
    <w:rsid w:val="0059613D"/>
    <w:rsid w:val="0059715F"/>
    <w:rsid w:val="0059744D"/>
    <w:rsid w:val="00597603"/>
    <w:rsid w:val="00597FCE"/>
    <w:rsid w:val="005A0A4A"/>
    <w:rsid w:val="005A4105"/>
    <w:rsid w:val="005A46F9"/>
    <w:rsid w:val="005A5922"/>
    <w:rsid w:val="005B0828"/>
    <w:rsid w:val="005B683E"/>
    <w:rsid w:val="005B79BC"/>
    <w:rsid w:val="005C0EC7"/>
    <w:rsid w:val="005C4D02"/>
    <w:rsid w:val="005C51F8"/>
    <w:rsid w:val="005C7E1C"/>
    <w:rsid w:val="005C7FE4"/>
    <w:rsid w:val="005D1167"/>
    <w:rsid w:val="005D2984"/>
    <w:rsid w:val="005D433E"/>
    <w:rsid w:val="005D5458"/>
    <w:rsid w:val="005D6A5D"/>
    <w:rsid w:val="005E1768"/>
    <w:rsid w:val="005E2F9C"/>
    <w:rsid w:val="005E472C"/>
    <w:rsid w:val="005E4779"/>
    <w:rsid w:val="005E6473"/>
    <w:rsid w:val="005F08B6"/>
    <w:rsid w:val="005F466E"/>
    <w:rsid w:val="005F696B"/>
    <w:rsid w:val="005F6C5D"/>
    <w:rsid w:val="005F7D03"/>
    <w:rsid w:val="006009BD"/>
    <w:rsid w:val="00601768"/>
    <w:rsid w:val="006070A9"/>
    <w:rsid w:val="006115A4"/>
    <w:rsid w:val="006121B5"/>
    <w:rsid w:val="006130DD"/>
    <w:rsid w:val="006150C7"/>
    <w:rsid w:val="006152ED"/>
    <w:rsid w:val="00615790"/>
    <w:rsid w:val="00617237"/>
    <w:rsid w:val="006177B9"/>
    <w:rsid w:val="006179B1"/>
    <w:rsid w:val="00617BEA"/>
    <w:rsid w:val="00621DE0"/>
    <w:rsid w:val="00626B94"/>
    <w:rsid w:val="006308A5"/>
    <w:rsid w:val="00631505"/>
    <w:rsid w:val="00632BBC"/>
    <w:rsid w:val="006353CA"/>
    <w:rsid w:val="0063675B"/>
    <w:rsid w:val="00637BA4"/>
    <w:rsid w:val="00637EDE"/>
    <w:rsid w:val="00637FD4"/>
    <w:rsid w:val="006418E6"/>
    <w:rsid w:val="00642E24"/>
    <w:rsid w:val="00644022"/>
    <w:rsid w:val="00644E91"/>
    <w:rsid w:val="00644FE5"/>
    <w:rsid w:val="00650FE1"/>
    <w:rsid w:val="00652343"/>
    <w:rsid w:val="006531F1"/>
    <w:rsid w:val="006613AE"/>
    <w:rsid w:val="0066467B"/>
    <w:rsid w:val="00665C77"/>
    <w:rsid w:val="006661AB"/>
    <w:rsid w:val="0066733C"/>
    <w:rsid w:val="00673F50"/>
    <w:rsid w:val="00674BA5"/>
    <w:rsid w:val="006817C8"/>
    <w:rsid w:val="006833D6"/>
    <w:rsid w:val="00683FDA"/>
    <w:rsid w:val="006853FC"/>
    <w:rsid w:val="00686A5E"/>
    <w:rsid w:val="00687CF0"/>
    <w:rsid w:val="006900F5"/>
    <w:rsid w:val="006908AB"/>
    <w:rsid w:val="006920DB"/>
    <w:rsid w:val="0069394A"/>
    <w:rsid w:val="0069530D"/>
    <w:rsid w:val="00695663"/>
    <w:rsid w:val="006964E2"/>
    <w:rsid w:val="00697F88"/>
    <w:rsid w:val="006A06B8"/>
    <w:rsid w:val="006A3D33"/>
    <w:rsid w:val="006A4454"/>
    <w:rsid w:val="006A766D"/>
    <w:rsid w:val="006A76F5"/>
    <w:rsid w:val="006B2C66"/>
    <w:rsid w:val="006B2F8C"/>
    <w:rsid w:val="006B5664"/>
    <w:rsid w:val="006B6267"/>
    <w:rsid w:val="006B6821"/>
    <w:rsid w:val="006B7788"/>
    <w:rsid w:val="006C1E54"/>
    <w:rsid w:val="006C265A"/>
    <w:rsid w:val="006C2F6B"/>
    <w:rsid w:val="006D2536"/>
    <w:rsid w:val="006D4AEA"/>
    <w:rsid w:val="006D5389"/>
    <w:rsid w:val="006D6E37"/>
    <w:rsid w:val="006E0253"/>
    <w:rsid w:val="006E4C37"/>
    <w:rsid w:val="006E6828"/>
    <w:rsid w:val="006E6E20"/>
    <w:rsid w:val="006F10AB"/>
    <w:rsid w:val="006F1B85"/>
    <w:rsid w:val="006F2130"/>
    <w:rsid w:val="006F2F3B"/>
    <w:rsid w:val="006F4969"/>
    <w:rsid w:val="006F50B9"/>
    <w:rsid w:val="006F5C9B"/>
    <w:rsid w:val="006F7775"/>
    <w:rsid w:val="00703686"/>
    <w:rsid w:val="007049F7"/>
    <w:rsid w:val="0070664D"/>
    <w:rsid w:val="00710853"/>
    <w:rsid w:val="007144D3"/>
    <w:rsid w:val="00715597"/>
    <w:rsid w:val="0071654F"/>
    <w:rsid w:val="00716827"/>
    <w:rsid w:val="00717CF5"/>
    <w:rsid w:val="00720FDD"/>
    <w:rsid w:val="00721132"/>
    <w:rsid w:val="007240B8"/>
    <w:rsid w:val="00725405"/>
    <w:rsid w:val="007268E2"/>
    <w:rsid w:val="00727300"/>
    <w:rsid w:val="00730059"/>
    <w:rsid w:val="0073076C"/>
    <w:rsid w:val="00733EA2"/>
    <w:rsid w:val="007373BF"/>
    <w:rsid w:val="00740C50"/>
    <w:rsid w:val="0074641C"/>
    <w:rsid w:val="00746E23"/>
    <w:rsid w:val="00753107"/>
    <w:rsid w:val="00753F82"/>
    <w:rsid w:val="007540AA"/>
    <w:rsid w:val="00755782"/>
    <w:rsid w:val="00757A7F"/>
    <w:rsid w:val="007611D9"/>
    <w:rsid w:val="00761D22"/>
    <w:rsid w:val="00763F6F"/>
    <w:rsid w:val="00764756"/>
    <w:rsid w:val="00767225"/>
    <w:rsid w:val="00772209"/>
    <w:rsid w:val="00772676"/>
    <w:rsid w:val="00772F08"/>
    <w:rsid w:val="007752E3"/>
    <w:rsid w:val="0077531E"/>
    <w:rsid w:val="00780B07"/>
    <w:rsid w:val="0078545D"/>
    <w:rsid w:val="00785840"/>
    <w:rsid w:val="00786505"/>
    <w:rsid w:val="007869EF"/>
    <w:rsid w:val="00787049"/>
    <w:rsid w:val="0078762D"/>
    <w:rsid w:val="00787925"/>
    <w:rsid w:val="00790D0E"/>
    <w:rsid w:val="007915B0"/>
    <w:rsid w:val="007937CE"/>
    <w:rsid w:val="00794022"/>
    <w:rsid w:val="007944E1"/>
    <w:rsid w:val="007971CA"/>
    <w:rsid w:val="007976F2"/>
    <w:rsid w:val="007A10FF"/>
    <w:rsid w:val="007A5F90"/>
    <w:rsid w:val="007A69DD"/>
    <w:rsid w:val="007A7792"/>
    <w:rsid w:val="007B17BF"/>
    <w:rsid w:val="007B1D16"/>
    <w:rsid w:val="007B21E0"/>
    <w:rsid w:val="007B404B"/>
    <w:rsid w:val="007C0DBC"/>
    <w:rsid w:val="007C3A8C"/>
    <w:rsid w:val="007C487B"/>
    <w:rsid w:val="007C4D25"/>
    <w:rsid w:val="007C5428"/>
    <w:rsid w:val="007C5F79"/>
    <w:rsid w:val="007C6FF2"/>
    <w:rsid w:val="007D1E7C"/>
    <w:rsid w:val="007D28B8"/>
    <w:rsid w:val="007D3EEB"/>
    <w:rsid w:val="007D5C42"/>
    <w:rsid w:val="007D7E70"/>
    <w:rsid w:val="007E1114"/>
    <w:rsid w:val="007E220D"/>
    <w:rsid w:val="007E5DAF"/>
    <w:rsid w:val="007E5E53"/>
    <w:rsid w:val="007E68A5"/>
    <w:rsid w:val="007F0A9F"/>
    <w:rsid w:val="007F4DE7"/>
    <w:rsid w:val="007F4E40"/>
    <w:rsid w:val="007F64CE"/>
    <w:rsid w:val="007F6E0E"/>
    <w:rsid w:val="008077FC"/>
    <w:rsid w:val="00807B37"/>
    <w:rsid w:val="00810586"/>
    <w:rsid w:val="00812C72"/>
    <w:rsid w:val="00814FFB"/>
    <w:rsid w:val="00815199"/>
    <w:rsid w:val="00815B41"/>
    <w:rsid w:val="00822FAF"/>
    <w:rsid w:val="00823C23"/>
    <w:rsid w:val="00826DBD"/>
    <w:rsid w:val="008270C4"/>
    <w:rsid w:val="0083032C"/>
    <w:rsid w:val="008305E1"/>
    <w:rsid w:val="0083138D"/>
    <w:rsid w:val="00831782"/>
    <w:rsid w:val="008364EF"/>
    <w:rsid w:val="00836A19"/>
    <w:rsid w:val="00837E34"/>
    <w:rsid w:val="00843988"/>
    <w:rsid w:val="00844AE8"/>
    <w:rsid w:val="008470D8"/>
    <w:rsid w:val="008513EC"/>
    <w:rsid w:val="00854165"/>
    <w:rsid w:val="00864280"/>
    <w:rsid w:val="00865749"/>
    <w:rsid w:val="0086791B"/>
    <w:rsid w:val="00870ACA"/>
    <w:rsid w:val="008719F0"/>
    <w:rsid w:val="00873D6C"/>
    <w:rsid w:val="00877BD8"/>
    <w:rsid w:val="0088007F"/>
    <w:rsid w:val="00881A44"/>
    <w:rsid w:val="00883AB8"/>
    <w:rsid w:val="00883C39"/>
    <w:rsid w:val="008849B7"/>
    <w:rsid w:val="0088784B"/>
    <w:rsid w:val="00887D51"/>
    <w:rsid w:val="0089018B"/>
    <w:rsid w:val="00894C7F"/>
    <w:rsid w:val="00897905"/>
    <w:rsid w:val="008A0B08"/>
    <w:rsid w:val="008A1599"/>
    <w:rsid w:val="008A4261"/>
    <w:rsid w:val="008A6902"/>
    <w:rsid w:val="008B036B"/>
    <w:rsid w:val="008B0913"/>
    <w:rsid w:val="008B1200"/>
    <w:rsid w:val="008B212F"/>
    <w:rsid w:val="008B4572"/>
    <w:rsid w:val="008B4FCE"/>
    <w:rsid w:val="008B551F"/>
    <w:rsid w:val="008B5D9A"/>
    <w:rsid w:val="008B6FBA"/>
    <w:rsid w:val="008B7B9D"/>
    <w:rsid w:val="008B7F39"/>
    <w:rsid w:val="008C00B1"/>
    <w:rsid w:val="008C4766"/>
    <w:rsid w:val="008C66BE"/>
    <w:rsid w:val="008C6BC0"/>
    <w:rsid w:val="008D0B4F"/>
    <w:rsid w:val="008D156D"/>
    <w:rsid w:val="008D2757"/>
    <w:rsid w:val="008D30EA"/>
    <w:rsid w:val="008D334B"/>
    <w:rsid w:val="008D3811"/>
    <w:rsid w:val="008D394D"/>
    <w:rsid w:val="008D5794"/>
    <w:rsid w:val="008D647F"/>
    <w:rsid w:val="008E1825"/>
    <w:rsid w:val="008E1C51"/>
    <w:rsid w:val="008E2C06"/>
    <w:rsid w:val="008E3194"/>
    <w:rsid w:val="008E50D2"/>
    <w:rsid w:val="008E6047"/>
    <w:rsid w:val="008E7301"/>
    <w:rsid w:val="008E7513"/>
    <w:rsid w:val="008F1637"/>
    <w:rsid w:val="008F1A3F"/>
    <w:rsid w:val="008F1C2D"/>
    <w:rsid w:val="008F329A"/>
    <w:rsid w:val="008F45C7"/>
    <w:rsid w:val="008F5289"/>
    <w:rsid w:val="009001FA"/>
    <w:rsid w:val="00900847"/>
    <w:rsid w:val="009016EE"/>
    <w:rsid w:val="00904C57"/>
    <w:rsid w:val="00906907"/>
    <w:rsid w:val="009119A2"/>
    <w:rsid w:val="00916CA6"/>
    <w:rsid w:val="009203D4"/>
    <w:rsid w:val="00921B08"/>
    <w:rsid w:val="00922649"/>
    <w:rsid w:val="00923CB7"/>
    <w:rsid w:val="0092461B"/>
    <w:rsid w:val="00927249"/>
    <w:rsid w:val="00927E81"/>
    <w:rsid w:val="00931BE9"/>
    <w:rsid w:val="00934756"/>
    <w:rsid w:val="00934D79"/>
    <w:rsid w:val="00935B58"/>
    <w:rsid w:val="00936FC0"/>
    <w:rsid w:val="009409BC"/>
    <w:rsid w:val="00941188"/>
    <w:rsid w:val="00941F36"/>
    <w:rsid w:val="00942378"/>
    <w:rsid w:val="009426E6"/>
    <w:rsid w:val="00942C44"/>
    <w:rsid w:val="009444FF"/>
    <w:rsid w:val="00947063"/>
    <w:rsid w:val="00947DD5"/>
    <w:rsid w:val="009504E1"/>
    <w:rsid w:val="009552ED"/>
    <w:rsid w:val="009570A1"/>
    <w:rsid w:val="00962AAD"/>
    <w:rsid w:val="00963FDF"/>
    <w:rsid w:val="00972A78"/>
    <w:rsid w:val="00974190"/>
    <w:rsid w:val="00974DC6"/>
    <w:rsid w:val="0097707D"/>
    <w:rsid w:val="009779F8"/>
    <w:rsid w:val="00980B56"/>
    <w:rsid w:val="009816DD"/>
    <w:rsid w:val="009826C4"/>
    <w:rsid w:val="00983F57"/>
    <w:rsid w:val="0098588F"/>
    <w:rsid w:val="00985B59"/>
    <w:rsid w:val="00985FEA"/>
    <w:rsid w:val="00986A59"/>
    <w:rsid w:val="009871CA"/>
    <w:rsid w:val="009933C7"/>
    <w:rsid w:val="00993973"/>
    <w:rsid w:val="0099747C"/>
    <w:rsid w:val="009A31B9"/>
    <w:rsid w:val="009A3420"/>
    <w:rsid w:val="009A3C75"/>
    <w:rsid w:val="009A4035"/>
    <w:rsid w:val="009A597E"/>
    <w:rsid w:val="009A5EFF"/>
    <w:rsid w:val="009B2856"/>
    <w:rsid w:val="009B4E81"/>
    <w:rsid w:val="009B6896"/>
    <w:rsid w:val="009B6D96"/>
    <w:rsid w:val="009B7020"/>
    <w:rsid w:val="009B7E0A"/>
    <w:rsid w:val="009C0F5B"/>
    <w:rsid w:val="009C22D3"/>
    <w:rsid w:val="009C39AA"/>
    <w:rsid w:val="009C3FE9"/>
    <w:rsid w:val="009C42D3"/>
    <w:rsid w:val="009C5D81"/>
    <w:rsid w:val="009C777E"/>
    <w:rsid w:val="009D0A8F"/>
    <w:rsid w:val="009D1881"/>
    <w:rsid w:val="009D26BB"/>
    <w:rsid w:val="009D3623"/>
    <w:rsid w:val="009D375A"/>
    <w:rsid w:val="009D45F3"/>
    <w:rsid w:val="009D544E"/>
    <w:rsid w:val="009D6A99"/>
    <w:rsid w:val="009D772B"/>
    <w:rsid w:val="009E3536"/>
    <w:rsid w:val="009E7ABA"/>
    <w:rsid w:val="009E7E38"/>
    <w:rsid w:val="009F3674"/>
    <w:rsid w:val="009F5ABF"/>
    <w:rsid w:val="009F7245"/>
    <w:rsid w:val="00A00395"/>
    <w:rsid w:val="00A00ACA"/>
    <w:rsid w:val="00A00B45"/>
    <w:rsid w:val="00A01088"/>
    <w:rsid w:val="00A01C93"/>
    <w:rsid w:val="00A03C89"/>
    <w:rsid w:val="00A065E8"/>
    <w:rsid w:val="00A10F8C"/>
    <w:rsid w:val="00A12296"/>
    <w:rsid w:val="00A12C8E"/>
    <w:rsid w:val="00A14559"/>
    <w:rsid w:val="00A1492B"/>
    <w:rsid w:val="00A151E0"/>
    <w:rsid w:val="00A1562C"/>
    <w:rsid w:val="00A1588D"/>
    <w:rsid w:val="00A21458"/>
    <w:rsid w:val="00A21F83"/>
    <w:rsid w:val="00A22347"/>
    <w:rsid w:val="00A27C47"/>
    <w:rsid w:val="00A30364"/>
    <w:rsid w:val="00A3057B"/>
    <w:rsid w:val="00A31565"/>
    <w:rsid w:val="00A31DE5"/>
    <w:rsid w:val="00A32BDE"/>
    <w:rsid w:val="00A3757C"/>
    <w:rsid w:val="00A37831"/>
    <w:rsid w:val="00A41103"/>
    <w:rsid w:val="00A418F3"/>
    <w:rsid w:val="00A42EDC"/>
    <w:rsid w:val="00A43A86"/>
    <w:rsid w:val="00A45179"/>
    <w:rsid w:val="00A500D3"/>
    <w:rsid w:val="00A50614"/>
    <w:rsid w:val="00A509F7"/>
    <w:rsid w:val="00A647FD"/>
    <w:rsid w:val="00A64900"/>
    <w:rsid w:val="00A67F5B"/>
    <w:rsid w:val="00A712BD"/>
    <w:rsid w:val="00A71E41"/>
    <w:rsid w:val="00A739DC"/>
    <w:rsid w:val="00A75A89"/>
    <w:rsid w:val="00A774CC"/>
    <w:rsid w:val="00A77D24"/>
    <w:rsid w:val="00A80D38"/>
    <w:rsid w:val="00A85779"/>
    <w:rsid w:val="00A86ACC"/>
    <w:rsid w:val="00A87E41"/>
    <w:rsid w:val="00A968FF"/>
    <w:rsid w:val="00A97E55"/>
    <w:rsid w:val="00AA2E78"/>
    <w:rsid w:val="00AA5D48"/>
    <w:rsid w:val="00AA6AC8"/>
    <w:rsid w:val="00AA6BA6"/>
    <w:rsid w:val="00AA6E5F"/>
    <w:rsid w:val="00AA7C8F"/>
    <w:rsid w:val="00AC26DF"/>
    <w:rsid w:val="00AC31A3"/>
    <w:rsid w:val="00AC546E"/>
    <w:rsid w:val="00AC59F2"/>
    <w:rsid w:val="00AC5A30"/>
    <w:rsid w:val="00AC6C1C"/>
    <w:rsid w:val="00AC7267"/>
    <w:rsid w:val="00AD12BA"/>
    <w:rsid w:val="00AD1A92"/>
    <w:rsid w:val="00AD3519"/>
    <w:rsid w:val="00AD3F52"/>
    <w:rsid w:val="00AD4DFD"/>
    <w:rsid w:val="00AD4EFD"/>
    <w:rsid w:val="00AD7375"/>
    <w:rsid w:val="00AE2BE9"/>
    <w:rsid w:val="00AE2C60"/>
    <w:rsid w:val="00AE3496"/>
    <w:rsid w:val="00AE49D5"/>
    <w:rsid w:val="00AE5CEF"/>
    <w:rsid w:val="00AE6476"/>
    <w:rsid w:val="00AE6840"/>
    <w:rsid w:val="00AE69C1"/>
    <w:rsid w:val="00AE7695"/>
    <w:rsid w:val="00AF06D8"/>
    <w:rsid w:val="00AF283C"/>
    <w:rsid w:val="00AF292A"/>
    <w:rsid w:val="00AF3501"/>
    <w:rsid w:val="00AF55BD"/>
    <w:rsid w:val="00AF6284"/>
    <w:rsid w:val="00B010A5"/>
    <w:rsid w:val="00B01307"/>
    <w:rsid w:val="00B02B3A"/>
    <w:rsid w:val="00B031D9"/>
    <w:rsid w:val="00B049D6"/>
    <w:rsid w:val="00B10FCD"/>
    <w:rsid w:val="00B12869"/>
    <w:rsid w:val="00B1726C"/>
    <w:rsid w:val="00B21CB4"/>
    <w:rsid w:val="00B2235C"/>
    <w:rsid w:val="00B22363"/>
    <w:rsid w:val="00B22724"/>
    <w:rsid w:val="00B248DA"/>
    <w:rsid w:val="00B2540E"/>
    <w:rsid w:val="00B2671B"/>
    <w:rsid w:val="00B3090E"/>
    <w:rsid w:val="00B42253"/>
    <w:rsid w:val="00B43140"/>
    <w:rsid w:val="00B468F6"/>
    <w:rsid w:val="00B50C15"/>
    <w:rsid w:val="00B51239"/>
    <w:rsid w:val="00B52077"/>
    <w:rsid w:val="00B5245F"/>
    <w:rsid w:val="00B532CE"/>
    <w:rsid w:val="00B56598"/>
    <w:rsid w:val="00B601E4"/>
    <w:rsid w:val="00B6153C"/>
    <w:rsid w:val="00B62549"/>
    <w:rsid w:val="00B63249"/>
    <w:rsid w:val="00B64C71"/>
    <w:rsid w:val="00B66D95"/>
    <w:rsid w:val="00B677BB"/>
    <w:rsid w:val="00B67AB4"/>
    <w:rsid w:val="00B732D3"/>
    <w:rsid w:val="00B745CF"/>
    <w:rsid w:val="00B770A2"/>
    <w:rsid w:val="00B80146"/>
    <w:rsid w:val="00B80661"/>
    <w:rsid w:val="00B80A70"/>
    <w:rsid w:val="00B81742"/>
    <w:rsid w:val="00B83056"/>
    <w:rsid w:val="00B84058"/>
    <w:rsid w:val="00B90404"/>
    <w:rsid w:val="00B91FAE"/>
    <w:rsid w:val="00B94309"/>
    <w:rsid w:val="00B95ADC"/>
    <w:rsid w:val="00B968AD"/>
    <w:rsid w:val="00BA1664"/>
    <w:rsid w:val="00BA3435"/>
    <w:rsid w:val="00BB2AEC"/>
    <w:rsid w:val="00BB34C4"/>
    <w:rsid w:val="00BB5426"/>
    <w:rsid w:val="00BB58D5"/>
    <w:rsid w:val="00BB60D1"/>
    <w:rsid w:val="00BC09F2"/>
    <w:rsid w:val="00BC1370"/>
    <w:rsid w:val="00BC2872"/>
    <w:rsid w:val="00BC2CED"/>
    <w:rsid w:val="00BC3E8B"/>
    <w:rsid w:val="00BC62E9"/>
    <w:rsid w:val="00BD03BD"/>
    <w:rsid w:val="00BD04F7"/>
    <w:rsid w:val="00BD3584"/>
    <w:rsid w:val="00BD5537"/>
    <w:rsid w:val="00BD7437"/>
    <w:rsid w:val="00BE03B9"/>
    <w:rsid w:val="00BE15BC"/>
    <w:rsid w:val="00BE2357"/>
    <w:rsid w:val="00BE276D"/>
    <w:rsid w:val="00BE3D0A"/>
    <w:rsid w:val="00BE4065"/>
    <w:rsid w:val="00BE46E4"/>
    <w:rsid w:val="00BF11D3"/>
    <w:rsid w:val="00BF1858"/>
    <w:rsid w:val="00BF42B4"/>
    <w:rsid w:val="00BF4C35"/>
    <w:rsid w:val="00BF64E0"/>
    <w:rsid w:val="00BF67EC"/>
    <w:rsid w:val="00BF74FB"/>
    <w:rsid w:val="00BF78F5"/>
    <w:rsid w:val="00C01254"/>
    <w:rsid w:val="00C0171B"/>
    <w:rsid w:val="00C020EE"/>
    <w:rsid w:val="00C02E7C"/>
    <w:rsid w:val="00C0441F"/>
    <w:rsid w:val="00C053F5"/>
    <w:rsid w:val="00C06C88"/>
    <w:rsid w:val="00C07BD2"/>
    <w:rsid w:val="00C07DD5"/>
    <w:rsid w:val="00C13765"/>
    <w:rsid w:val="00C15992"/>
    <w:rsid w:val="00C170F1"/>
    <w:rsid w:val="00C177B9"/>
    <w:rsid w:val="00C20486"/>
    <w:rsid w:val="00C21456"/>
    <w:rsid w:val="00C22204"/>
    <w:rsid w:val="00C238F3"/>
    <w:rsid w:val="00C23F29"/>
    <w:rsid w:val="00C307AB"/>
    <w:rsid w:val="00C31A1B"/>
    <w:rsid w:val="00C359A5"/>
    <w:rsid w:val="00C35EA2"/>
    <w:rsid w:val="00C368D1"/>
    <w:rsid w:val="00C372C3"/>
    <w:rsid w:val="00C3741E"/>
    <w:rsid w:val="00C375BD"/>
    <w:rsid w:val="00C42870"/>
    <w:rsid w:val="00C4294B"/>
    <w:rsid w:val="00C435AF"/>
    <w:rsid w:val="00C45934"/>
    <w:rsid w:val="00C45A93"/>
    <w:rsid w:val="00C464BC"/>
    <w:rsid w:val="00C503BB"/>
    <w:rsid w:val="00C50906"/>
    <w:rsid w:val="00C51405"/>
    <w:rsid w:val="00C54D4A"/>
    <w:rsid w:val="00C55728"/>
    <w:rsid w:val="00C67CE6"/>
    <w:rsid w:val="00C7162A"/>
    <w:rsid w:val="00C73399"/>
    <w:rsid w:val="00C73BFE"/>
    <w:rsid w:val="00C7466C"/>
    <w:rsid w:val="00C7495C"/>
    <w:rsid w:val="00C75675"/>
    <w:rsid w:val="00C77FAA"/>
    <w:rsid w:val="00C80663"/>
    <w:rsid w:val="00C8135C"/>
    <w:rsid w:val="00C8149C"/>
    <w:rsid w:val="00C8286C"/>
    <w:rsid w:val="00C82929"/>
    <w:rsid w:val="00C834A0"/>
    <w:rsid w:val="00C83E33"/>
    <w:rsid w:val="00C87EBA"/>
    <w:rsid w:val="00C917D9"/>
    <w:rsid w:val="00C9235E"/>
    <w:rsid w:val="00C938BE"/>
    <w:rsid w:val="00C944B7"/>
    <w:rsid w:val="00C94EE4"/>
    <w:rsid w:val="00C9578A"/>
    <w:rsid w:val="00C95BAB"/>
    <w:rsid w:val="00C96D1F"/>
    <w:rsid w:val="00CA1F5D"/>
    <w:rsid w:val="00CA336D"/>
    <w:rsid w:val="00CA4557"/>
    <w:rsid w:val="00CA5904"/>
    <w:rsid w:val="00CA5FD1"/>
    <w:rsid w:val="00CB084D"/>
    <w:rsid w:val="00CB1888"/>
    <w:rsid w:val="00CB1963"/>
    <w:rsid w:val="00CB3AF6"/>
    <w:rsid w:val="00CB4271"/>
    <w:rsid w:val="00CB4448"/>
    <w:rsid w:val="00CB4971"/>
    <w:rsid w:val="00CB4CF3"/>
    <w:rsid w:val="00CB6192"/>
    <w:rsid w:val="00CC2FA8"/>
    <w:rsid w:val="00CC4707"/>
    <w:rsid w:val="00CD055F"/>
    <w:rsid w:val="00CD33F9"/>
    <w:rsid w:val="00CD3BE2"/>
    <w:rsid w:val="00CD3FE9"/>
    <w:rsid w:val="00CD4857"/>
    <w:rsid w:val="00CE0A3D"/>
    <w:rsid w:val="00CE0E7E"/>
    <w:rsid w:val="00CE126B"/>
    <w:rsid w:val="00CE275D"/>
    <w:rsid w:val="00CE5ABB"/>
    <w:rsid w:val="00CE7401"/>
    <w:rsid w:val="00CF1D7B"/>
    <w:rsid w:val="00CF2BAA"/>
    <w:rsid w:val="00CF6232"/>
    <w:rsid w:val="00CF7735"/>
    <w:rsid w:val="00D02868"/>
    <w:rsid w:val="00D043A7"/>
    <w:rsid w:val="00D04BDD"/>
    <w:rsid w:val="00D0531C"/>
    <w:rsid w:val="00D113B0"/>
    <w:rsid w:val="00D11408"/>
    <w:rsid w:val="00D1216A"/>
    <w:rsid w:val="00D14CFD"/>
    <w:rsid w:val="00D203A4"/>
    <w:rsid w:val="00D20B9C"/>
    <w:rsid w:val="00D2214A"/>
    <w:rsid w:val="00D223BA"/>
    <w:rsid w:val="00D238F7"/>
    <w:rsid w:val="00D24140"/>
    <w:rsid w:val="00D26927"/>
    <w:rsid w:val="00D26AB5"/>
    <w:rsid w:val="00D30F7B"/>
    <w:rsid w:val="00D310CD"/>
    <w:rsid w:val="00D37502"/>
    <w:rsid w:val="00D4176D"/>
    <w:rsid w:val="00D422F1"/>
    <w:rsid w:val="00D426E9"/>
    <w:rsid w:val="00D45DFB"/>
    <w:rsid w:val="00D467D5"/>
    <w:rsid w:val="00D46B17"/>
    <w:rsid w:val="00D47FFD"/>
    <w:rsid w:val="00D5289A"/>
    <w:rsid w:val="00D54C65"/>
    <w:rsid w:val="00D575DD"/>
    <w:rsid w:val="00D62BD8"/>
    <w:rsid w:val="00D638D5"/>
    <w:rsid w:val="00D63F75"/>
    <w:rsid w:val="00D6585B"/>
    <w:rsid w:val="00D65A7E"/>
    <w:rsid w:val="00D66277"/>
    <w:rsid w:val="00D66D95"/>
    <w:rsid w:val="00D70126"/>
    <w:rsid w:val="00D70DAD"/>
    <w:rsid w:val="00D7182D"/>
    <w:rsid w:val="00D721F9"/>
    <w:rsid w:val="00D73B49"/>
    <w:rsid w:val="00D75356"/>
    <w:rsid w:val="00D76DD5"/>
    <w:rsid w:val="00D80407"/>
    <w:rsid w:val="00D8080F"/>
    <w:rsid w:val="00D81CFF"/>
    <w:rsid w:val="00D835EC"/>
    <w:rsid w:val="00D90D7B"/>
    <w:rsid w:val="00D92050"/>
    <w:rsid w:val="00D925E7"/>
    <w:rsid w:val="00DA0D9F"/>
    <w:rsid w:val="00DA271F"/>
    <w:rsid w:val="00DA5D1D"/>
    <w:rsid w:val="00DA66A5"/>
    <w:rsid w:val="00DB59FC"/>
    <w:rsid w:val="00DB71DC"/>
    <w:rsid w:val="00DC018A"/>
    <w:rsid w:val="00DC0274"/>
    <w:rsid w:val="00DC1827"/>
    <w:rsid w:val="00DC299E"/>
    <w:rsid w:val="00DC3D44"/>
    <w:rsid w:val="00DC44A5"/>
    <w:rsid w:val="00DC56F3"/>
    <w:rsid w:val="00DD171E"/>
    <w:rsid w:val="00DD1CC0"/>
    <w:rsid w:val="00DD2384"/>
    <w:rsid w:val="00DD3982"/>
    <w:rsid w:val="00DD3CA3"/>
    <w:rsid w:val="00DD42AA"/>
    <w:rsid w:val="00DD543F"/>
    <w:rsid w:val="00DD7DBB"/>
    <w:rsid w:val="00DE0AC7"/>
    <w:rsid w:val="00DE25EB"/>
    <w:rsid w:val="00DE50E2"/>
    <w:rsid w:val="00DE51A6"/>
    <w:rsid w:val="00DE64D0"/>
    <w:rsid w:val="00DF30E7"/>
    <w:rsid w:val="00DF5B93"/>
    <w:rsid w:val="00DF7D78"/>
    <w:rsid w:val="00E0011A"/>
    <w:rsid w:val="00E00EF3"/>
    <w:rsid w:val="00E01C25"/>
    <w:rsid w:val="00E0210D"/>
    <w:rsid w:val="00E02403"/>
    <w:rsid w:val="00E03709"/>
    <w:rsid w:val="00E043BF"/>
    <w:rsid w:val="00E0535D"/>
    <w:rsid w:val="00E062B0"/>
    <w:rsid w:val="00E0782A"/>
    <w:rsid w:val="00E11234"/>
    <w:rsid w:val="00E113E0"/>
    <w:rsid w:val="00E11934"/>
    <w:rsid w:val="00E121D1"/>
    <w:rsid w:val="00E14836"/>
    <w:rsid w:val="00E14EBE"/>
    <w:rsid w:val="00E1723B"/>
    <w:rsid w:val="00E17FF0"/>
    <w:rsid w:val="00E207DA"/>
    <w:rsid w:val="00E21F58"/>
    <w:rsid w:val="00E22C95"/>
    <w:rsid w:val="00E23544"/>
    <w:rsid w:val="00E246FB"/>
    <w:rsid w:val="00E24B7E"/>
    <w:rsid w:val="00E24FA8"/>
    <w:rsid w:val="00E26328"/>
    <w:rsid w:val="00E26BC4"/>
    <w:rsid w:val="00E2770C"/>
    <w:rsid w:val="00E27A79"/>
    <w:rsid w:val="00E33B7F"/>
    <w:rsid w:val="00E34887"/>
    <w:rsid w:val="00E34B23"/>
    <w:rsid w:val="00E36188"/>
    <w:rsid w:val="00E42CE1"/>
    <w:rsid w:val="00E4495D"/>
    <w:rsid w:val="00E4522F"/>
    <w:rsid w:val="00E453D7"/>
    <w:rsid w:val="00E45D55"/>
    <w:rsid w:val="00E45FDC"/>
    <w:rsid w:val="00E47ADE"/>
    <w:rsid w:val="00E5005F"/>
    <w:rsid w:val="00E50F6E"/>
    <w:rsid w:val="00E520C1"/>
    <w:rsid w:val="00E537CC"/>
    <w:rsid w:val="00E53F2A"/>
    <w:rsid w:val="00E54A19"/>
    <w:rsid w:val="00E54E15"/>
    <w:rsid w:val="00E56A6E"/>
    <w:rsid w:val="00E613AC"/>
    <w:rsid w:val="00E61F50"/>
    <w:rsid w:val="00E628A4"/>
    <w:rsid w:val="00E64638"/>
    <w:rsid w:val="00E6466A"/>
    <w:rsid w:val="00E64B51"/>
    <w:rsid w:val="00E6736F"/>
    <w:rsid w:val="00E674B2"/>
    <w:rsid w:val="00E67537"/>
    <w:rsid w:val="00E75AE7"/>
    <w:rsid w:val="00E75B49"/>
    <w:rsid w:val="00E774B9"/>
    <w:rsid w:val="00E8145A"/>
    <w:rsid w:val="00E82843"/>
    <w:rsid w:val="00E831C3"/>
    <w:rsid w:val="00E87A5E"/>
    <w:rsid w:val="00E931AE"/>
    <w:rsid w:val="00E932FD"/>
    <w:rsid w:val="00E93765"/>
    <w:rsid w:val="00E93AEF"/>
    <w:rsid w:val="00E94C8A"/>
    <w:rsid w:val="00E975CB"/>
    <w:rsid w:val="00E9788D"/>
    <w:rsid w:val="00EA1806"/>
    <w:rsid w:val="00EA2D9A"/>
    <w:rsid w:val="00EA3305"/>
    <w:rsid w:val="00EA4CF3"/>
    <w:rsid w:val="00EA5A3F"/>
    <w:rsid w:val="00EB0274"/>
    <w:rsid w:val="00EB158F"/>
    <w:rsid w:val="00EB1F99"/>
    <w:rsid w:val="00EB338D"/>
    <w:rsid w:val="00EC076D"/>
    <w:rsid w:val="00EC2EC5"/>
    <w:rsid w:val="00EC3EF2"/>
    <w:rsid w:val="00EC60B2"/>
    <w:rsid w:val="00EC7BC8"/>
    <w:rsid w:val="00ED0C66"/>
    <w:rsid w:val="00ED73A4"/>
    <w:rsid w:val="00ED7781"/>
    <w:rsid w:val="00EE28F5"/>
    <w:rsid w:val="00EE4836"/>
    <w:rsid w:val="00EE7E81"/>
    <w:rsid w:val="00EF2DE4"/>
    <w:rsid w:val="00EF40A6"/>
    <w:rsid w:val="00EF7EF6"/>
    <w:rsid w:val="00F02CD6"/>
    <w:rsid w:val="00F04702"/>
    <w:rsid w:val="00F068DD"/>
    <w:rsid w:val="00F06D13"/>
    <w:rsid w:val="00F06E27"/>
    <w:rsid w:val="00F10C44"/>
    <w:rsid w:val="00F17519"/>
    <w:rsid w:val="00F21FC8"/>
    <w:rsid w:val="00F2277F"/>
    <w:rsid w:val="00F22EFA"/>
    <w:rsid w:val="00F245FA"/>
    <w:rsid w:val="00F24748"/>
    <w:rsid w:val="00F259F3"/>
    <w:rsid w:val="00F26424"/>
    <w:rsid w:val="00F3106A"/>
    <w:rsid w:val="00F319AB"/>
    <w:rsid w:val="00F31EEB"/>
    <w:rsid w:val="00F32FF7"/>
    <w:rsid w:val="00F35A8F"/>
    <w:rsid w:val="00F362A9"/>
    <w:rsid w:val="00F4082B"/>
    <w:rsid w:val="00F408FF"/>
    <w:rsid w:val="00F420D2"/>
    <w:rsid w:val="00F43DA2"/>
    <w:rsid w:val="00F44025"/>
    <w:rsid w:val="00F443E0"/>
    <w:rsid w:val="00F44551"/>
    <w:rsid w:val="00F44606"/>
    <w:rsid w:val="00F450FD"/>
    <w:rsid w:val="00F46700"/>
    <w:rsid w:val="00F46A70"/>
    <w:rsid w:val="00F4756D"/>
    <w:rsid w:val="00F51733"/>
    <w:rsid w:val="00F54F92"/>
    <w:rsid w:val="00F56526"/>
    <w:rsid w:val="00F567A0"/>
    <w:rsid w:val="00F56E60"/>
    <w:rsid w:val="00F61274"/>
    <w:rsid w:val="00F61A8F"/>
    <w:rsid w:val="00F6287C"/>
    <w:rsid w:val="00F62CBC"/>
    <w:rsid w:val="00F67526"/>
    <w:rsid w:val="00F6756B"/>
    <w:rsid w:val="00F6783C"/>
    <w:rsid w:val="00F702B2"/>
    <w:rsid w:val="00F7246C"/>
    <w:rsid w:val="00F741D0"/>
    <w:rsid w:val="00F75F8D"/>
    <w:rsid w:val="00F81084"/>
    <w:rsid w:val="00F812EA"/>
    <w:rsid w:val="00F81599"/>
    <w:rsid w:val="00F81BB8"/>
    <w:rsid w:val="00F85117"/>
    <w:rsid w:val="00F8563E"/>
    <w:rsid w:val="00F876D2"/>
    <w:rsid w:val="00F9040A"/>
    <w:rsid w:val="00F925D8"/>
    <w:rsid w:val="00F9498E"/>
    <w:rsid w:val="00FA04E3"/>
    <w:rsid w:val="00FA07E9"/>
    <w:rsid w:val="00FA2C6D"/>
    <w:rsid w:val="00FA5A31"/>
    <w:rsid w:val="00FA6298"/>
    <w:rsid w:val="00FA73E9"/>
    <w:rsid w:val="00FB16A4"/>
    <w:rsid w:val="00FB31D0"/>
    <w:rsid w:val="00FB3CA8"/>
    <w:rsid w:val="00FB5413"/>
    <w:rsid w:val="00FB6D35"/>
    <w:rsid w:val="00FB77BE"/>
    <w:rsid w:val="00FC08FE"/>
    <w:rsid w:val="00FC2A0E"/>
    <w:rsid w:val="00FC2F33"/>
    <w:rsid w:val="00FC466B"/>
    <w:rsid w:val="00FC5745"/>
    <w:rsid w:val="00FC63AA"/>
    <w:rsid w:val="00FC7A45"/>
    <w:rsid w:val="00FD02E6"/>
    <w:rsid w:val="00FD146D"/>
    <w:rsid w:val="00FD2849"/>
    <w:rsid w:val="00FD3DC2"/>
    <w:rsid w:val="00FD4B67"/>
    <w:rsid w:val="00FD549B"/>
    <w:rsid w:val="00FD7905"/>
    <w:rsid w:val="00FE327F"/>
    <w:rsid w:val="00FE40BB"/>
    <w:rsid w:val="00FE5810"/>
    <w:rsid w:val="00FE66ED"/>
    <w:rsid w:val="00FE71C5"/>
    <w:rsid w:val="00FF0EC0"/>
    <w:rsid w:val="00FF36FC"/>
    <w:rsid w:val="00FF59DC"/>
    <w:rsid w:val="00FF5A79"/>
    <w:rsid w:val="00FF603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C7AE0B7"/>
  <w15:docId w15:val="{6CA8D5CB-2D9E-4593-BAE5-BD359C50C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54D4A"/>
    <w:pPr>
      <w:widowControl w:val="0"/>
      <w:jc w:val="both"/>
    </w:pPr>
    <w:rPr>
      <w:rFonts w:ascii="HG丸ｺﾞｼｯｸM-PRO" w:eastAsia="HG丸ｺﾞｼｯｸM-PRO"/>
      <w:kern w:val="2"/>
      <w:szCs w:val="24"/>
    </w:rPr>
  </w:style>
  <w:style w:type="paragraph" w:styleId="1">
    <w:name w:val="heading 1"/>
    <w:basedOn w:val="a"/>
    <w:next w:val="a"/>
    <w:link w:val="10"/>
    <w:qFormat/>
    <w:pPr>
      <w:keepNext/>
      <w:outlineLvl w:val="0"/>
    </w:pPr>
    <w:rPr>
      <w:rFonts w:ascii="Arial" w:eastAsia="ＭＳ ゴシック" w:hAnsi="Arial"/>
      <w:sz w:val="24"/>
    </w:rPr>
  </w:style>
  <w:style w:type="paragraph" w:styleId="2">
    <w:name w:val="heading 2"/>
    <w:basedOn w:val="a"/>
    <w:next w:val="a"/>
    <w:link w:val="20"/>
    <w:qFormat/>
    <w:pPr>
      <w:keepNext/>
      <w:outlineLvl w:val="1"/>
    </w:pPr>
    <w:rPr>
      <w:rFonts w:ascii="Arial" w:eastAsia="ＭＳ ゴシック" w:hAnsi="Arial"/>
    </w:rPr>
  </w:style>
  <w:style w:type="paragraph" w:styleId="3">
    <w:name w:val="heading 3"/>
    <w:basedOn w:val="a"/>
    <w:next w:val="a"/>
    <w:link w:val="30"/>
    <w:qFormat/>
    <w:pPr>
      <w:keepNext/>
      <w:numPr>
        <w:ilvl w:val="2"/>
        <w:numId w:val="1"/>
      </w:numPr>
      <w:outlineLvl w:val="2"/>
    </w:pPr>
    <w:rPr>
      <w:rFonts w:ascii="Arial" w:eastAsia="ＭＳ ゴシック"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semiHidden/>
    <w:pPr>
      <w:tabs>
        <w:tab w:val="center" w:pos="4252"/>
        <w:tab w:val="right" w:pos="8504"/>
      </w:tabs>
      <w:snapToGrid w:val="0"/>
    </w:pPr>
  </w:style>
  <w:style w:type="character" w:styleId="a4">
    <w:name w:val="page number"/>
    <w:basedOn w:val="a0"/>
    <w:semiHidden/>
  </w:style>
  <w:style w:type="paragraph" w:styleId="a5">
    <w:name w:val="header"/>
    <w:basedOn w:val="a"/>
    <w:pPr>
      <w:tabs>
        <w:tab w:val="center" w:pos="4252"/>
        <w:tab w:val="right" w:pos="8504"/>
      </w:tabs>
      <w:snapToGrid w:val="0"/>
    </w:pPr>
  </w:style>
  <w:style w:type="paragraph" w:styleId="11">
    <w:name w:val="toc 1"/>
    <w:basedOn w:val="a"/>
    <w:next w:val="a"/>
    <w:autoRedefine/>
    <w:uiPriority w:val="39"/>
    <w:rsid w:val="00437843"/>
    <w:pPr>
      <w:tabs>
        <w:tab w:val="left" w:pos="600"/>
        <w:tab w:val="right" w:leader="dot" w:pos="8494"/>
      </w:tabs>
    </w:pPr>
  </w:style>
  <w:style w:type="paragraph" w:styleId="21">
    <w:name w:val="toc 2"/>
    <w:basedOn w:val="a"/>
    <w:next w:val="a"/>
    <w:autoRedefine/>
    <w:uiPriority w:val="39"/>
    <w:rsid w:val="00FE40BB"/>
    <w:pPr>
      <w:tabs>
        <w:tab w:val="left" w:pos="1000"/>
        <w:tab w:val="right" w:leader="dot" w:pos="8494"/>
      </w:tabs>
      <w:ind w:firstLineChars="142" w:firstLine="284"/>
    </w:pPr>
    <w:rPr>
      <w:noProof/>
    </w:rPr>
  </w:style>
  <w:style w:type="paragraph" w:styleId="31">
    <w:name w:val="toc 3"/>
    <w:basedOn w:val="a"/>
    <w:next w:val="a"/>
    <w:autoRedefine/>
    <w:semiHidden/>
    <w:pPr>
      <w:ind w:leftChars="200" w:left="400"/>
    </w:pPr>
  </w:style>
  <w:style w:type="paragraph" w:styleId="4">
    <w:name w:val="toc 4"/>
    <w:basedOn w:val="a"/>
    <w:next w:val="a"/>
    <w:autoRedefine/>
    <w:semiHidden/>
    <w:pPr>
      <w:ind w:leftChars="300" w:left="600"/>
    </w:pPr>
  </w:style>
  <w:style w:type="paragraph" w:styleId="5">
    <w:name w:val="toc 5"/>
    <w:basedOn w:val="a"/>
    <w:next w:val="a"/>
    <w:autoRedefine/>
    <w:semiHidden/>
    <w:pPr>
      <w:ind w:leftChars="400" w:left="800"/>
    </w:pPr>
  </w:style>
  <w:style w:type="paragraph" w:styleId="6">
    <w:name w:val="toc 6"/>
    <w:basedOn w:val="a"/>
    <w:next w:val="a"/>
    <w:autoRedefine/>
    <w:semiHidden/>
    <w:pPr>
      <w:ind w:leftChars="500" w:left="1000"/>
    </w:pPr>
  </w:style>
  <w:style w:type="paragraph" w:styleId="7">
    <w:name w:val="toc 7"/>
    <w:basedOn w:val="a"/>
    <w:next w:val="a"/>
    <w:autoRedefine/>
    <w:semiHidden/>
    <w:pPr>
      <w:ind w:leftChars="600" w:left="1200"/>
    </w:pPr>
  </w:style>
  <w:style w:type="paragraph" w:styleId="8">
    <w:name w:val="toc 8"/>
    <w:basedOn w:val="a"/>
    <w:next w:val="a"/>
    <w:autoRedefine/>
    <w:semiHidden/>
    <w:pPr>
      <w:ind w:leftChars="700" w:left="1400"/>
    </w:pPr>
  </w:style>
  <w:style w:type="paragraph" w:styleId="9">
    <w:name w:val="toc 9"/>
    <w:basedOn w:val="a"/>
    <w:next w:val="a"/>
    <w:autoRedefine/>
    <w:semiHidden/>
    <w:pPr>
      <w:ind w:leftChars="800" w:left="1600"/>
    </w:pPr>
  </w:style>
  <w:style w:type="character" w:styleId="a6">
    <w:name w:val="Hyperlink"/>
    <w:uiPriority w:val="99"/>
    <w:rPr>
      <w:color w:val="0000FF"/>
      <w:u w:val="single"/>
    </w:rPr>
  </w:style>
  <w:style w:type="paragraph" w:styleId="a7">
    <w:name w:val="Balloon Text"/>
    <w:basedOn w:val="a"/>
    <w:semiHidden/>
    <w:rPr>
      <w:rFonts w:ascii="Arial" w:eastAsia="ＭＳ ゴシック" w:hAnsi="Arial"/>
      <w:sz w:val="18"/>
      <w:szCs w:val="18"/>
    </w:rPr>
  </w:style>
  <w:style w:type="character" w:styleId="a8">
    <w:name w:val="annotation reference"/>
    <w:semiHidden/>
    <w:rPr>
      <w:sz w:val="18"/>
      <w:szCs w:val="18"/>
    </w:rPr>
  </w:style>
  <w:style w:type="paragraph" w:styleId="a9">
    <w:name w:val="table of figures"/>
    <w:basedOn w:val="a"/>
    <w:next w:val="a"/>
    <w:semiHidden/>
    <w:pPr>
      <w:ind w:leftChars="200" w:left="850" w:hangingChars="200" w:hanging="425"/>
    </w:pPr>
  </w:style>
  <w:style w:type="paragraph" w:styleId="aa">
    <w:name w:val="annotation text"/>
    <w:basedOn w:val="a"/>
    <w:link w:val="ab"/>
    <w:semiHidden/>
    <w:pPr>
      <w:jc w:val="left"/>
    </w:pPr>
  </w:style>
  <w:style w:type="paragraph" w:styleId="ac">
    <w:name w:val="annotation subject"/>
    <w:basedOn w:val="aa"/>
    <w:next w:val="aa"/>
    <w:semiHidden/>
    <w:rPr>
      <w:b/>
      <w:bCs/>
    </w:rPr>
  </w:style>
  <w:style w:type="character" w:styleId="ad">
    <w:name w:val="Strong"/>
    <w:qFormat/>
    <w:rPr>
      <w:b/>
      <w:bCs/>
    </w:rPr>
  </w:style>
  <w:style w:type="table" w:styleId="ae">
    <w:name w:val="Table Grid"/>
    <w:basedOn w:val="a1"/>
    <w:uiPriority w:val="59"/>
    <w:rsid w:val="00C372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7">
    <w:name w:val="スタイル 左  2.7 字"/>
    <w:basedOn w:val="a"/>
    <w:pPr>
      <w:ind w:leftChars="270" w:left="540"/>
    </w:pPr>
    <w:rPr>
      <w:rFonts w:cs="ＭＳ 明朝"/>
      <w:szCs w:val="20"/>
    </w:rPr>
  </w:style>
  <w:style w:type="paragraph" w:styleId="af">
    <w:name w:val="Document Map"/>
    <w:basedOn w:val="a"/>
    <w:semiHidden/>
    <w:pPr>
      <w:shd w:val="clear" w:color="auto" w:fill="000080"/>
    </w:pPr>
    <w:rPr>
      <w:rFonts w:ascii="Arial" w:eastAsia="ＭＳ ゴシック" w:hAnsi="Arial"/>
    </w:rPr>
  </w:style>
  <w:style w:type="paragraph" w:styleId="af0">
    <w:name w:val="Plain Text"/>
    <w:basedOn w:val="a"/>
    <w:link w:val="af1"/>
    <w:uiPriority w:val="99"/>
    <w:unhideWhenUsed/>
    <w:rsid w:val="00F443E0"/>
    <w:pPr>
      <w:jc w:val="left"/>
    </w:pPr>
    <w:rPr>
      <w:rFonts w:ascii="ＭＳ ゴシック" w:eastAsia="ＭＳ ゴシック" w:hAnsi="Courier New"/>
      <w:szCs w:val="21"/>
      <w:lang w:val="x-none" w:eastAsia="x-none"/>
    </w:rPr>
  </w:style>
  <w:style w:type="character" w:customStyle="1" w:styleId="af1">
    <w:name w:val="書式なし (文字)"/>
    <w:link w:val="af0"/>
    <w:uiPriority w:val="99"/>
    <w:rsid w:val="00F443E0"/>
    <w:rPr>
      <w:rFonts w:ascii="ＭＳ ゴシック" w:eastAsia="ＭＳ ゴシック" w:hAnsi="Courier New" w:cs="Courier New"/>
      <w:kern w:val="2"/>
      <w:szCs w:val="21"/>
    </w:rPr>
  </w:style>
  <w:style w:type="character" w:customStyle="1" w:styleId="30">
    <w:name w:val="見出し 3 (文字)"/>
    <w:link w:val="3"/>
    <w:rsid w:val="00637BA4"/>
    <w:rPr>
      <w:rFonts w:ascii="Arial" w:eastAsia="ＭＳ ゴシック" w:hAnsi="Arial"/>
      <w:kern w:val="2"/>
      <w:szCs w:val="24"/>
    </w:rPr>
  </w:style>
  <w:style w:type="character" w:customStyle="1" w:styleId="20">
    <w:name w:val="見出し 2 (文字)"/>
    <w:link w:val="2"/>
    <w:rsid w:val="00F17519"/>
    <w:rPr>
      <w:rFonts w:ascii="Arial" w:eastAsia="ＭＳ ゴシック" w:hAnsi="Arial"/>
      <w:kern w:val="2"/>
      <w:szCs w:val="24"/>
    </w:rPr>
  </w:style>
  <w:style w:type="paragraph" w:styleId="22">
    <w:name w:val="Body Text 2"/>
    <w:basedOn w:val="a"/>
    <w:link w:val="23"/>
    <w:rsid w:val="00980B56"/>
    <w:pPr>
      <w:spacing w:line="480" w:lineRule="auto"/>
    </w:pPr>
    <w:rPr>
      <w:rFonts w:ascii="Century" w:eastAsia="ＭＳ 明朝"/>
      <w:sz w:val="21"/>
    </w:rPr>
  </w:style>
  <w:style w:type="character" w:customStyle="1" w:styleId="23">
    <w:name w:val="本文 2 (文字)"/>
    <w:link w:val="22"/>
    <w:rsid w:val="00980B56"/>
    <w:rPr>
      <w:kern w:val="2"/>
      <w:sz w:val="21"/>
      <w:szCs w:val="24"/>
    </w:rPr>
  </w:style>
  <w:style w:type="paragraph" w:styleId="af2">
    <w:name w:val="List Paragraph"/>
    <w:basedOn w:val="a"/>
    <w:uiPriority w:val="34"/>
    <w:qFormat/>
    <w:rsid w:val="00BE4065"/>
    <w:pPr>
      <w:ind w:leftChars="400" w:left="840"/>
    </w:pPr>
  </w:style>
  <w:style w:type="paragraph" w:styleId="af3">
    <w:name w:val="Revision"/>
    <w:hidden/>
    <w:uiPriority w:val="99"/>
    <w:semiHidden/>
    <w:rsid w:val="00D26927"/>
    <w:rPr>
      <w:rFonts w:ascii="HG丸ｺﾞｼｯｸM-PRO" w:eastAsia="HG丸ｺﾞｼｯｸM-PRO"/>
      <w:kern w:val="2"/>
      <w:szCs w:val="24"/>
    </w:rPr>
  </w:style>
  <w:style w:type="character" w:customStyle="1" w:styleId="10">
    <w:name w:val="見出し 1 (文字)"/>
    <w:basedOn w:val="a0"/>
    <w:link w:val="1"/>
    <w:rsid w:val="00755782"/>
    <w:rPr>
      <w:rFonts w:ascii="Arial" w:eastAsia="ＭＳ ゴシック" w:hAnsi="Arial"/>
      <w:kern w:val="2"/>
      <w:sz w:val="24"/>
      <w:szCs w:val="24"/>
    </w:rPr>
  </w:style>
  <w:style w:type="character" w:customStyle="1" w:styleId="ab">
    <w:name w:val="コメント文字列 (文字)"/>
    <w:basedOn w:val="a0"/>
    <w:link w:val="aa"/>
    <w:semiHidden/>
    <w:rsid w:val="004D5BFC"/>
    <w:rPr>
      <w:rFonts w:ascii="HG丸ｺﾞｼｯｸM-PRO" w:eastAsia="HG丸ｺﾞｼｯｸM-PRO"/>
      <w:kern w:val="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51273">
      <w:bodyDiv w:val="1"/>
      <w:marLeft w:val="0"/>
      <w:marRight w:val="0"/>
      <w:marTop w:val="0"/>
      <w:marBottom w:val="0"/>
      <w:divBdr>
        <w:top w:val="none" w:sz="0" w:space="0" w:color="auto"/>
        <w:left w:val="none" w:sz="0" w:space="0" w:color="auto"/>
        <w:bottom w:val="none" w:sz="0" w:space="0" w:color="auto"/>
        <w:right w:val="none" w:sz="0" w:space="0" w:color="auto"/>
      </w:divBdr>
    </w:div>
    <w:div w:id="110319274">
      <w:bodyDiv w:val="1"/>
      <w:marLeft w:val="0"/>
      <w:marRight w:val="0"/>
      <w:marTop w:val="0"/>
      <w:marBottom w:val="0"/>
      <w:divBdr>
        <w:top w:val="none" w:sz="0" w:space="0" w:color="auto"/>
        <w:left w:val="none" w:sz="0" w:space="0" w:color="auto"/>
        <w:bottom w:val="none" w:sz="0" w:space="0" w:color="auto"/>
        <w:right w:val="none" w:sz="0" w:space="0" w:color="auto"/>
      </w:divBdr>
    </w:div>
    <w:div w:id="165943955">
      <w:bodyDiv w:val="1"/>
      <w:marLeft w:val="0"/>
      <w:marRight w:val="0"/>
      <w:marTop w:val="0"/>
      <w:marBottom w:val="0"/>
      <w:divBdr>
        <w:top w:val="none" w:sz="0" w:space="0" w:color="auto"/>
        <w:left w:val="none" w:sz="0" w:space="0" w:color="auto"/>
        <w:bottom w:val="none" w:sz="0" w:space="0" w:color="auto"/>
        <w:right w:val="none" w:sz="0" w:space="0" w:color="auto"/>
      </w:divBdr>
    </w:div>
    <w:div w:id="246689776">
      <w:bodyDiv w:val="1"/>
      <w:marLeft w:val="0"/>
      <w:marRight w:val="0"/>
      <w:marTop w:val="0"/>
      <w:marBottom w:val="0"/>
      <w:divBdr>
        <w:top w:val="none" w:sz="0" w:space="0" w:color="auto"/>
        <w:left w:val="none" w:sz="0" w:space="0" w:color="auto"/>
        <w:bottom w:val="none" w:sz="0" w:space="0" w:color="auto"/>
        <w:right w:val="none" w:sz="0" w:space="0" w:color="auto"/>
      </w:divBdr>
    </w:div>
    <w:div w:id="257254400">
      <w:bodyDiv w:val="1"/>
      <w:marLeft w:val="0"/>
      <w:marRight w:val="0"/>
      <w:marTop w:val="0"/>
      <w:marBottom w:val="0"/>
      <w:divBdr>
        <w:top w:val="none" w:sz="0" w:space="0" w:color="auto"/>
        <w:left w:val="none" w:sz="0" w:space="0" w:color="auto"/>
        <w:bottom w:val="none" w:sz="0" w:space="0" w:color="auto"/>
        <w:right w:val="none" w:sz="0" w:space="0" w:color="auto"/>
      </w:divBdr>
    </w:div>
    <w:div w:id="349651600">
      <w:bodyDiv w:val="1"/>
      <w:marLeft w:val="0"/>
      <w:marRight w:val="0"/>
      <w:marTop w:val="0"/>
      <w:marBottom w:val="0"/>
      <w:divBdr>
        <w:top w:val="none" w:sz="0" w:space="0" w:color="auto"/>
        <w:left w:val="none" w:sz="0" w:space="0" w:color="auto"/>
        <w:bottom w:val="none" w:sz="0" w:space="0" w:color="auto"/>
        <w:right w:val="none" w:sz="0" w:space="0" w:color="auto"/>
      </w:divBdr>
    </w:div>
    <w:div w:id="418212513">
      <w:bodyDiv w:val="1"/>
      <w:marLeft w:val="0"/>
      <w:marRight w:val="0"/>
      <w:marTop w:val="0"/>
      <w:marBottom w:val="0"/>
      <w:divBdr>
        <w:top w:val="none" w:sz="0" w:space="0" w:color="auto"/>
        <w:left w:val="none" w:sz="0" w:space="0" w:color="auto"/>
        <w:bottom w:val="none" w:sz="0" w:space="0" w:color="auto"/>
        <w:right w:val="none" w:sz="0" w:space="0" w:color="auto"/>
      </w:divBdr>
    </w:div>
    <w:div w:id="473763268">
      <w:bodyDiv w:val="1"/>
      <w:marLeft w:val="0"/>
      <w:marRight w:val="0"/>
      <w:marTop w:val="0"/>
      <w:marBottom w:val="0"/>
      <w:divBdr>
        <w:top w:val="none" w:sz="0" w:space="0" w:color="auto"/>
        <w:left w:val="none" w:sz="0" w:space="0" w:color="auto"/>
        <w:bottom w:val="none" w:sz="0" w:space="0" w:color="auto"/>
        <w:right w:val="none" w:sz="0" w:space="0" w:color="auto"/>
      </w:divBdr>
    </w:div>
    <w:div w:id="477111894">
      <w:bodyDiv w:val="1"/>
      <w:marLeft w:val="0"/>
      <w:marRight w:val="0"/>
      <w:marTop w:val="0"/>
      <w:marBottom w:val="0"/>
      <w:divBdr>
        <w:top w:val="none" w:sz="0" w:space="0" w:color="auto"/>
        <w:left w:val="none" w:sz="0" w:space="0" w:color="auto"/>
        <w:bottom w:val="none" w:sz="0" w:space="0" w:color="auto"/>
        <w:right w:val="none" w:sz="0" w:space="0" w:color="auto"/>
      </w:divBdr>
    </w:div>
    <w:div w:id="520628777">
      <w:bodyDiv w:val="1"/>
      <w:marLeft w:val="0"/>
      <w:marRight w:val="0"/>
      <w:marTop w:val="0"/>
      <w:marBottom w:val="0"/>
      <w:divBdr>
        <w:top w:val="none" w:sz="0" w:space="0" w:color="auto"/>
        <w:left w:val="none" w:sz="0" w:space="0" w:color="auto"/>
        <w:bottom w:val="none" w:sz="0" w:space="0" w:color="auto"/>
        <w:right w:val="none" w:sz="0" w:space="0" w:color="auto"/>
      </w:divBdr>
    </w:div>
    <w:div w:id="634603275">
      <w:bodyDiv w:val="1"/>
      <w:marLeft w:val="0"/>
      <w:marRight w:val="0"/>
      <w:marTop w:val="0"/>
      <w:marBottom w:val="0"/>
      <w:divBdr>
        <w:top w:val="none" w:sz="0" w:space="0" w:color="auto"/>
        <w:left w:val="none" w:sz="0" w:space="0" w:color="auto"/>
        <w:bottom w:val="none" w:sz="0" w:space="0" w:color="auto"/>
        <w:right w:val="none" w:sz="0" w:space="0" w:color="auto"/>
      </w:divBdr>
    </w:div>
    <w:div w:id="666439170">
      <w:bodyDiv w:val="1"/>
      <w:marLeft w:val="0"/>
      <w:marRight w:val="0"/>
      <w:marTop w:val="0"/>
      <w:marBottom w:val="0"/>
      <w:divBdr>
        <w:top w:val="none" w:sz="0" w:space="0" w:color="auto"/>
        <w:left w:val="none" w:sz="0" w:space="0" w:color="auto"/>
        <w:bottom w:val="none" w:sz="0" w:space="0" w:color="auto"/>
        <w:right w:val="none" w:sz="0" w:space="0" w:color="auto"/>
      </w:divBdr>
    </w:div>
    <w:div w:id="666441591">
      <w:bodyDiv w:val="1"/>
      <w:marLeft w:val="0"/>
      <w:marRight w:val="0"/>
      <w:marTop w:val="0"/>
      <w:marBottom w:val="0"/>
      <w:divBdr>
        <w:top w:val="none" w:sz="0" w:space="0" w:color="auto"/>
        <w:left w:val="none" w:sz="0" w:space="0" w:color="auto"/>
        <w:bottom w:val="none" w:sz="0" w:space="0" w:color="auto"/>
        <w:right w:val="none" w:sz="0" w:space="0" w:color="auto"/>
      </w:divBdr>
    </w:div>
    <w:div w:id="684095194">
      <w:bodyDiv w:val="1"/>
      <w:marLeft w:val="0"/>
      <w:marRight w:val="0"/>
      <w:marTop w:val="0"/>
      <w:marBottom w:val="0"/>
      <w:divBdr>
        <w:top w:val="none" w:sz="0" w:space="0" w:color="auto"/>
        <w:left w:val="none" w:sz="0" w:space="0" w:color="auto"/>
        <w:bottom w:val="none" w:sz="0" w:space="0" w:color="auto"/>
        <w:right w:val="none" w:sz="0" w:space="0" w:color="auto"/>
      </w:divBdr>
    </w:div>
    <w:div w:id="739903938">
      <w:bodyDiv w:val="1"/>
      <w:marLeft w:val="0"/>
      <w:marRight w:val="0"/>
      <w:marTop w:val="0"/>
      <w:marBottom w:val="0"/>
      <w:divBdr>
        <w:top w:val="none" w:sz="0" w:space="0" w:color="auto"/>
        <w:left w:val="none" w:sz="0" w:space="0" w:color="auto"/>
        <w:bottom w:val="none" w:sz="0" w:space="0" w:color="auto"/>
        <w:right w:val="none" w:sz="0" w:space="0" w:color="auto"/>
      </w:divBdr>
    </w:div>
    <w:div w:id="773748996">
      <w:bodyDiv w:val="1"/>
      <w:marLeft w:val="0"/>
      <w:marRight w:val="0"/>
      <w:marTop w:val="0"/>
      <w:marBottom w:val="0"/>
      <w:divBdr>
        <w:top w:val="none" w:sz="0" w:space="0" w:color="auto"/>
        <w:left w:val="none" w:sz="0" w:space="0" w:color="auto"/>
        <w:bottom w:val="none" w:sz="0" w:space="0" w:color="auto"/>
        <w:right w:val="none" w:sz="0" w:space="0" w:color="auto"/>
      </w:divBdr>
    </w:div>
    <w:div w:id="844131044">
      <w:bodyDiv w:val="1"/>
      <w:marLeft w:val="0"/>
      <w:marRight w:val="0"/>
      <w:marTop w:val="0"/>
      <w:marBottom w:val="0"/>
      <w:divBdr>
        <w:top w:val="none" w:sz="0" w:space="0" w:color="auto"/>
        <w:left w:val="none" w:sz="0" w:space="0" w:color="auto"/>
        <w:bottom w:val="none" w:sz="0" w:space="0" w:color="auto"/>
        <w:right w:val="none" w:sz="0" w:space="0" w:color="auto"/>
      </w:divBdr>
    </w:div>
    <w:div w:id="887834855">
      <w:bodyDiv w:val="1"/>
      <w:marLeft w:val="0"/>
      <w:marRight w:val="0"/>
      <w:marTop w:val="0"/>
      <w:marBottom w:val="0"/>
      <w:divBdr>
        <w:top w:val="none" w:sz="0" w:space="0" w:color="auto"/>
        <w:left w:val="none" w:sz="0" w:space="0" w:color="auto"/>
        <w:bottom w:val="none" w:sz="0" w:space="0" w:color="auto"/>
        <w:right w:val="none" w:sz="0" w:space="0" w:color="auto"/>
      </w:divBdr>
    </w:div>
    <w:div w:id="896624090">
      <w:bodyDiv w:val="1"/>
      <w:marLeft w:val="0"/>
      <w:marRight w:val="0"/>
      <w:marTop w:val="0"/>
      <w:marBottom w:val="0"/>
      <w:divBdr>
        <w:top w:val="none" w:sz="0" w:space="0" w:color="auto"/>
        <w:left w:val="none" w:sz="0" w:space="0" w:color="auto"/>
        <w:bottom w:val="none" w:sz="0" w:space="0" w:color="auto"/>
        <w:right w:val="none" w:sz="0" w:space="0" w:color="auto"/>
      </w:divBdr>
    </w:div>
    <w:div w:id="909846290">
      <w:bodyDiv w:val="1"/>
      <w:marLeft w:val="0"/>
      <w:marRight w:val="0"/>
      <w:marTop w:val="0"/>
      <w:marBottom w:val="0"/>
      <w:divBdr>
        <w:top w:val="none" w:sz="0" w:space="0" w:color="auto"/>
        <w:left w:val="none" w:sz="0" w:space="0" w:color="auto"/>
        <w:bottom w:val="none" w:sz="0" w:space="0" w:color="auto"/>
        <w:right w:val="none" w:sz="0" w:space="0" w:color="auto"/>
      </w:divBdr>
    </w:div>
    <w:div w:id="912279694">
      <w:bodyDiv w:val="1"/>
      <w:marLeft w:val="0"/>
      <w:marRight w:val="0"/>
      <w:marTop w:val="0"/>
      <w:marBottom w:val="0"/>
      <w:divBdr>
        <w:top w:val="none" w:sz="0" w:space="0" w:color="auto"/>
        <w:left w:val="none" w:sz="0" w:space="0" w:color="auto"/>
        <w:bottom w:val="none" w:sz="0" w:space="0" w:color="auto"/>
        <w:right w:val="none" w:sz="0" w:space="0" w:color="auto"/>
      </w:divBdr>
    </w:div>
    <w:div w:id="930968203">
      <w:bodyDiv w:val="1"/>
      <w:marLeft w:val="0"/>
      <w:marRight w:val="0"/>
      <w:marTop w:val="0"/>
      <w:marBottom w:val="0"/>
      <w:divBdr>
        <w:top w:val="none" w:sz="0" w:space="0" w:color="auto"/>
        <w:left w:val="none" w:sz="0" w:space="0" w:color="auto"/>
        <w:bottom w:val="none" w:sz="0" w:space="0" w:color="auto"/>
        <w:right w:val="none" w:sz="0" w:space="0" w:color="auto"/>
      </w:divBdr>
    </w:div>
    <w:div w:id="934483906">
      <w:bodyDiv w:val="1"/>
      <w:marLeft w:val="0"/>
      <w:marRight w:val="0"/>
      <w:marTop w:val="0"/>
      <w:marBottom w:val="0"/>
      <w:divBdr>
        <w:top w:val="none" w:sz="0" w:space="0" w:color="auto"/>
        <w:left w:val="none" w:sz="0" w:space="0" w:color="auto"/>
        <w:bottom w:val="none" w:sz="0" w:space="0" w:color="auto"/>
        <w:right w:val="none" w:sz="0" w:space="0" w:color="auto"/>
      </w:divBdr>
    </w:div>
    <w:div w:id="1013145864">
      <w:bodyDiv w:val="1"/>
      <w:marLeft w:val="0"/>
      <w:marRight w:val="0"/>
      <w:marTop w:val="0"/>
      <w:marBottom w:val="0"/>
      <w:divBdr>
        <w:top w:val="none" w:sz="0" w:space="0" w:color="auto"/>
        <w:left w:val="none" w:sz="0" w:space="0" w:color="auto"/>
        <w:bottom w:val="none" w:sz="0" w:space="0" w:color="auto"/>
        <w:right w:val="none" w:sz="0" w:space="0" w:color="auto"/>
      </w:divBdr>
    </w:div>
    <w:div w:id="1106851466">
      <w:bodyDiv w:val="1"/>
      <w:marLeft w:val="0"/>
      <w:marRight w:val="0"/>
      <w:marTop w:val="0"/>
      <w:marBottom w:val="0"/>
      <w:divBdr>
        <w:top w:val="none" w:sz="0" w:space="0" w:color="auto"/>
        <w:left w:val="none" w:sz="0" w:space="0" w:color="auto"/>
        <w:bottom w:val="none" w:sz="0" w:space="0" w:color="auto"/>
        <w:right w:val="none" w:sz="0" w:space="0" w:color="auto"/>
      </w:divBdr>
    </w:div>
    <w:div w:id="1122266999">
      <w:bodyDiv w:val="1"/>
      <w:marLeft w:val="0"/>
      <w:marRight w:val="0"/>
      <w:marTop w:val="0"/>
      <w:marBottom w:val="0"/>
      <w:divBdr>
        <w:top w:val="none" w:sz="0" w:space="0" w:color="auto"/>
        <w:left w:val="none" w:sz="0" w:space="0" w:color="auto"/>
        <w:bottom w:val="none" w:sz="0" w:space="0" w:color="auto"/>
        <w:right w:val="none" w:sz="0" w:space="0" w:color="auto"/>
      </w:divBdr>
    </w:div>
    <w:div w:id="1196886395">
      <w:bodyDiv w:val="1"/>
      <w:marLeft w:val="0"/>
      <w:marRight w:val="0"/>
      <w:marTop w:val="0"/>
      <w:marBottom w:val="0"/>
      <w:divBdr>
        <w:top w:val="none" w:sz="0" w:space="0" w:color="auto"/>
        <w:left w:val="none" w:sz="0" w:space="0" w:color="auto"/>
        <w:bottom w:val="none" w:sz="0" w:space="0" w:color="auto"/>
        <w:right w:val="none" w:sz="0" w:space="0" w:color="auto"/>
      </w:divBdr>
    </w:div>
    <w:div w:id="1360474141">
      <w:bodyDiv w:val="1"/>
      <w:marLeft w:val="0"/>
      <w:marRight w:val="0"/>
      <w:marTop w:val="0"/>
      <w:marBottom w:val="0"/>
      <w:divBdr>
        <w:top w:val="none" w:sz="0" w:space="0" w:color="auto"/>
        <w:left w:val="none" w:sz="0" w:space="0" w:color="auto"/>
        <w:bottom w:val="none" w:sz="0" w:space="0" w:color="auto"/>
        <w:right w:val="none" w:sz="0" w:space="0" w:color="auto"/>
      </w:divBdr>
    </w:div>
    <w:div w:id="1412506258">
      <w:bodyDiv w:val="1"/>
      <w:marLeft w:val="0"/>
      <w:marRight w:val="0"/>
      <w:marTop w:val="0"/>
      <w:marBottom w:val="0"/>
      <w:divBdr>
        <w:top w:val="none" w:sz="0" w:space="0" w:color="auto"/>
        <w:left w:val="none" w:sz="0" w:space="0" w:color="auto"/>
        <w:bottom w:val="none" w:sz="0" w:space="0" w:color="auto"/>
        <w:right w:val="none" w:sz="0" w:space="0" w:color="auto"/>
      </w:divBdr>
    </w:div>
    <w:div w:id="1420517004">
      <w:bodyDiv w:val="1"/>
      <w:marLeft w:val="0"/>
      <w:marRight w:val="0"/>
      <w:marTop w:val="0"/>
      <w:marBottom w:val="0"/>
      <w:divBdr>
        <w:top w:val="none" w:sz="0" w:space="0" w:color="auto"/>
        <w:left w:val="none" w:sz="0" w:space="0" w:color="auto"/>
        <w:bottom w:val="none" w:sz="0" w:space="0" w:color="auto"/>
        <w:right w:val="none" w:sz="0" w:space="0" w:color="auto"/>
      </w:divBdr>
    </w:div>
    <w:div w:id="1438478291">
      <w:bodyDiv w:val="1"/>
      <w:marLeft w:val="0"/>
      <w:marRight w:val="0"/>
      <w:marTop w:val="0"/>
      <w:marBottom w:val="0"/>
      <w:divBdr>
        <w:top w:val="none" w:sz="0" w:space="0" w:color="auto"/>
        <w:left w:val="none" w:sz="0" w:space="0" w:color="auto"/>
        <w:bottom w:val="none" w:sz="0" w:space="0" w:color="auto"/>
        <w:right w:val="none" w:sz="0" w:space="0" w:color="auto"/>
      </w:divBdr>
    </w:div>
    <w:div w:id="1486359059">
      <w:bodyDiv w:val="1"/>
      <w:marLeft w:val="0"/>
      <w:marRight w:val="0"/>
      <w:marTop w:val="0"/>
      <w:marBottom w:val="0"/>
      <w:divBdr>
        <w:top w:val="none" w:sz="0" w:space="0" w:color="auto"/>
        <w:left w:val="none" w:sz="0" w:space="0" w:color="auto"/>
        <w:bottom w:val="none" w:sz="0" w:space="0" w:color="auto"/>
        <w:right w:val="none" w:sz="0" w:space="0" w:color="auto"/>
      </w:divBdr>
    </w:div>
    <w:div w:id="1505439066">
      <w:bodyDiv w:val="1"/>
      <w:marLeft w:val="0"/>
      <w:marRight w:val="0"/>
      <w:marTop w:val="0"/>
      <w:marBottom w:val="0"/>
      <w:divBdr>
        <w:top w:val="none" w:sz="0" w:space="0" w:color="auto"/>
        <w:left w:val="none" w:sz="0" w:space="0" w:color="auto"/>
        <w:bottom w:val="none" w:sz="0" w:space="0" w:color="auto"/>
        <w:right w:val="none" w:sz="0" w:space="0" w:color="auto"/>
      </w:divBdr>
    </w:div>
    <w:div w:id="1555890180">
      <w:bodyDiv w:val="1"/>
      <w:marLeft w:val="0"/>
      <w:marRight w:val="0"/>
      <w:marTop w:val="0"/>
      <w:marBottom w:val="0"/>
      <w:divBdr>
        <w:top w:val="none" w:sz="0" w:space="0" w:color="auto"/>
        <w:left w:val="none" w:sz="0" w:space="0" w:color="auto"/>
        <w:bottom w:val="none" w:sz="0" w:space="0" w:color="auto"/>
        <w:right w:val="none" w:sz="0" w:space="0" w:color="auto"/>
      </w:divBdr>
    </w:div>
    <w:div w:id="1556506073">
      <w:bodyDiv w:val="1"/>
      <w:marLeft w:val="0"/>
      <w:marRight w:val="0"/>
      <w:marTop w:val="0"/>
      <w:marBottom w:val="0"/>
      <w:divBdr>
        <w:top w:val="none" w:sz="0" w:space="0" w:color="auto"/>
        <w:left w:val="none" w:sz="0" w:space="0" w:color="auto"/>
        <w:bottom w:val="none" w:sz="0" w:space="0" w:color="auto"/>
        <w:right w:val="none" w:sz="0" w:space="0" w:color="auto"/>
      </w:divBdr>
    </w:div>
    <w:div w:id="1560557137">
      <w:bodyDiv w:val="1"/>
      <w:marLeft w:val="0"/>
      <w:marRight w:val="0"/>
      <w:marTop w:val="0"/>
      <w:marBottom w:val="0"/>
      <w:divBdr>
        <w:top w:val="none" w:sz="0" w:space="0" w:color="auto"/>
        <w:left w:val="none" w:sz="0" w:space="0" w:color="auto"/>
        <w:bottom w:val="none" w:sz="0" w:space="0" w:color="auto"/>
        <w:right w:val="none" w:sz="0" w:space="0" w:color="auto"/>
      </w:divBdr>
    </w:div>
    <w:div w:id="1584029162">
      <w:bodyDiv w:val="1"/>
      <w:marLeft w:val="0"/>
      <w:marRight w:val="0"/>
      <w:marTop w:val="0"/>
      <w:marBottom w:val="0"/>
      <w:divBdr>
        <w:top w:val="none" w:sz="0" w:space="0" w:color="auto"/>
        <w:left w:val="none" w:sz="0" w:space="0" w:color="auto"/>
        <w:bottom w:val="none" w:sz="0" w:space="0" w:color="auto"/>
        <w:right w:val="none" w:sz="0" w:space="0" w:color="auto"/>
      </w:divBdr>
    </w:div>
    <w:div w:id="1676224110">
      <w:bodyDiv w:val="1"/>
      <w:marLeft w:val="0"/>
      <w:marRight w:val="0"/>
      <w:marTop w:val="0"/>
      <w:marBottom w:val="0"/>
      <w:divBdr>
        <w:top w:val="none" w:sz="0" w:space="0" w:color="auto"/>
        <w:left w:val="none" w:sz="0" w:space="0" w:color="auto"/>
        <w:bottom w:val="none" w:sz="0" w:space="0" w:color="auto"/>
        <w:right w:val="none" w:sz="0" w:space="0" w:color="auto"/>
      </w:divBdr>
    </w:div>
    <w:div w:id="1718158809">
      <w:bodyDiv w:val="1"/>
      <w:marLeft w:val="0"/>
      <w:marRight w:val="0"/>
      <w:marTop w:val="0"/>
      <w:marBottom w:val="0"/>
      <w:divBdr>
        <w:top w:val="none" w:sz="0" w:space="0" w:color="auto"/>
        <w:left w:val="none" w:sz="0" w:space="0" w:color="auto"/>
        <w:bottom w:val="none" w:sz="0" w:space="0" w:color="auto"/>
        <w:right w:val="none" w:sz="0" w:space="0" w:color="auto"/>
      </w:divBdr>
    </w:div>
    <w:div w:id="1753164144">
      <w:bodyDiv w:val="1"/>
      <w:marLeft w:val="0"/>
      <w:marRight w:val="0"/>
      <w:marTop w:val="0"/>
      <w:marBottom w:val="0"/>
      <w:divBdr>
        <w:top w:val="none" w:sz="0" w:space="0" w:color="auto"/>
        <w:left w:val="none" w:sz="0" w:space="0" w:color="auto"/>
        <w:bottom w:val="none" w:sz="0" w:space="0" w:color="auto"/>
        <w:right w:val="none" w:sz="0" w:space="0" w:color="auto"/>
      </w:divBdr>
    </w:div>
    <w:div w:id="1782921731">
      <w:bodyDiv w:val="1"/>
      <w:marLeft w:val="0"/>
      <w:marRight w:val="0"/>
      <w:marTop w:val="0"/>
      <w:marBottom w:val="0"/>
      <w:divBdr>
        <w:top w:val="none" w:sz="0" w:space="0" w:color="auto"/>
        <w:left w:val="none" w:sz="0" w:space="0" w:color="auto"/>
        <w:bottom w:val="none" w:sz="0" w:space="0" w:color="auto"/>
        <w:right w:val="none" w:sz="0" w:space="0" w:color="auto"/>
      </w:divBdr>
    </w:div>
    <w:div w:id="1924682634">
      <w:bodyDiv w:val="1"/>
      <w:marLeft w:val="0"/>
      <w:marRight w:val="0"/>
      <w:marTop w:val="0"/>
      <w:marBottom w:val="0"/>
      <w:divBdr>
        <w:top w:val="none" w:sz="0" w:space="0" w:color="auto"/>
        <w:left w:val="none" w:sz="0" w:space="0" w:color="auto"/>
        <w:bottom w:val="none" w:sz="0" w:space="0" w:color="auto"/>
        <w:right w:val="none" w:sz="0" w:space="0" w:color="auto"/>
      </w:divBdr>
    </w:div>
    <w:div w:id="1967815147">
      <w:bodyDiv w:val="1"/>
      <w:marLeft w:val="0"/>
      <w:marRight w:val="0"/>
      <w:marTop w:val="0"/>
      <w:marBottom w:val="0"/>
      <w:divBdr>
        <w:top w:val="none" w:sz="0" w:space="0" w:color="auto"/>
        <w:left w:val="none" w:sz="0" w:space="0" w:color="auto"/>
        <w:bottom w:val="none" w:sz="0" w:space="0" w:color="auto"/>
        <w:right w:val="none" w:sz="0" w:space="0" w:color="auto"/>
      </w:divBdr>
    </w:div>
    <w:div w:id="2000959575">
      <w:bodyDiv w:val="1"/>
      <w:marLeft w:val="0"/>
      <w:marRight w:val="0"/>
      <w:marTop w:val="0"/>
      <w:marBottom w:val="0"/>
      <w:divBdr>
        <w:top w:val="none" w:sz="0" w:space="0" w:color="auto"/>
        <w:left w:val="none" w:sz="0" w:space="0" w:color="auto"/>
        <w:bottom w:val="none" w:sz="0" w:space="0" w:color="auto"/>
        <w:right w:val="none" w:sz="0" w:space="0" w:color="auto"/>
      </w:divBdr>
    </w:div>
    <w:div w:id="2056344367">
      <w:bodyDiv w:val="1"/>
      <w:marLeft w:val="0"/>
      <w:marRight w:val="0"/>
      <w:marTop w:val="0"/>
      <w:marBottom w:val="0"/>
      <w:divBdr>
        <w:top w:val="none" w:sz="0" w:space="0" w:color="auto"/>
        <w:left w:val="none" w:sz="0" w:space="0" w:color="auto"/>
        <w:bottom w:val="none" w:sz="0" w:space="0" w:color="auto"/>
        <w:right w:val="none" w:sz="0" w:space="0" w:color="auto"/>
      </w:divBdr>
    </w:div>
    <w:div w:id="206775726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7108f10a-649e-433a-bec1-5bc5ee4c6065" xsi:nil="true"/>
    <TaxCatchAll xmlns="c848847c-95ef-4fba-86e6-2e29881db842" xsi:nil="true"/>
    <_x5e74__x5ea6_ xmlns="7108f10a-649e-433a-bec1-5bc5ee4c6065" xsi:nil="true"/>
    <ProjectName xmlns="7108f10a-649e-433a-bec1-5bc5ee4c6065" xsi:nil="true"/>
    <TaxKeywordTaxHTField xmlns="c848847c-95ef-4fba-86e6-2e29881db842">
      <Terms xmlns="http://schemas.microsoft.com/office/infopath/2007/PartnerControls"/>
    </TaxKeywordTaxHTField>
    <lcf76f155ced4ddcb4097134ff3c332f xmlns="7108f10a-649e-433a-bec1-5bc5ee4c6065">
      <Terms xmlns="http://schemas.microsoft.com/office/infopath/2007/PartnerControls"/>
    </lcf76f155ced4ddcb4097134ff3c332f>
    <Tag xmlns="7108f10a-649e-433a-bec1-5bc5ee4c6065" xsi:nil="true"/>
  </documentManagement>
</p:properti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68CE5E311E99D044863502AB98178744" ma:contentTypeVersion="24" ma:contentTypeDescription="新しいドキュメントを作成します。" ma:contentTypeScope="" ma:versionID="5fa57a96608980f62e7f62f59c7f02c3">
  <xsd:schema xmlns:xsd="http://www.w3.org/2001/XMLSchema" xmlns:xs="http://www.w3.org/2001/XMLSchema" xmlns:p="http://schemas.microsoft.com/office/2006/metadata/properties" xmlns:ns2="c848847c-95ef-4fba-86e6-2e29881db842" xmlns:ns3="7108f10a-649e-433a-bec1-5bc5ee4c6065" targetNamespace="http://schemas.microsoft.com/office/2006/metadata/properties" ma:root="true" ma:fieldsID="5eef96cdef77bd98251a79dc0f0ed7ba" ns2:_="" ns3:_="">
    <xsd:import namespace="c848847c-95ef-4fba-86e6-2e29881db842"/>
    <xsd:import namespace="7108f10a-649e-433a-bec1-5bc5ee4c606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DateTaken" minOccurs="0"/>
                <xsd:element ref="ns3:MediaLengthInSeconds" minOccurs="0"/>
                <xsd:element ref="ns3:MediaServiceLocation" minOccurs="0"/>
                <xsd:element ref="ns3:lcf76f155ced4ddcb4097134ff3c332f" minOccurs="0"/>
                <xsd:element ref="ns2:TaxCatchAll" minOccurs="0"/>
                <xsd:element ref="ns3:_x5e74__x5ea6_" minOccurs="0"/>
                <xsd:element ref="ns3:ProjectName" minOccurs="0"/>
                <xsd:element ref="ns3:_Flow_SignoffStatus" minOccurs="0"/>
                <xsd:element ref="ns3:Tag" minOccurs="0"/>
                <xsd:element ref="ns2:TaxKeywordTaxHTField"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48847c-95ef-4fba-86e6-2e29881db842" elementFormDefault="qualified">
    <xsd:import namespace="http://schemas.microsoft.com/office/2006/documentManagement/types"/>
    <xsd:import namespace="http://schemas.microsoft.com/office/infopath/2007/PartnerControls"/>
    <xsd:element name="SharedWithUsers" ma:index="8"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有相手の詳細情報" ma:internalName="SharedWithDetails" ma:readOnly="true">
      <xsd:simpleType>
        <xsd:restriction base="dms:Note">
          <xsd:maxLength value="255"/>
        </xsd:restriction>
      </xsd:simpleType>
    </xsd:element>
    <xsd:element name="TaxCatchAll" ma:index="23" nillable="true" ma:displayName="Taxonomy Catch All Column" ma:hidden="true" ma:list="{c11a5d68-1564-4d43-8585-27a74ce90074}" ma:internalName="TaxCatchAll" ma:showField="CatchAllData" ma:web="c848847c-95ef-4fba-86e6-2e29881db842">
      <xsd:complexType>
        <xsd:complexContent>
          <xsd:extension base="dms:MultiChoiceLookup">
            <xsd:sequence>
              <xsd:element name="Value" type="dms:Lookup" maxOccurs="unbounded" minOccurs="0" nillable="true"/>
            </xsd:sequence>
          </xsd:extension>
        </xsd:complexContent>
      </xsd:complexType>
    </xsd:element>
    <xsd:element name="TaxKeywordTaxHTField" ma:index="29" nillable="true" ma:taxonomy="true" ma:internalName="TaxKeywordTaxHTField" ma:taxonomyFieldName="TaxKeyword" ma:displayName="エンタープライズ キーワード" ma:fieldId="{23f27201-bee3-471e-b2e7-b64fd8b7ca38}" ma:taxonomyMulti="true" ma:sspId="bc4fd492-276b-4614-b3af-3a4c63b563f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108f10a-649e-433a-bec1-5bc5ee4c606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画像タグ" ma:readOnly="false" ma:fieldId="{5cf76f15-5ced-4ddc-b409-7134ff3c332f}" ma:taxonomyMulti="true" ma:sspId="bc4fd492-276b-4614-b3af-3a4c63b563f8" ma:termSetId="09814cd3-568e-fe90-9814-8d621ff8fb84" ma:anchorId="fba54fb3-c3e1-fe81-a776-ca4b69148c4d" ma:open="true" ma:isKeyword="false">
      <xsd:complexType>
        <xsd:sequence>
          <xsd:element ref="pc:Terms" minOccurs="0" maxOccurs="1"/>
        </xsd:sequence>
      </xsd:complexType>
    </xsd:element>
    <xsd:element name="_x5e74__x5ea6_" ma:index="24" nillable="true" ma:displayName="年度" ma:format="Dropdown" ma:indexed="true" ma:internalName="_x5e74__x5ea6_">
      <xsd:simpleType>
        <xsd:restriction base="dms:Choice">
          <xsd:enumeration value="R3"/>
          <xsd:enumeration value="R4"/>
        </xsd:restriction>
      </xsd:simpleType>
    </xsd:element>
    <xsd:element name="ProjectName" ma:index="25" nillable="true" ma:displayName="プロジェクト" ma:format="Dropdown" ma:indexed="true" ma:internalName="ProjectName">
      <xsd:simpleType>
        <xsd:restriction base="dms:Choice">
          <xsd:enumeration value="000_共通"/>
          <xsd:enumeration value="100_2020年度（R2年度）_デジタル手続法改正対応"/>
          <xsd:enumeration value="200_2020年度（R2年度）_戸籍法改正対応"/>
          <xsd:enumeration value="300_2022年度（R4年度）_戸籍副本等情報の全件送信"/>
          <xsd:enumeration value="400_2022年度（R4年度）_戸籍個人識別符号の取得"/>
          <xsd:enumeration value="500_転出・転入手続のワンストップ化対応"/>
          <xsd:enumeration value="600_戸籍事務内連携対応"/>
        </xsd:restriction>
      </xsd:simpleType>
    </xsd:element>
    <xsd:element name="_Flow_SignoffStatus" ma:index="26" nillable="true" ma:displayName="承認の状態" ma:internalName="_x627f__x8a8d__x306e__x72b6__x614b_">
      <xsd:simpleType>
        <xsd:restriction base="dms:Text"/>
      </xsd:simpleType>
    </xsd:element>
    <xsd:element name="Tag" ma:index="27" nillable="true" ma:displayName="Tag" ma:format="Dropdown" ma:indexed="true" ma:internalName="Tag">
      <xsd:simpleType>
        <xsd:restriction base="dms:Text">
          <xsd:maxLength value="255"/>
        </xsd:restriction>
      </xsd:simpleType>
    </xsd:element>
    <xsd:element name="MediaServiceObjectDetectorVersions" ma:index="30"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3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EC8808-FA48-4017-93D1-D6280C195311}">
  <ds:schemaRefs>
    <ds:schemaRef ds:uri="http://schemas.microsoft.com/office/2006/metadata/properties"/>
    <ds:schemaRef ds:uri="http://schemas.microsoft.com/office/infopath/2007/PartnerControls"/>
    <ds:schemaRef ds:uri="7108f10a-649e-433a-bec1-5bc5ee4c6065"/>
    <ds:schemaRef ds:uri="c848847c-95ef-4fba-86e6-2e29881db842"/>
  </ds:schemaRefs>
</ds:datastoreItem>
</file>

<file path=customXml/itemProps2.xml><?xml version="1.0" encoding="utf-8"?>
<ds:datastoreItem xmlns:ds="http://schemas.openxmlformats.org/officeDocument/2006/customXml" ds:itemID="{187FBDAE-6D6D-4AC7-A321-D1D581CBFE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48847c-95ef-4fba-86e6-2e29881db842"/>
    <ds:schemaRef ds:uri="7108f10a-649e-433a-bec1-5bc5ee4c606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F0DA093-1892-46A6-8A78-ACE3A0807E12}">
  <ds:schemaRefs>
    <ds:schemaRef ds:uri="http://schemas.microsoft.com/sharepoint/v3/contenttype/forms"/>
  </ds:schemaRefs>
</ds:datastoreItem>
</file>

<file path=customXml/itemProps4.xml><?xml version="1.0" encoding="utf-8"?>
<ds:datastoreItem xmlns:ds="http://schemas.openxmlformats.org/officeDocument/2006/customXml" ds:itemID="{19504B8A-C886-463F-8904-5258E1878776}">
  <ds:schemaRefs>
    <ds:schemaRef ds:uri="http://schemas.openxmlformats.org/officeDocument/2006/bibliography"/>
  </ds:schemaRefs>
</ds:datastoreItem>
</file>

<file path=docMetadata/LabelInfo.xml><?xml version="1.0" encoding="utf-8"?>
<clbl:labelList xmlns:clbl="http://schemas.microsoft.com/office/2020/mipLabelMetadata">
  <clbl:label id="{a7295cc1-d279-42ac-ab4d-3b0f4fece050}" enabled="1" method="Standard" siteId="{a19f121d-81e1-4858-a9d8-736e267fd4c7}" contentBits="0" removed="0"/>
</clbl:labelList>
</file>

<file path=docProps/app.xml><?xml version="1.0" encoding="utf-8"?>
<Properties xmlns="http://schemas.openxmlformats.org/officeDocument/2006/extended-properties" xmlns:vt="http://schemas.openxmlformats.org/officeDocument/2006/docPropsVTypes">
  <Template>Normal.dotm</Template>
  <TotalTime>113</TotalTime>
  <Pages>9</Pages>
  <Words>1068</Words>
  <Characters>6090</Characters>
  <Application>Microsoft Office Word</Application>
  <DocSecurity>0</DocSecurity>
  <Lines>50</Lines>
  <Paragraphs>14</Paragraphs>
  <ScaleCrop>false</ScaleCrop>
  <HeadingPairs>
    <vt:vector size="2" baseType="variant">
      <vt:variant>
        <vt:lpstr>タイトル</vt:lpstr>
      </vt:variant>
      <vt:variant>
        <vt:i4>1</vt:i4>
      </vt:variant>
    </vt:vector>
  </HeadingPairs>
  <TitlesOfParts>
    <vt:vector size="1" baseType="lpstr">
      <vt:lpstr/>
    </vt:vector>
  </TitlesOfParts>
  <Company>熊本市</Company>
  <LinksUpToDate>false</LinksUpToDate>
  <CharactersWithSpaces>7144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今村　有里</dc:creator>
  <cp:keywords/>
  <dc:description/>
  <cp:lastModifiedBy>後藤　亘</cp:lastModifiedBy>
  <cp:revision>47</cp:revision>
  <cp:lastPrinted>2018-03-26T21:12:00Z</cp:lastPrinted>
  <dcterms:created xsi:type="dcterms:W3CDTF">2026-04-08T00:31:00Z</dcterms:created>
  <dcterms:modified xsi:type="dcterms:W3CDTF">2026-04-17T05:31:00Z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0x01010068CE5E311E99D044863502AB98178744</vt:lpwstr>
  </property>
  <property fmtid="{D5CDD505-2E9C-101B-9397-08002B2CF9AE}" pid="3" name="TaxKeyword">
    <vt:lpwstr/>
  </property>
  <property fmtid="{D5CDD505-2E9C-101B-9397-08002B2CF9AE}" pid="4" name="MediaServiceImageTags">
    <vt:lpwstr/>
  </property>
  <property fmtid="{D5CDD505-2E9C-101B-9397-08002B2CF9AE}" pid="5" name="MSIP_Label_a7295cc1-d279-42ac-ab4d-3b0f4fece050_Enabled">
    <vt:lpwstr>true</vt:lpwstr>
  </property>
  <property fmtid="{D5CDD505-2E9C-101B-9397-08002B2CF9AE}" pid="6" name="MSIP_Label_a7295cc1-d279-42ac-ab4d-3b0f4fece050_SetDate">
    <vt:lpwstr>2024-01-31T15:10:25Z</vt:lpwstr>
  </property>
  <property fmtid="{D5CDD505-2E9C-101B-9397-08002B2CF9AE}" pid="7" name="MSIP_Label_a7295cc1-d279-42ac-ab4d-3b0f4fece050_Method">
    <vt:lpwstr>Standard</vt:lpwstr>
  </property>
  <property fmtid="{D5CDD505-2E9C-101B-9397-08002B2CF9AE}" pid="8" name="MSIP_Label_a7295cc1-d279-42ac-ab4d-3b0f4fece050_Name">
    <vt:lpwstr>FUJITSU-RESTRICTED​</vt:lpwstr>
  </property>
  <property fmtid="{D5CDD505-2E9C-101B-9397-08002B2CF9AE}" pid="9" name="MSIP_Label_a7295cc1-d279-42ac-ab4d-3b0f4fece050_SiteId">
    <vt:lpwstr>a19f121d-81e1-4858-a9d8-736e267fd4c7</vt:lpwstr>
  </property>
  <property fmtid="{D5CDD505-2E9C-101B-9397-08002B2CF9AE}" pid="10" name="MSIP_Label_a7295cc1-d279-42ac-ab4d-3b0f4fece050_ActionId">
    <vt:lpwstr>73213679-39e1-49ab-b3b1-c03d8dc1b869</vt:lpwstr>
  </property>
  <property fmtid="{D5CDD505-2E9C-101B-9397-08002B2CF9AE}" pid="11" name="MSIP_Label_a7295cc1-d279-42ac-ab4d-3b0f4fece050_ContentBits">
    <vt:lpwstr>0</vt:lpwstr>
  </property>
</Properties>
</file>