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45" w:rsidRDefault="00A1514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農業集落排水事業分担金納付管理人</w:t>
      </w:r>
      <w:r>
        <w:t>(</w:t>
      </w:r>
      <w:r>
        <w:rPr>
          <w:rFonts w:hint="eastAsia"/>
        </w:rPr>
        <w:t>選定・変更・廃止</w:t>
      </w:r>
      <w:r>
        <w:t>)</w:t>
      </w:r>
      <w:r>
        <w:rPr>
          <w:rFonts w:hint="eastAsia"/>
        </w:rPr>
        <w:t>申告書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熊本市長　</w:t>
      </w:r>
      <w:r>
        <w:t>(</w:t>
      </w:r>
      <w:r>
        <w:rPr>
          <w:rFonts w:hint="eastAsia"/>
        </w:rPr>
        <w:t>宛</w:t>
      </w:r>
      <w:r>
        <w:t>)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受益者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15145" w:rsidRDefault="00A1514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A15145" w:rsidRDefault="00A1514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　</w:t>
      </w:r>
    </w:p>
    <w:p w:rsidR="00A15145" w:rsidRDefault="00A1514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 w:rsidP="00B20D29">
      <w:pPr>
        <w:wordWrap w:val="0"/>
        <w:overflowPunct w:val="0"/>
        <w:autoSpaceDE w:val="0"/>
        <w:autoSpaceDN w:val="0"/>
        <w:ind w:rightChars="67" w:right="141"/>
      </w:pPr>
      <w:r>
        <w:rPr>
          <w:rFonts w:hint="eastAsia"/>
        </w:rPr>
        <w:t xml:space="preserve">　次のとおり納付管理人を</w:t>
      </w:r>
      <w:r>
        <w:t>(</w:t>
      </w:r>
      <w:r>
        <w:rPr>
          <w:rFonts w:hint="eastAsia"/>
        </w:rPr>
        <w:t>選定・変更・廃止</w:t>
      </w:r>
      <w:r>
        <w:t>)</w:t>
      </w:r>
      <w:r>
        <w:rPr>
          <w:rFonts w:hint="eastAsia"/>
        </w:rPr>
        <w:t>したので、熊本市農業集落排水事業分担金</w:t>
      </w:r>
      <w:bookmarkStart w:id="0" w:name="_GoBack"/>
      <w:bookmarkEnd w:id="0"/>
      <w:r>
        <w:rPr>
          <w:rFonts w:hint="eastAsia"/>
        </w:rPr>
        <w:t>徴収条例施行規則第</w:t>
      </w:r>
      <w:r>
        <w:t>14</w:t>
      </w:r>
      <w:r>
        <w:rPr>
          <w:rFonts w:hint="eastAsia"/>
        </w:rPr>
        <w:t>条の規定により届け出ます。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納付管理人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A15145" w:rsidRDefault="00A151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 xml:space="preserve"> (</w:t>
      </w:r>
      <w:r>
        <w:rPr>
          <w:rFonts w:hint="eastAsia"/>
        </w:rPr>
        <w:t>フリガナ</w:t>
      </w:r>
      <w:r>
        <w:t>)</w:t>
      </w:r>
    </w:p>
    <w:p w:rsidR="00A15145" w:rsidRDefault="00A151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A15145" w:rsidRDefault="00A151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</w:p>
    <w:p w:rsidR="00A15145" w:rsidRDefault="00A15145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</w:p>
    <w:sectPr w:rsidR="00A15145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0A" w:rsidRDefault="00A1060A" w:rsidP="00CA33AF">
      <w:r>
        <w:separator/>
      </w:r>
    </w:p>
  </w:endnote>
  <w:endnote w:type="continuationSeparator" w:id="0">
    <w:p w:rsidR="00A1060A" w:rsidRDefault="00A1060A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0A" w:rsidRDefault="00A1060A" w:rsidP="00CA33AF">
      <w:r>
        <w:separator/>
      </w:r>
    </w:p>
  </w:footnote>
  <w:footnote w:type="continuationSeparator" w:id="0">
    <w:p w:rsidR="00A1060A" w:rsidRDefault="00A1060A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5"/>
    <w:rsid w:val="002F28A8"/>
    <w:rsid w:val="007D24E6"/>
    <w:rsid w:val="00A1060A"/>
    <w:rsid w:val="00A15145"/>
    <w:rsid w:val="00B20D29"/>
    <w:rsid w:val="00C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E4E46"/>
  <w14:defaultImageDpi w14:val="0"/>
  <w15:docId w15:val="{4B2D3449-5451-443C-9AB4-C0E0B45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様式第9号(第14条関係)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様式第9号(第14条関係)</dc:title>
  <dc:subject/>
  <dc:creator>(株)ぎょうせい</dc:creator>
  <cp:keywords/>
  <dc:description/>
  <cp:lastModifiedBy>井村　聖臣</cp:lastModifiedBy>
  <cp:revision>3</cp:revision>
  <cp:lastPrinted>2001-06-15T06:20:00Z</cp:lastPrinted>
  <dcterms:created xsi:type="dcterms:W3CDTF">2019-12-12T03:56:00Z</dcterms:created>
  <dcterms:modified xsi:type="dcterms:W3CDTF">2020-03-05T07:19:00Z</dcterms:modified>
</cp:coreProperties>
</file>